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p>
      <w:pPr>
        <w:jc w:val="center"/>
        <w:rPr>
          <w:b/>
          <w:sz w:val="52"/>
          <w:szCs w:val="52"/>
        </w:rPr>
      </w:pPr>
      <w:r>
        <w:rPr>
          <w:rFonts w:hint="eastAsia"/>
          <w:b/>
          <w:sz w:val="52"/>
          <w:szCs w:val="52"/>
        </w:rPr>
        <w:t>日照职业技术学院</w:t>
      </w:r>
    </w:p>
    <w:p>
      <w:pPr>
        <w:jc w:val="center"/>
        <w:rPr>
          <w:b/>
          <w:sz w:val="52"/>
          <w:szCs w:val="52"/>
        </w:rPr>
      </w:pPr>
      <w:r>
        <w:rPr>
          <w:rFonts w:hint="eastAsia"/>
          <w:b/>
          <w:sz w:val="52"/>
          <w:szCs w:val="52"/>
        </w:rPr>
        <w:t>人文与旅游学院</w:t>
      </w:r>
    </w:p>
    <w:p>
      <w:pPr>
        <w:jc w:val="center"/>
        <w:rPr>
          <w:b/>
          <w:sz w:val="52"/>
          <w:szCs w:val="52"/>
        </w:rPr>
      </w:pPr>
      <w:r>
        <w:rPr>
          <w:rFonts w:hint="eastAsia"/>
          <w:b/>
          <w:sz w:val="52"/>
          <w:szCs w:val="52"/>
        </w:rPr>
        <w:t>教师授课手册</w:t>
      </w:r>
    </w:p>
    <w:p>
      <w:pPr>
        <w:jc w:val="center"/>
        <w:rPr>
          <w:b/>
          <w:sz w:val="32"/>
          <w:szCs w:val="32"/>
        </w:rPr>
      </w:pPr>
    </w:p>
    <w:p>
      <w:pPr>
        <w:jc w:val="center"/>
        <w:rPr>
          <w:b/>
          <w:sz w:val="32"/>
          <w:szCs w:val="32"/>
        </w:rPr>
      </w:pPr>
      <w:r>
        <w:rPr>
          <w:rFonts w:hint="eastAsia" w:asciiTheme="minorEastAsia" w:hAnsiTheme="minorEastAsia"/>
          <w:b/>
          <w:sz w:val="32"/>
          <w:szCs w:val="32"/>
        </w:rPr>
        <w:t>20</w:t>
      </w:r>
      <w:r>
        <w:rPr>
          <w:rFonts w:hint="eastAsia" w:asciiTheme="minorEastAsia" w:hAnsiTheme="minorEastAsia"/>
          <w:b/>
          <w:sz w:val="32"/>
          <w:szCs w:val="32"/>
          <w:lang w:val="en-US" w:eastAsia="zh-CN"/>
        </w:rPr>
        <w:t>20</w:t>
      </w:r>
      <w:r>
        <w:rPr>
          <w:rFonts w:hint="eastAsia" w:asciiTheme="minorEastAsia" w:hAnsiTheme="minorEastAsia"/>
          <w:b/>
          <w:sz w:val="32"/>
          <w:szCs w:val="32"/>
        </w:rPr>
        <w:t>-20</w:t>
      </w:r>
      <w:r>
        <w:rPr>
          <w:rFonts w:hint="eastAsia" w:asciiTheme="minorEastAsia" w:hAnsiTheme="minorEastAsia"/>
          <w:b/>
          <w:sz w:val="32"/>
          <w:szCs w:val="32"/>
          <w:lang w:val="en-US" w:eastAsia="zh-CN"/>
        </w:rPr>
        <w:t>21</w:t>
      </w:r>
      <w:r>
        <w:rPr>
          <w:rFonts w:hint="eastAsia"/>
          <w:b/>
          <w:sz w:val="32"/>
          <w:szCs w:val="32"/>
        </w:rPr>
        <w:t xml:space="preserve">学年  第 </w:t>
      </w:r>
      <w:r>
        <w:rPr>
          <w:rFonts w:hint="eastAsia"/>
          <w:b/>
          <w:sz w:val="32"/>
          <w:szCs w:val="32"/>
          <w:lang w:val="en-US" w:eastAsia="zh-CN"/>
        </w:rPr>
        <w:t>一</w:t>
      </w:r>
      <w:r>
        <w:rPr>
          <w:rFonts w:hint="eastAsia"/>
          <w:b/>
          <w:sz w:val="32"/>
          <w:szCs w:val="32"/>
        </w:rPr>
        <w:t xml:space="preserve">  学期</w:t>
      </w:r>
    </w:p>
    <w:p>
      <w:pPr>
        <w:jc w:val="center"/>
        <w:rPr>
          <w:b/>
          <w:sz w:val="32"/>
          <w:szCs w:val="32"/>
        </w:rPr>
      </w:pPr>
    </w:p>
    <w:p>
      <w:pPr>
        <w:jc w:val="center"/>
        <w:rPr>
          <w:b/>
          <w:sz w:val="32"/>
          <w:szCs w:val="32"/>
        </w:rPr>
      </w:pPr>
    </w:p>
    <w:p>
      <w:pPr>
        <w:jc w:val="center"/>
        <w:rPr>
          <w:b/>
          <w:sz w:val="32"/>
          <w:szCs w:val="32"/>
        </w:rPr>
      </w:pPr>
    </w:p>
    <w:p>
      <w:pPr>
        <w:ind w:firstLine="1430" w:firstLineChars="445"/>
        <w:jc w:val="left"/>
        <w:rPr>
          <w:b/>
          <w:sz w:val="32"/>
          <w:szCs w:val="32"/>
          <w:u w:val="single"/>
        </w:rPr>
      </w:pPr>
      <w:r>
        <w:rPr>
          <w:rFonts w:hint="eastAsia"/>
          <w:b/>
          <w:sz w:val="32"/>
          <w:szCs w:val="32"/>
        </w:rPr>
        <w:t>课程名称：</w:t>
      </w:r>
      <w:r>
        <w:rPr>
          <w:rFonts w:hint="eastAsia"/>
          <w:b/>
          <w:sz w:val="32"/>
          <w:szCs w:val="32"/>
          <w:u w:val="single"/>
        </w:rPr>
        <w:t xml:space="preserve">   </w:t>
      </w:r>
      <w:r>
        <w:rPr>
          <w:rFonts w:hint="eastAsia"/>
          <w:b/>
          <w:sz w:val="32"/>
          <w:szCs w:val="32"/>
          <w:u w:val="single"/>
          <w:lang w:val="en-US" w:eastAsia="zh-CN"/>
        </w:rPr>
        <w:t>经济应用文写作</w:t>
      </w:r>
      <w:r>
        <w:rPr>
          <w:rFonts w:hint="eastAsia"/>
          <w:b/>
          <w:sz w:val="32"/>
          <w:szCs w:val="32"/>
          <w:u w:val="single"/>
        </w:rPr>
        <w:t xml:space="preserve">      </w:t>
      </w:r>
      <w:r>
        <w:rPr>
          <w:rFonts w:hint="eastAsia"/>
          <w:b/>
          <w:sz w:val="32"/>
          <w:szCs w:val="32"/>
        </w:rPr>
        <w:t xml:space="preserve">   </w:t>
      </w:r>
    </w:p>
    <w:p>
      <w:pPr>
        <w:ind w:firstLine="1430" w:firstLineChars="445"/>
        <w:jc w:val="left"/>
        <w:rPr>
          <w:b/>
          <w:sz w:val="32"/>
          <w:szCs w:val="32"/>
        </w:rPr>
      </w:pPr>
      <w:r>
        <w:rPr>
          <w:rFonts w:hint="eastAsia"/>
          <w:b/>
          <w:sz w:val="32"/>
          <w:szCs w:val="32"/>
        </w:rPr>
        <w:t>授课班级：</w:t>
      </w:r>
      <w:r>
        <w:rPr>
          <w:rFonts w:hint="eastAsia"/>
          <w:b/>
          <w:sz w:val="32"/>
          <w:szCs w:val="32"/>
          <w:u w:val="single"/>
        </w:rPr>
        <w:t xml:space="preserve"> </w:t>
      </w:r>
      <w:r>
        <w:rPr>
          <w:rFonts w:hint="eastAsia"/>
          <w:b/>
          <w:sz w:val="32"/>
          <w:szCs w:val="32"/>
          <w:u w:val="single"/>
          <w:lang w:val="en-US" w:eastAsia="zh-CN"/>
        </w:rPr>
        <w:t xml:space="preserve">  2019</w:t>
      </w:r>
      <w:bookmarkStart w:id="0" w:name="_GoBack"/>
      <w:bookmarkEnd w:id="0"/>
      <w:r>
        <w:rPr>
          <w:rFonts w:hint="eastAsia"/>
          <w:b/>
          <w:sz w:val="32"/>
          <w:szCs w:val="32"/>
          <w:u w:val="single"/>
          <w:lang w:val="en-US" w:eastAsia="zh-CN"/>
        </w:rPr>
        <w:t>级酒店蓝海班</w:t>
      </w:r>
      <w:r>
        <w:rPr>
          <w:rFonts w:hint="eastAsia"/>
          <w:b/>
          <w:sz w:val="32"/>
          <w:szCs w:val="32"/>
          <w:u w:val="single"/>
        </w:rPr>
        <w:t xml:space="preserve">      </w:t>
      </w:r>
    </w:p>
    <w:p>
      <w:pPr>
        <w:ind w:firstLine="1430" w:firstLineChars="445"/>
        <w:jc w:val="left"/>
        <w:rPr>
          <w:b/>
          <w:sz w:val="32"/>
          <w:szCs w:val="32"/>
        </w:rPr>
      </w:pPr>
      <w:r>
        <w:rPr>
          <w:rFonts w:hint="eastAsia"/>
          <w:b/>
          <w:sz w:val="32"/>
          <w:szCs w:val="32"/>
        </w:rPr>
        <w:t>主讲教师：</w:t>
      </w:r>
      <w:r>
        <w:rPr>
          <w:rFonts w:hint="eastAsia"/>
          <w:b/>
          <w:sz w:val="32"/>
          <w:szCs w:val="32"/>
          <w:u w:val="single"/>
        </w:rPr>
        <w:t xml:space="preserve">  </w:t>
      </w:r>
      <w:r>
        <w:rPr>
          <w:rFonts w:hint="eastAsia"/>
          <w:b/>
          <w:sz w:val="32"/>
          <w:szCs w:val="32"/>
          <w:u w:val="single"/>
          <w:lang w:val="en-US" w:eastAsia="zh-CN"/>
        </w:rPr>
        <w:t xml:space="preserve"> 王学凯</w:t>
      </w:r>
      <w:r>
        <w:rPr>
          <w:rFonts w:hint="eastAsia"/>
          <w:b/>
          <w:sz w:val="32"/>
          <w:szCs w:val="32"/>
          <w:u w:val="single"/>
        </w:rPr>
        <w:t xml:space="preserve">         </w:t>
      </w:r>
    </w:p>
    <w:p>
      <w:pPr>
        <w:ind w:firstLine="1430" w:firstLineChars="445"/>
        <w:jc w:val="left"/>
        <w:rPr>
          <w:b/>
          <w:sz w:val="32"/>
          <w:szCs w:val="32"/>
        </w:rPr>
      </w:pPr>
      <w:r>
        <w:rPr>
          <w:rFonts w:hint="eastAsia"/>
          <w:b/>
          <w:sz w:val="32"/>
          <w:szCs w:val="32"/>
        </w:rPr>
        <w:t>教 研 室：</w:t>
      </w:r>
      <w:r>
        <w:rPr>
          <w:rFonts w:hint="eastAsia"/>
          <w:b/>
          <w:sz w:val="32"/>
          <w:szCs w:val="32"/>
          <w:u w:val="single"/>
        </w:rPr>
        <w:t xml:space="preserve">   </w:t>
      </w:r>
      <w:r>
        <w:rPr>
          <w:rFonts w:hint="eastAsia"/>
          <w:b/>
          <w:sz w:val="32"/>
          <w:szCs w:val="32"/>
          <w:u w:val="single"/>
          <w:lang w:val="en-US" w:eastAsia="zh-CN"/>
        </w:rPr>
        <w:t>学前教育教研室</w:t>
      </w:r>
      <w:r>
        <w:rPr>
          <w:rFonts w:hint="eastAsia"/>
          <w:b/>
          <w:sz w:val="32"/>
          <w:szCs w:val="32"/>
          <w:u w:val="single"/>
        </w:rPr>
        <w:t xml:space="preserve">  </w:t>
      </w:r>
      <w:r>
        <w:rPr>
          <w:rFonts w:hint="eastAsia"/>
          <w:b/>
          <w:sz w:val="32"/>
          <w:szCs w:val="32"/>
        </w:rPr>
        <w:t xml:space="preserve">   </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人文与旅游学院教学科制</w:t>
      </w:r>
    </w:p>
    <w:p>
      <w:pPr>
        <w:jc w:val="center"/>
        <w:rPr>
          <w:b/>
          <w:sz w:val="32"/>
          <w:szCs w:val="32"/>
        </w:rPr>
      </w:pPr>
      <w:r>
        <w:rPr>
          <w:rFonts w:hint="eastAsia"/>
          <w:b/>
          <w:sz w:val="32"/>
          <w:szCs w:val="32"/>
        </w:rPr>
        <w:t xml:space="preserve">年    月    日  </w:t>
      </w:r>
    </w:p>
    <w:p>
      <w:pPr>
        <w:jc w:val="center"/>
        <w:rPr>
          <w:b/>
          <w:sz w:val="32"/>
          <w:szCs w:val="32"/>
        </w:rPr>
      </w:pPr>
      <w:r>
        <w:rPr>
          <w:rFonts w:hint="eastAsia"/>
          <w:b/>
          <w:sz w:val="32"/>
          <w:szCs w:val="32"/>
        </w:rPr>
        <w:t>学生名单粘贴处</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tbl>
      <w:tblPr>
        <w:tblStyle w:val="6"/>
        <w:tblpPr w:leftFromText="180" w:rightFromText="180" w:vertAnchor="text" w:horzAnchor="page" w:tblpX="1550" w:tblpY="623"/>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6"/>
        <w:gridCol w:w="1866"/>
        <w:gridCol w:w="3729"/>
        <w:gridCol w:w="20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Align w:val="center"/>
          </w:tcPr>
          <w:p>
            <w:pPr>
              <w:spacing w:line="240" w:lineRule="exact"/>
              <w:jc w:val="center"/>
              <w:rPr>
                <w:rFonts w:ascii="宋体" w:hAnsi="宋体"/>
                <w:szCs w:val="21"/>
              </w:rPr>
            </w:pPr>
            <w:r>
              <w:rPr>
                <w:rFonts w:hint="eastAsia" w:ascii="宋体" w:hAnsi="宋体"/>
                <w:szCs w:val="21"/>
              </w:rPr>
              <w:t>课程名称</w:t>
            </w:r>
          </w:p>
        </w:tc>
        <w:tc>
          <w:tcPr>
            <w:tcW w:w="1866"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经济应用文写作</w:t>
            </w:r>
          </w:p>
        </w:tc>
        <w:tc>
          <w:tcPr>
            <w:tcW w:w="3729" w:type="dxa"/>
            <w:vAlign w:val="center"/>
          </w:tcPr>
          <w:p>
            <w:pPr>
              <w:spacing w:line="240" w:lineRule="exact"/>
              <w:jc w:val="center"/>
              <w:rPr>
                <w:rFonts w:ascii="宋体" w:hAnsi="宋体"/>
                <w:szCs w:val="21"/>
              </w:rPr>
            </w:pPr>
            <w:r>
              <w:rPr>
                <w:rFonts w:hint="eastAsia" w:ascii="宋体" w:hAnsi="宋体"/>
                <w:szCs w:val="21"/>
              </w:rPr>
              <w:t>课程类型</w:t>
            </w:r>
          </w:p>
        </w:tc>
        <w:tc>
          <w:tcPr>
            <w:tcW w:w="2031"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新授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Align w:val="center"/>
          </w:tcPr>
          <w:p>
            <w:pPr>
              <w:spacing w:line="240" w:lineRule="exact"/>
              <w:jc w:val="center"/>
              <w:rPr>
                <w:rFonts w:ascii="宋体" w:hAnsi="宋体"/>
                <w:szCs w:val="21"/>
              </w:rPr>
            </w:pPr>
            <w:r>
              <w:rPr>
                <w:rFonts w:hint="eastAsia" w:ascii="宋体" w:hAnsi="宋体"/>
                <w:szCs w:val="21"/>
              </w:rPr>
              <w:t>授课对象</w:t>
            </w:r>
          </w:p>
        </w:tc>
        <w:tc>
          <w:tcPr>
            <w:tcW w:w="186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学前教育</w:t>
            </w:r>
          </w:p>
        </w:tc>
        <w:tc>
          <w:tcPr>
            <w:tcW w:w="3729" w:type="dxa"/>
            <w:vAlign w:val="center"/>
          </w:tcPr>
          <w:p>
            <w:pPr>
              <w:spacing w:line="240" w:lineRule="exact"/>
              <w:jc w:val="center"/>
              <w:rPr>
                <w:rFonts w:ascii="宋体" w:hAnsi="宋体"/>
                <w:szCs w:val="21"/>
              </w:rPr>
            </w:pPr>
            <w:r>
              <w:rPr>
                <w:rFonts w:hint="eastAsia" w:ascii="宋体" w:hAnsi="宋体"/>
                <w:szCs w:val="21"/>
              </w:rPr>
              <w:t>学时学分</w:t>
            </w:r>
          </w:p>
        </w:tc>
        <w:tc>
          <w:tcPr>
            <w:tcW w:w="2031" w:type="dxa"/>
            <w:vAlign w:val="center"/>
          </w:tcPr>
          <w:p>
            <w:pPr>
              <w:spacing w:line="240" w:lineRule="exact"/>
              <w:jc w:val="center"/>
              <w:rPr>
                <w:rFonts w:ascii="宋体" w:hAnsi="宋体"/>
                <w:szCs w:val="21"/>
              </w:rPr>
            </w:pPr>
            <w:r>
              <w:rPr>
                <w:rFonts w:hint="eastAsia" w:ascii="宋体" w:hAnsi="宋体"/>
                <w:szCs w:val="21"/>
                <w:lang w:val="en-US" w:eastAsia="zh-CN"/>
              </w:rPr>
              <w:t>36</w:t>
            </w:r>
            <w:r>
              <w:rPr>
                <w:rFonts w:hint="eastAsia" w:ascii="宋体" w:hAnsi="宋体"/>
                <w:szCs w:val="21"/>
              </w:rPr>
              <w:t xml:space="preserve">学时  </w:t>
            </w:r>
            <w:r>
              <w:rPr>
                <w:rFonts w:hint="eastAsia" w:ascii="宋体" w:hAnsi="宋体"/>
                <w:szCs w:val="21"/>
                <w:lang w:val="en-US" w:eastAsia="zh-CN"/>
              </w:rPr>
              <w:t>2</w:t>
            </w:r>
            <w:r>
              <w:rPr>
                <w:rFonts w:hint="eastAsia" w:ascii="宋体" w:hAnsi="宋体"/>
                <w:szCs w:val="21"/>
              </w:rPr>
              <w:t xml:space="preserve">  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Align w:val="center"/>
          </w:tcPr>
          <w:p>
            <w:pPr>
              <w:spacing w:line="240" w:lineRule="exact"/>
              <w:jc w:val="center"/>
              <w:rPr>
                <w:rFonts w:ascii="宋体" w:hAnsi="宋体"/>
                <w:szCs w:val="21"/>
              </w:rPr>
            </w:pPr>
            <w:r>
              <w:rPr>
                <w:rFonts w:hint="eastAsia" w:ascii="宋体" w:hAnsi="宋体"/>
                <w:szCs w:val="21"/>
              </w:rPr>
              <w:t>先修课程</w:t>
            </w:r>
          </w:p>
        </w:tc>
        <w:tc>
          <w:tcPr>
            <w:tcW w:w="1866" w:type="dxa"/>
            <w:vAlign w:val="center"/>
          </w:tcPr>
          <w:p>
            <w:pPr>
              <w:spacing w:line="240" w:lineRule="exact"/>
              <w:jc w:val="center"/>
              <w:rPr>
                <w:rFonts w:hint="default" w:ascii="宋体" w:hAnsi="宋体" w:eastAsiaTheme="minorEastAsia"/>
                <w:szCs w:val="21"/>
                <w:lang w:val="en-US" w:eastAsia="zh-CN"/>
              </w:rPr>
            </w:pPr>
          </w:p>
        </w:tc>
        <w:tc>
          <w:tcPr>
            <w:tcW w:w="3729" w:type="dxa"/>
            <w:vAlign w:val="center"/>
          </w:tcPr>
          <w:p>
            <w:pPr>
              <w:spacing w:line="240" w:lineRule="exact"/>
              <w:jc w:val="center"/>
              <w:rPr>
                <w:rFonts w:ascii="宋体" w:hAnsi="宋体"/>
                <w:szCs w:val="21"/>
              </w:rPr>
            </w:pPr>
            <w:r>
              <w:rPr>
                <w:rFonts w:hint="eastAsia" w:ascii="宋体" w:hAnsi="宋体"/>
                <w:szCs w:val="21"/>
              </w:rPr>
              <w:t>后修课程</w:t>
            </w:r>
          </w:p>
        </w:tc>
        <w:tc>
          <w:tcPr>
            <w:tcW w:w="2031" w:type="dxa"/>
            <w:vAlign w:val="center"/>
          </w:tcPr>
          <w:p>
            <w:pPr>
              <w:spacing w:line="240" w:lineRule="exact"/>
              <w:jc w:val="center"/>
              <w:rPr>
                <w:rFonts w:hint="default" w:ascii="宋体" w:hAnsi="宋体" w:eastAsiaTheme="minorEastAsia"/>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0" w:hRule="atLeast"/>
        </w:trPr>
        <w:tc>
          <w:tcPr>
            <w:tcW w:w="896" w:type="dxa"/>
            <w:vAlign w:val="center"/>
          </w:tcPr>
          <w:p>
            <w:pPr>
              <w:spacing w:line="240" w:lineRule="exact"/>
              <w:jc w:val="center"/>
              <w:rPr>
                <w:rFonts w:ascii="宋体" w:hAnsi="宋体"/>
                <w:szCs w:val="21"/>
              </w:rPr>
            </w:pPr>
            <w:r>
              <w:rPr>
                <w:rFonts w:hint="eastAsia" w:ascii="宋体" w:hAnsi="宋体"/>
                <w:szCs w:val="21"/>
              </w:rPr>
              <w:t>课程目标</w:t>
            </w:r>
          </w:p>
        </w:tc>
        <w:tc>
          <w:tcPr>
            <w:tcW w:w="7626" w:type="dxa"/>
            <w:gridSpan w:val="3"/>
            <w:vAlign w:val="center"/>
          </w:tcPr>
          <w:p>
            <w:pPr>
              <w:spacing w:line="240" w:lineRule="exact"/>
              <w:rPr>
                <w:rFonts w:hint="eastAsia" w:ascii="宋体" w:hAnsi="宋体"/>
                <w:szCs w:val="21"/>
              </w:rPr>
            </w:pPr>
            <w:r>
              <w:rPr>
                <w:rFonts w:hint="eastAsia" w:ascii="宋体" w:hAnsi="宋体"/>
                <w:szCs w:val="21"/>
              </w:rPr>
              <w:t>能力目标：</w:t>
            </w:r>
          </w:p>
          <w:p>
            <w:pPr>
              <w:spacing w:line="240" w:lineRule="exact"/>
              <w:rPr>
                <w:rFonts w:hint="eastAsia" w:ascii="宋体" w:hAnsi="宋体"/>
                <w:szCs w:val="21"/>
                <w:lang w:val="en-US" w:eastAsia="zh-CN"/>
              </w:rPr>
            </w:pPr>
            <w:r>
              <w:rPr>
                <w:rFonts w:hint="eastAsia" w:ascii="宋体" w:hAnsi="宋体"/>
                <w:szCs w:val="21"/>
                <w:lang w:val="en-US" w:eastAsia="zh-CN"/>
              </w:rPr>
              <w:t>1、能借助网络媒介等进行资料的搜集与整理；</w:t>
            </w:r>
          </w:p>
          <w:p>
            <w:pPr>
              <w:spacing w:line="240" w:lineRule="exact"/>
              <w:rPr>
                <w:rFonts w:hint="eastAsia" w:ascii="宋体" w:hAnsi="宋体"/>
                <w:szCs w:val="21"/>
                <w:lang w:val="en-US" w:eastAsia="zh-CN"/>
              </w:rPr>
            </w:pPr>
            <w:r>
              <w:rPr>
                <w:rFonts w:hint="eastAsia" w:ascii="宋体" w:hAnsi="宋体"/>
                <w:szCs w:val="21"/>
                <w:lang w:val="en-US" w:eastAsia="zh-CN"/>
              </w:rPr>
              <w:t>2、能独立分析、判断问题，并解决问题；</w:t>
            </w:r>
          </w:p>
          <w:p>
            <w:pPr>
              <w:spacing w:line="240" w:lineRule="exact"/>
              <w:rPr>
                <w:rFonts w:hint="eastAsia" w:ascii="宋体" w:hAnsi="宋体"/>
                <w:szCs w:val="21"/>
                <w:lang w:val="en-US" w:eastAsia="zh-CN"/>
              </w:rPr>
            </w:pPr>
            <w:r>
              <w:rPr>
                <w:rFonts w:hint="eastAsia" w:ascii="宋体" w:hAnsi="宋体"/>
                <w:szCs w:val="21"/>
                <w:lang w:val="en-US" w:eastAsia="zh-CN"/>
              </w:rPr>
              <w:t>3、能根据任务描述进行自主学习；</w:t>
            </w:r>
          </w:p>
          <w:p>
            <w:pPr>
              <w:spacing w:line="240" w:lineRule="exact"/>
              <w:rPr>
                <w:rFonts w:hint="eastAsia" w:ascii="宋体" w:hAnsi="宋体"/>
                <w:szCs w:val="21"/>
                <w:lang w:val="en-US" w:eastAsia="zh-CN"/>
              </w:rPr>
            </w:pPr>
            <w:r>
              <w:rPr>
                <w:rFonts w:hint="eastAsia" w:ascii="宋体" w:hAnsi="宋体"/>
                <w:szCs w:val="21"/>
                <w:lang w:val="en-US" w:eastAsia="zh-CN"/>
              </w:rPr>
              <w:t>4、能够撰写、处理一般应用文写作文档；</w:t>
            </w:r>
          </w:p>
          <w:p>
            <w:pPr>
              <w:spacing w:line="240" w:lineRule="exact"/>
              <w:rPr>
                <w:rFonts w:hint="eastAsia" w:ascii="宋体" w:hAnsi="宋体"/>
                <w:szCs w:val="21"/>
                <w:lang w:val="en-US" w:eastAsia="zh-CN"/>
              </w:rPr>
            </w:pPr>
            <w:r>
              <w:rPr>
                <w:rFonts w:hint="eastAsia" w:ascii="宋体" w:hAnsi="宋体"/>
                <w:szCs w:val="21"/>
                <w:lang w:val="en-US" w:eastAsia="zh-CN"/>
              </w:rPr>
              <w:t>5、能创造性地进行应用文写作创作；</w:t>
            </w:r>
          </w:p>
          <w:p>
            <w:pPr>
              <w:spacing w:line="240" w:lineRule="exact"/>
              <w:rPr>
                <w:rFonts w:hint="eastAsia" w:ascii="宋体" w:hAnsi="宋体"/>
                <w:szCs w:val="21"/>
                <w:lang w:val="en-US" w:eastAsia="zh-CN"/>
              </w:rPr>
            </w:pPr>
            <w:r>
              <w:rPr>
                <w:rFonts w:hint="eastAsia" w:ascii="宋体" w:hAnsi="宋体"/>
                <w:szCs w:val="21"/>
              </w:rPr>
              <w:t>知识目标：</w:t>
            </w:r>
          </w:p>
          <w:p>
            <w:pPr>
              <w:spacing w:line="240" w:lineRule="exact"/>
              <w:rPr>
                <w:rFonts w:hint="eastAsia" w:ascii="宋体" w:hAnsi="宋体"/>
                <w:szCs w:val="21"/>
                <w:lang w:val="en-US" w:eastAsia="zh-CN"/>
              </w:rPr>
            </w:pPr>
            <w:r>
              <w:rPr>
                <w:rFonts w:hint="eastAsia" w:ascii="宋体" w:hAnsi="宋体"/>
                <w:szCs w:val="21"/>
                <w:lang w:val="en-US" w:eastAsia="zh-CN"/>
              </w:rPr>
              <w:t>1、能掌握经济应用文写作的特点；</w:t>
            </w:r>
          </w:p>
          <w:p>
            <w:pPr>
              <w:spacing w:line="240" w:lineRule="exact"/>
              <w:rPr>
                <w:rFonts w:hint="eastAsia" w:ascii="宋体" w:hAnsi="宋体"/>
                <w:szCs w:val="21"/>
                <w:lang w:val="en-US" w:eastAsia="zh-CN"/>
              </w:rPr>
            </w:pPr>
            <w:r>
              <w:rPr>
                <w:rFonts w:hint="eastAsia" w:ascii="宋体" w:hAnsi="宋体"/>
                <w:szCs w:val="21"/>
                <w:lang w:val="en-US" w:eastAsia="zh-CN"/>
              </w:rPr>
              <w:t>2、能厘清经济应用文写作的几种重要类型与体裁，并掌握其特点；</w:t>
            </w:r>
          </w:p>
          <w:p>
            <w:pPr>
              <w:spacing w:line="240" w:lineRule="exact"/>
              <w:rPr>
                <w:rFonts w:hint="eastAsia" w:ascii="宋体" w:hAnsi="宋体"/>
                <w:szCs w:val="21"/>
                <w:lang w:val="en-US" w:eastAsia="zh-CN"/>
              </w:rPr>
            </w:pPr>
            <w:r>
              <w:rPr>
                <w:rFonts w:hint="eastAsia" w:ascii="宋体" w:hAnsi="宋体"/>
                <w:szCs w:val="21"/>
                <w:lang w:val="en-US" w:eastAsia="zh-CN"/>
              </w:rPr>
              <w:t>3、能灵活自如的运用各文体进行写作；</w:t>
            </w:r>
          </w:p>
          <w:p>
            <w:pPr>
              <w:spacing w:line="240" w:lineRule="exact"/>
              <w:rPr>
                <w:rFonts w:hint="eastAsia" w:ascii="宋体" w:hAnsi="宋体"/>
                <w:szCs w:val="21"/>
                <w:lang w:val="en-US" w:eastAsia="zh-CN"/>
              </w:rPr>
            </w:pPr>
            <w:r>
              <w:rPr>
                <w:rFonts w:hint="eastAsia" w:ascii="宋体" w:hAnsi="宋体"/>
                <w:szCs w:val="21"/>
                <w:lang w:val="en-US" w:eastAsia="zh-CN"/>
              </w:rPr>
              <w:t>4、能够运用应用文体语言写作、创作；</w:t>
            </w:r>
          </w:p>
          <w:p>
            <w:pPr>
              <w:spacing w:line="240" w:lineRule="exact"/>
              <w:rPr>
                <w:rFonts w:hint="eastAsia" w:ascii="宋体" w:hAnsi="宋体"/>
                <w:szCs w:val="21"/>
              </w:rPr>
            </w:pPr>
            <w:r>
              <w:rPr>
                <w:rFonts w:hint="eastAsia" w:ascii="宋体" w:hAnsi="宋体"/>
                <w:szCs w:val="21"/>
              </w:rPr>
              <w:t>素质目标：</w:t>
            </w:r>
          </w:p>
          <w:p>
            <w:pPr>
              <w:spacing w:line="240" w:lineRule="exact"/>
              <w:rPr>
                <w:rFonts w:hint="eastAsia" w:ascii="宋体" w:hAnsi="宋体"/>
                <w:szCs w:val="21"/>
                <w:lang w:val="en-US" w:eastAsia="zh-CN"/>
              </w:rPr>
            </w:pPr>
            <w:r>
              <w:rPr>
                <w:rFonts w:hint="eastAsia" w:ascii="宋体" w:hAnsi="宋体"/>
                <w:szCs w:val="21"/>
                <w:lang w:val="en-US" w:eastAsia="zh-CN"/>
              </w:rPr>
              <w:t>1、具备强烈的工作责任心与饱满的工作热情；</w:t>
            </w:r>
          </w:p>
          <w:p>
            <w:pPr>
              <w:spacing w:line="240" w:lineRule="exact"/>
              <w:rPr>
                <w:rFonts w:hint="eastAsia" w:ascii="宋体" w:hAnsi="宋体"/>
                <w:szCs w:val="21"/>
                <w:lang w:val="en-US" w:eastAsia="zh-CN"/>
              </w:rPr>
            </w:pPr>
            <w:r>
              <w:rPr>
                <w:rFonts w:hint="eastAsia" w:ascii="宋体" w:hAnsi="宋体"/>
                <w:szCs w:val="21"/>
                <w:lang w:val="en-US" w:eastAsia="zh-CN"/>
              </w:rPr>
              <w:t>2、具备良好的职业道德素质与较高的专业素养；</w:t>
            </w:r>
          </w:p>
          <w:p>
            <w:pPr>
              <w:spacing w:line="240" w:lineRule="exact"/>
              <w:rPr>
                <w:rFonts w:hint="eastAsia" w:ascii="宋体" w:hAnsi="宋体"/>
                <w:szCs w:val="21"/>
                <w:lang w:val="en-US" w:eastAsia="zh-CN"/>
              </w:rPr>
            </w:pPr>
            <w:r>
              <w:rPr>
                <w:rFonts w:hint="eastAsia" w:ascii="宋体" w:hAnsi="宋体"/>
                <w:szCs w:val="21"/>
                <w:lang w:val="en-US" w:eastAsia="zh-CN"/>
              </w:rPr>
              <w:t>3、具备良好的团结协作能力；</w:t>
            </w:r>
          </w:p>
          <w:p>
            <w:pPr>
              <w:spacing w:line="240" w:lineRule="exact"/>
              <w:rPr>
                <w:rFonts w:hint="eastAsia" w:ascii="宋体" w:hAnsi="宋体"/>
                <w:szCs w:val="21"/>
                <w:lang w:val="en-US" w:eastAsia="zh-CN"/>
              </w:rPr>
            </w:pPr>
            <w:r>
              <w:rPr>
                <w:rFonts w:hint="eastAsia" w:ascii="宋体" w:hAnsi="宋体"/>
                <w:szCs w:val="21"/>
                <w:lang w:val="en-US" w:eastAsia="zh-CN"/>
              </w:rPr>
              <w:t>4、具备良好的语言沟通能力；</w:t>
            </w:r>
          </w:p>
          <w:p>
            <w:pPr>
              <w:spacing w:line="240" w:lineRule="exact"/>
              <w:rPr>
                <w:rFonts w:hint="eastAsia" w:ascii="宋体" w:hAnsi="宋体"/>
                <w:szCs w:val="21"/>
                <w:lang w:val="en-US" w:eastAsia="zh-CN"/>
              </w:rPr>
            </w:pPr>
            <w:r>
              <w:rPr>
                <w:rFonts w:hint="eastAsia" w:ascii="宋体" w:hAnsi="宋体"/>
                <w:szCs w:val="21"/>
                <w:lang w:val="en-US" w:eastAsia="zh-CN"/>
              </w:rPr>
              <w:t>5、具备一定的文字组织能力；</w:t>
            </w:r>
          </w:p>
          <w:p>
            <w:pPr>
              <w:spacing w:line="240" w:lineRule="exact"/>
              <w:rPr>
                <w:rFonts w:ascii="宋体" w:hAnsi="宋体"/>
                <w:szCs w:val="21"/>
              </w:rPr>
            </w:pPr>
            <w:r>
              <w:rPr>
                <w:rFonts w:hint="eastAsia" w:ascii="宋体" w:hAnsi="宋体"/>
                <w:szCs w:val="21"/>
                <w:lang w:val="en-US" w:eastAsia="zh-CN"/>
              </w:rPr>
              <w:t>6、具有一定的创新精神，具备一定的创造能力。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restart"/>
            <w:vAlign w:val="center"/>
          </w:tcPr>
          <w:p>
            <w:pPr>
              <w:spacing w:line="240" w:lineRule="exact"/>
              <w:jc w:val="center"/>
              <w:rPr>
                <w:rFonts w:ascii="宋体" w:hAnsi="宋体"/>
                <w:szCs w:val="21"/>
              </w:rPr>
            </w:pPr>
            <w:r>
              <w:rPr>
                <w:rFonts w:hint="eastAsia" w:ascii="宋体" w:hAnsi="宋体"/>
                <w:szCs w:val="21"/>
              </w:rPr>
              <w:t>课程内容</w:t>
            </w:r>
          </w:p>
        </w:tc>
        <w:tc>
          <w:tcPr>
            <w:tcW w:w="1866" w:type="dxa"/>
            <w:vAlign w:val="center"/>
          </w:tcPr>
          <w:p>
            <w:pPr>
              <w:spacing w:line="240" w:lineRule="exact"/>
              <w:jc w:val="center"/>
              <w:rPr>
                <w:rFonts w:ascii="宋体" w:hAnsi="宋体"/>
                <w:szCs w:val="21"/>
              </w:rPr>
            </w:pPr>
            <w:r>
              <w:rPr>
                <w:rFonts w:hint="eastAsia" w:ascii="宋体" w:hAnsi="宋体"/>
                <w:szCs w:val="21"/>
              </w:rPr>
              <w:t>序号</w:t>
            </w:r>
          </w:p>
        </w:tc>
        <w:tc>
          <w:tcPr>
            <w:tcW w:w="3729" w:type="dxa"/>
            <w:vAlign w:val="center"/>
          </w:tcPr>
          <w:p>
            <w:pPr>
              <w:spacing w:line="240" w:lineRule="exact"/>
              <w:jc w:val="center"/>
              <w:rPr>
                <w:rFonts w:ascii="宋体" w:hAnsi="宋体"/>
                <w:szCs w:val="21"/>
              </w:rPr>
            </w:pPr>
            <w:r>
              <w:rPr>
                <w:rFonts w:hint="eastAsia" w:ascii="宋体" w:hAnsi="宋体"/>
                <w:szCs w:val="21"/>
              </w:rPr>
              <w:t>学习单元（学习情境或项目）名称</w:t>
            </w:r>
          </w:p>
        </w:tc>
        <w:tc>
          <w:tcPr>
            <w:tcW w:w="2031" w:type="dxa"/>
            <w:vAlign w:val="center"/>
          </w:tcPr>
          <w:p>
            <w:pPr>
              <w:spacing w:line="240" w:lineRule="exact"/>
              <w:jc w:val="center"/>
              <w:rPr>
                <w:rFonts w:ascii="宋体" w:hAnsi="宋体"/>
                <w:szCs w:val="21"/>
              </w:rPr>
            </w:pPr>
            <w:r>
              <w:rPr>
                <w:rFonts w:hint="eastAsia" w:ascii="宋体" w:hAnsi="宋体"/>
                <w:szCs w:val="21"/>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1</w:t>
            </w:r>
          </w:p>
        </w:tc>
        <w:tc>
          <w:tcPr>
            <w:tcW w:w="3729"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经济应用文基础知识</w:t>
            </w:r>
          </w:p>
        </w:tc>
        <w:tc>
          <w:tcPr>
            <w:tcW w:w="2031"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3729" w:type="dxa"/>
            <w:vAlign w:val="center"/>
          </w:tcPr>
          <w:p>
            <w:pPr>
              <w:spacing w:line="240" w:lineRule="exact"/>
              <w:ind w:firstLine="2100" w:firstLineChars="1000"/>
              <w:jc w:val="both"/>
              <w:rPr>
                <w:rFonts w:hint="default" w:ascii="宋体" w:hAnsi="宋体" w:eastAsiaTheme="minorEastAsia"/>
                <w:szCs w:val="21"/>
                <w:lang w:val="en-US" w:eastAsia="zh-CN"/>
              </w:rPr>
            </w:pPr>
            <w:r>
              <w:rPr>
                <w:rFonts w:hint="eastAsia" w:ascii="宋体" w:hAnsi="宋体"/>
                <w:szCs w:val="21"/>
                <w:lang w:val="en-US" w:eastAsia="zh-CN"/>
              </w:rPr>
              <w:t>经济公务文体写作</w:t>
            </w:r>
          </w:p>
        </w:tc>
        <w:tc>
          <w:tcPr>
            <w:tcW w:w="2031"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3</w:t>
            </w:r>
          </w:p>
        </w:tc>
        <w:tc>
          <w:tcPr>
            <w:tcW w:w="3729" w:type="dxa"/>
            <w:vAlign w:val="center"/>
          </w:tcPr>
          <w:p>
            <w:pPr>
              <w:spacing w:line="240" w:lineRule="exact"/>
              <w:ind w:firstLine="2520" w:firstLineChars="1200"/>
              <w:jc w:val="both"/>
              <w:rPr>
                <w:rFonts w:hint="default" w:ascii="宋体" w:hAnsi="宋体" w:eastAsiaTheme="minorEastAsia"/>
                <w:szCs w:val="21"/>
                <w:lang w:val="en-US" w:eastAsia="zh-CN"/>
              </w:rPr>
            </w:pPr>
            <w:r>
              <w:rPr>
                <w:rFonts w:hint="eastAsia" w:ascii="宋体" w:hAnsi="宋体"/>
                <w:szCs w:val="21"/>
                <w:lang w:val="en-US" w:eastAsia="zh-CN"/>
              </w:rPr>
              <w:t>事务文体写作</w:t>
            </w:r>
          </w:p>
        </w:tc>
        <w:tc>
          <w:tcPr>
            <w:tcW w:w="2031"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3729"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日常应用文写作</w:t>
            </w:r>
          </w:p>
        </w:tc>
        <w:tc>
          <w:tcPr>
            <w:tcW w:w="2031"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5</w:t>
            </w:r>
          </w:p>
        </w:tc>
        <w:tc>
          <w:tcPr>
            <w:tcW w:w="3729"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经济新闻写作和经济论文写作</w:t>
            </w:r>
          </w:p>
        </w:tc>
        <w:tc>
          <w:tcPr>
            <w:tcW w:w="2031"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6</w:t>
            </w:r>
          </w:p>
        </w:tc>
        <w:tc>
          <w:tcPr>
            <w:tcW w:w="3729"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涉外经济文书写作</w:t>
            </w:r>
          </w:p>
        </w:tc>
        <w:tc>
          <w:tcPr>
            <w:tcW w:w="2031"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7</w:t>
            </w:r>
          </w:p>
        </w:tc>
        <w:tc>
          <w:tcPr>
            <w:tcW w:w="3729"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经济诉讼文书写作</w:t>
            </w:r>
          </w:p>
        </w:tc>
        <w:tc>
          <w:tcPr>
            <w:tcW w:w="2031"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8</w:t>
            </w:r>
          </w:p>
        </w:tc>
        <w:tc>
          <w:tcPr>
            <w:tcW w:w="3729"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商务文体写作</w:t>
            </w:r>
          </w:p>
        </w:tc>
        <w:tc>
          <w:tcPr>
            <w:tcW w:w="2031"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9</w:t>
            </w:r>
          </w:p>
        </w:tc>
        <w:tc>
          <w:tcPr>
            <w:tcW w:w="3729"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信息类文书写作</w:t>
            </w:r>
          </w:p>
        </w:tc>
        <w:tc>
          <w:tcPr>
            <w:tcW w:w="2031"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10</w:t>
            </w:r>
          </w:p>
        </w:tc>
        <w:tc>
          <w:tcPr>
            <w:tcW w:w="3729"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经济类文书写作</w:t>
            </w:r>
          </w:p>
        </w:tc>
        <w:tc>
          <w:tcPr>
            <w:tcW w:w="2031"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11</w:t>
            </w:r>
          </w:p>
        </w:tc>
        <w:tc>
          <w:tcPr>
            <w:tcW w:w="3729"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股份制文书</w:t>
            </w:r>
          </w:p>
        </w:tc>
        <w:tc>
          <w:tcPr>
            <w:tcW w:w="2031"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ascii="宋体" w:hAnsi="宋体"/>
                <w:szCs w:val="21"/>
              </w:rPr>
            </w:pPr>
          </w:p>
        </w:tc>
        <w:tc>
          <w:tcPr>
            <w:tcW w:w="3729" w:type="dxa"/>
            <w:vAlign w:val="center"/>
          </w:tcPr>
          <w:p>
            <w:pPr>
              <w:spacing w:line="240" w:lineRule="exact"/>
              <w:jc w:val="center"/>
              <w:rPr>
                <w:rFonts w:ascii="宋体" w:hAnsi="宋体"/>
                <w:szCs w:val="21"/>
              </w:rPr>
            </w:pPr>
          </w:p>
        </w:tc>
        <w:tc>
          <w:tcPr>
            <w:tcW w:w="2031" w:type="dxa"/>
            <w:vAlign w:val="center"/>
          </w:tcPr>
          <w:p>
            <w:pPr>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vAlign w:val="center"/>
          </w:tcPr>
          <w:p>
            <w:pPr>
              <w:spacing w:line="240" w:lineRule="exact"/>
              <w:jc w:val="center"/>
              <w:rPr>
                <w:rFonts w:ascii="宋体" w:hAnsi="宋体"/>
                <w:szCs w:val="21"/>
              </w:rPr>
            </w:pPr>
          </w:p>
        </w:tc>
        <w:tc>
          <w:tcPr>
            <w:tcW w:w="3729" w:type="dxa"/>
            <w:vAlign w:val="center"/>
          </w:tcPr>
          <w:p>
            <w:pPr>
              <w:spacing w:line="240" w:lineRule="exact"/>
              <w:jc w:val="center"/>
              <w:rPr>
                <w:rFonts w:ascii="宋体" w:hAnsi="宋体"/>
                <w:szCs w:val="21"/>
              </w:rPr>
            </w:pPr>
          </w:p>
        </w:tc>
        <w:tc>
          <w:tcPr>
            <w:tcW w:w="2031" w:type="dxa"/>
            <w:vAlign w:val="center"/>
          </w:tcPr>
          <w:p>
            <w:pPr>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372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2031"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372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2031"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372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2031"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372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2031"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372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2031"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372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2031"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96" w:type="dxa"/>
            <w:vMerge w:val="continue"/>
            <w:vAlign w:val="center"/>
          </w:tcPr>
          <w:p>
            <w:pPr>
              <w:spacing w:line="240" w:lineRule="exact"/>
              <w:jc w:val="center"/>
              <w:rPr>
                <w:rFonts w:ascii="宋体" w:hAnsi="宋体"/>
                <w:szCs w:val="21"/>
              </w:rPr>
            </w:pPr>
          </w:p>
        </w:tc>
        <w:tc>
          <w:tcPr>
            <w:tcW w:w="186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372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Cs w:val="21"/>
              </w:rPr>
            </w:pPr>
          </w:p>
        </w:tc>
        <w:tc>
          <w:tcPr>
            <w:tcW w:w="2031"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1" w:hRule="atLeast"/>
        </w:trPr>
        <w:tc>
          <w:tcPr>
            <w:tcW w:w="896" w:type="dxa"/>
            <w:vAlign w:val="center"/>
          </w:tcPr>
          <w:p>
            <w:pPr>
              <w:spacing w:line="240" w:lineRule="exact"/>
              <w:jc w:val="center"/>
              <w:rPr>
                <w:rFonts w:ascii="宋体" w:hAnsi="宋体"/>
                <w:szCs w:val="21"/>
              </w:rPr>
            </w:pPr>
            <w:r>
              <w:rPr>
                <w:rFonts w:hint="eastAsia" w:ascii="宋体" w:hAnsi="宋体"/>
                <w:szCs w:val="21"/>
              </w:rPr>
              <w:t>教学材料</w:t>
            </w:r>
          </w:p>
        </w:tc>
        <w:tc>
          <w:tcPr>
            <w:tcW w:w="7626" w:type="dxa"/>
            <w:gridSpan w:val="3"/>
          </w:tcPr>
          <w:p>
            <w:pPr>
              <w:spacing w:line="240" w:lineRule="exact"/>
              <w:rPr>
                <w:rFonts w:ascii="仿宋_GB2312" w:hAnsi="宋体" w:eastAsia="仿宋_GB2312"/>
                <w:sz w:val="18"/>
                <w:szCs w:val="18"/>
              </w:rPr>
            </w:pPr>
            <w:r>
              <w:rPr>
                <w:rFonts w:hint="eastAsia" w:ascii="仿宋_GB2312" w:hAnsi="宋体" w:eastAsia="仿宋_GB2312"/>
                <w:sz w:val="18"/>
                <w:szCs w:val="18"/>
              </w:rPr>
              <w:t>（指教材或讲义、参考资料、仪器、设备、教学软件等）</w:t>
            </w: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hint="default" w:ascii="仿宋_GB2312" w:hAnsi="宋体" w:eastAsia="仿宋_GB2312"/>
                <w:szCs w:val="21"/>
                <w:lang w:val="en-US" w:eastAsia="zh-CN"/>
              </w:rPr>
            </w:pPr>
            <w:r>
              <w:rPr>
                <w:rFonts w:hint="eastAsia" w:ascii="仿宋_GB2312" w:hAnsi="宋体" w:eastAsia="仿宋_GB2312"/>
                <w:szCs w:val="21"/>
                <w:lang w:val="en-US" w:eastAsia="zh-CN"/>
              </w:rPr>
              <w:t>《经济应用文写作》教材</w:t>
            </w:r>
          </w:p>
          <w:p>
            <w:pPr>
              <w:spacing w:line="240" w:lineRule="exact"/>
              <w:ind w:firstLine="210" w:firstLineChars="100"/>
              <w:rPr>
                <w:rFonts w:hint="eastAsia" w:ascii="仿宋_GB2312" w:hAnsi="宋体" w:eastAsia="仿宋_GB2312"/>
                <w:szCs w:val="21"/>
                <w:lang w:val="en-US" w:eastAsia="zh-CN"/>
              </w:rPr>
            </w:pPr>
            <w:r>
              <w:rPr>
                <w:rFonts w:hint="eastAsia" w:ascii="仿宋_GB2312" w:hAnsi="宋体" w:eastAsia="仿宋_GB2312"/>
                <w:szCs w:val="21"/>
                <w:lang w:val="en-US" w:eastAsia="zh-CN"/>
              </w:rPr>
              <w:t>投影仪</w:t>
            </w:r>
          </w:p>
          <w:p>
            <w:pPr>
              <w:spacing w:line="240" w:lineRule="exact"/>
              <w:ind w:firstLine="210" w:firstLineChars="100"/>
              <w:rPr>
                <w:rFonts w:hint="default" w:ascii="仿宋_GB2312" w:hAnsi="宋体" w:eastAsia="仿宋_GB2312"/>
                <w:szCs w:val="21"/>
                <w:lang w:val="en-US" w:eastAsia="zh-CN"/>
              </w:rPr>
            </w:pPr>
            <w:r>
              <w:rPr>
                <w:rFonts w:hint="eastAsia" w:ascii="仿宋_GB2312" w:hAnsi="宋体" w:eastAsia="仿宋_GB2312"/>
                <w:szCs w:val="21"/>
                <w:lang w:val="en-US" w:eastAsia="zh-CN"/>
              </w:rPr>
              <w:t>PPT课件</w:t>
            </w: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0" w:hRule="atLeast"/>
        </w:trPr>
        <w:tc>
          <w:tcPr>
            <w:tcW w:w="896" w:type="dxa"/>
            <w:vAlign w:val="center"/>
          </w:tcPr>
          <w:p>
            <w:pPr>
              <w:spacing w:line="240" w:lineRule="exact"/>
              <w:jc w:val="center"/>
              <w:rPr>
                <w:rFonts w:ascii="宋体" w:hAnsi="宋体"/>
                <w:szCs w:val="21"/>
              </w:rPr>
            </w:pPr>
            <w:r>
              <w:rPr>
                <w:rFonts w:hint="eastAsia" w:ascii="宋体" w:hAnsi="宋体"/>
                <w:szCs w:val="21"/>
              </w:rPr>
              <w:t>教学组</w:t>
            </w:r>
          </w:p>
          <w:p>
            <w:pPr>
              <w:spacing w:line="240" w:lineRule="exact"/>
              <w:jc w:val="center"/>
              <w:rPr>
                <w:rFonts w:ascii="宋体" w:hAnsi="宋体"/>
                <w:szCs w:val="21"/>
              </w:rPr>
            </w:pPr>
            <w:r>
              <w:rPr>
                <w:rFonts w:hint="eastAsia" w:ascii="宋体" w:hAnsi="宋体"/>
                <w:szCs w:val="21"/>
              </w:rPr>
              <w:t>织形式</w:t>
            </w:r>
          </w:p>
        </w:tc>
        <w:tc>
          <w:tcPr>
            <w:tcW w:w="7626" w:type="dxa"/>
            <w:gridSpan w:val="3"/>
          </w:tcPr>
          <w:p>
            <w:pPr>
              <w:spacing w:line="240" w:lineRule="exact"/>
              <w:rPr>
                <w:rFonts w:ascii="仿宋_GB2312" w:hAnsi="宋体" w:eastAsia="仿宋_GB2312"/>
                <w:sz w:val="18"/>
                <w:szCs w:val="18"/>
              </w:rPr>
            </w:pPr>
            <w:r>
              <w:rPr>
                <w:rFonts w:hint="eastAsia" w:ascii="仿宋_GB2312" w:hAnsi="宋体" w:eastAsia="仿宋_GB2312"/>
                <w:sz w:val="18"/>
                <w:szCs w:val="18"/>
              </w:rPr>
              <w:t>（班级授课、分组教学以及组织具体安排方式等，如果是多位教师同时指导，还须说明教师分工安排）</w:t>
            </w: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hint="eastAsia" w:ascii="仿宋_GB2312" w:hAnsi="宋体" w:eastAsia="仿宋_GB2312"/>
                <w:szCs w:val="21"/>
                <w:lang w:val="en-US" w:eastAsia="zh-CN"/>
              </w:rPr>
            </w:pPr>
            <w:r>
              <w:rPr>
                <w:rFonts w:hint="eastAsia" w:ascii="仿宋_GB2312" w:hAnsi="宋体" w:eastAsia="仿宋_GB2312"/>
                <w:szCs w:val="21"/>
                <w:lang w:val="en-US" w:eastAsia="zh-CN"/>
              </w:rPr>
              <w:t>班级授课，分组练习</w:t>
            </w: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宋体" w:hAnsi="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0" w:hRule="atLeast"/>
        </w:trPr>
        <w:tc>
          <w:tcPr>
            <w:tcW w:w="896" w:type="dxa"/>
            <w:vAlign w:val="center"/>
          </w:tcPr>
          <w:p>
            <w:pPr>
              <w:spacing w:line="240" w:lineRule="exact"/>
              <w:jc w:val="center"/>
              <w:rPr>
                <w:rFonts w:ascii="宋体" w:hAnsi="宋体"/>
                <w:szCs w:val="21"/>
              </w:rPr>
            </w:pPr>
            <w:r>
              <w:rPr>
                <w:rFonts w:hint="eastAsia" w:ascii="宋体" w:hAnsi="宋体"/>
                <w:szCs w:val="21"/>
              </w:rPr>
              <w:t>考核方案</w:t>
            </w:r>
          </w:p>
        </w:tc>
        <w:tc>
          <w:tcPr>
            <w:tcW w:w="7626" w:type="dxa"/>
            <w:gridSpan w:val="3"/>
            <w:vAlign w:val="center"/>
          </w:tcPr>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平时（作业+考勤+课堂表现）40%+期末考试60%=总成绩</w:t>
            </w: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tc>
      </w:tr>
    </w:tbl>
    <w:p>
      <w:pPr>
        <w:jc w:val="center"/>
        <w:rPr>
          <w:b/>
          <w:sz w:val="32"/>
          <w:szCs w:val="32"/>
        </w:rPr>
      </w:pPr>
      <w:r>
        <w:rPr>
          <w:rFonts w:hint="eastAsia"/>
          <w:b/>
          <w:sz w:val="32"/>
          <w:szCs w:val="32"/>
        </w:rPr>
        <w:t>课程整体设计</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b/>
          <w:sz w:val="32"/>
          <w:szCs w:val="32"/>
        </w:rPr>
      </w:pPr>
      <w:r>
        <w:rPr>
          <w:rFonts w:hint="eastAsia"/>
          <w:b/>
          <w:sz w:val="32"/>
          <w:szCs w:val="32"/>
        </w:rPr>
        <w:t>教学进度表</w:t>
      </w:r>
    </w:p>
    <w:tbl>
      <w:tblPr>
        <w:tblStyle w:val="6"/>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6"/>
        <w:gridCol w:w="626"/>
        <w:gridCol w:w="2807"/>
        <w:gridCol w:w="3122"/>
        <w:gridCol w:w="11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9" w:hRule="atLeast"/>
          <w:jc w:val="center"/>
        </w:trPr>
        <w:tc>
          <w:tcPr>
            <w:tcW w:w="846" w:type="dxa"/>
            <w:vAlign w:val="center"/>
          </w:tcPr>
          <w:p>
            <w:pPr>
              <w:spacing w:line="240" w:lineRule="exact"/>
              <w:jc w:val="center"/>
              <w:rPr>
                <w:rFonts w:ascii="宋体" w:hAnsi="宋体"/>
                <w:b/>
                <w:szCs w:val="21"/>
              </w:rPr>
            </w:pPr>
            <w:r>
              <w:rPr>
                <w:rFonts w:hint="eastAsia" w:ascii="宋体" w:hAnsi="宋体"/>
                <w:b/>
                <w:szCs w:val="21"/>
              </w:rPr>
              <w:t>周次</w:t>
            </w:r>
          </w:p>
        </w:tc>
        <w:tc>
          <w:tcPr>
            <w:tcW w:w="626" w:type="dxa"/>
            <w:vAlign w:val="center"/>
          </w:tcPr>
          <w:p>
            <w:pPr>
              <w:spacing w:line="240" w:lineRule="exact"/>
              <w:jc w:val="center"/>
              <w:rPr>
                <w:rFonts w:ascii="宋体" w:hAnsi="宋体"/>
                <w:b/>
                <w:szCs w:val="21"/>
              </w:rPr>
            </w:pPr>
            <w:r>
              <w:rPr>
                <w:rFonts w:hint="eastAsia" w:ascii="宋体" w:hAnsi="宋体"/>
                <w:b/>
                <w:szCs w:val="21"/>
              </w:rPr>
              <w:t>学时</w:t>
            </w:r>
          </w:p>
        </w:tc>
        <w:tc>
          <w:tcPr>
            <w:tcW w:w="2807" w:type="dxa"/>
            <w:vAlign w:val="center"/>
          </w:tcPr>
          <w:p>
            <w:pPr>
              <w:spacing w:line="240" w:lineRule="exact"/>
              <w:jc w:val="center"/>
              <w:rPr>
                <w:rFonts w:ascii="宋体" w:hAnsi="宋体"/>
                <w:b/>
                <w:szCs w:val="21"/>
              </w:rPr>
            </w:pPr>
            <w:r>
              <w:rPr>
                <w:rFonts w:hint="eastAsia" w:ascii="宋体" w:hAnsi="宋体"/>
                <w:b/>
                <w:szCs w:val="21"/>
              </w:rPr>
              <w:t>单元名称</w:t>
            </w:r>
          </w:p>
        </w:tc>
        <w:tc>
          <w:tcPr>
            <w:tcW w:w="3122" w:type="dxa"/>
            <w:vAlign w:val="center"/>
          </w:tcPr>
          <w:p>
            <w:pPr>
              <w:spacing w:line="240" w:lineRule="exact"/>
              <w:jc w:val="center"/>
              <w:rPr>
                <w:rFonts w:ascii="宋体" w:hAnsi="宋体"/>
                <w:b/>
                <w:szCs w:val="21"/>
              </w:rPr>
            </w:pPr>
            <w:r>
              <w:rPr>
                <w:rFonts w:hint="eastAsia" w:ascii="宋体" w:hAnsi="宋体"/>
                <w:b/>
                <w:szCs w:val="21"/>
              </w:rPr>
              <w:t>主要教学内容</w:t>
            </w:r>
          </w:p>
        </w:tc>
        <w:tc>
          <w:tcPr>
            <w:tcW w:w="1121" w:type="dxa"/>
            <w:vAlign w:val="center"/>
          </w:tcPr>
          <w:p>
            <w:pPr>
              <w:spacing w:line="240" w:lineRule="exact"/>
              <w:jc w:val="center"/>
              <w:rPr>
                <w:rFonts w:ascii="宋体" w:hAnsi="宋体"/>
                <w:b/>
                <w:szCs w:val="21"/>
              </w:rPr>
            </w:pPr>
            <w:r>
              <w:rPr>
                <w:rFonts w:hint="eastAsia" w:ascii="宋体" w:hAnsi="宋体"/>
                <w:b/>
                <w:szCs w:val="21"/>
              </w:rPr>
              <w:t>作业</w:t>
            </w:r>
          </w:p>
          <w:p>
            <w:pPr>
              <w:spacing w:line="240" w:lineRule="exact"/>
              <w:jc w:val="center"/>
              <w:rPr>
                <w:rFonts w:ascii="宋体" w:hAnsi="宋体"/>
                <w:b/>
                <w:szCs w:val="21"/>
              </w:rPr>
            </w:pPr>
            <w:r>
              <w:rPr>
                <w:rFonts w:hint="eastAsia" w:ascii="宋体" w:hAnsi="宋体"/>
                <w:b/>
                <w:szCs w:val="21"/>
              </w:rPr>
              <w:t>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1-2</w:t>
            </w:r>
          </w:p>
        </w:tc>
        <w:tc>
          <w:tcPr>
            <w:tcW w:w="626"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4</w:t>
            </w:r>
          </w:p>
        </w:tc>
        <w:tc>
          <w:tcPr>
            <w:tcW w:w="2807"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经济应用文基础知识</w:t>
            </w:r>
          </w:p>
        </w:tc>
        <w:tc>
          <w:tcPr>
            <w:tcW w:w="3122" w:type="dxa"/>
            <w:vAlign w:val="center"/>
          </w:tcPr>
          <w:p>
            <w:pPr>
              <w:numPr>
                <w:ilvl w:val="0"/>
                <w:numId w:val="0"/>
              </w:numPr>
              <w:spacing w:line="240" w:lineRule="exact"/>
              <w:jc w:val="both"/>
              <w:rPr>
                <w:rFonts w:hint="eastAsia" w:ascii="宋体" w:hAnsi="宋体"/>
                <w:szCs w:val="21"/>
                <w:lang w:val="en-US" w:eastAsia="zh-CN"/>
              </w:rPr>
            </w:pPr>
            <w:r>
              <w:rPr>
                <w:rFonts w:hint="eastAsia" w:ascii="宋体" w:hAnsi="宋体"/>
                <w:szCs w:val="21"/>
                <w:lang w:val="en-US" w:eastAsia="zh-CN"/>
              </w:rPr>
              <w:t xml:space="preserve">1、经济应用文写作概述            </w:t>
            </w:r>
          </w:p>
          <w:p>
            <w:pPr>
              <w:numPr>
                <w:ilvl w:val="0"/>
                <w:numId w:val="0"/>
              </w:numPr>
              <w:spacing w:line="240" w:lineRule="exact"/>
              <w:jc w:val="both"/>
              <w:rPr>
                <w:rFonts w:hint="default" w:ascii="宋体" w:hAnsi="宋体"/>
                <w:szCs w:val="21"/>
                <w:lang w:val="en-US" w:eastAsia="zh-CN"/>
              </w:rPr>
            </w:pPr>
            <w:r>
              <w:rPr>
                <w:rFonts w:hint="eastAsia" w:ascii="宋体" w:hAnsi="宋体"/>
                <w:szCs w:val="21"/>
                <w:lang w:val="en-US" w:eastAsia="zh-CN"/>
              </w:rPr>
              <w:t>2、经济应用文写作的基础知识</w:t>
            </w:r>
          </w:p>
          <w:p>
            <w:pPr>
              <w:numPr>
                <w:ilvl w:val="0"/>
                <w:numId w:val="0"/>
              </w:numPr>
              <w:spacing w:line="240" w:lineRule="exact"/>
              <w:jc w:val="both"/>
              <w:rPr>
                <w:rFonts w:hint="default" w:ascii="宋体" w:hAnsi="宋体"/>
                <w:szCs w:val="21"/>
                <w:lang w:val="en-US" w:eastAsia="zh-CN"/>
              </w:rPr>
            </w:pPr>
            <w:r>
              <w:rPr>
                <w:rFonts w:hint="eastAsia" w:ascii="宋体" w:hAnsi="宋体"/>
                <w:szCs w:val="21"/>
                <w:lang w:val="en-US" w:eastAsia="zh-CN"/>
              </w:rPr>
              <w:t>3、网络在写作中的应用</w:t>
            </w:r>
          </w:p>
        </w:tc>
        <w:tc>
          <w:tcPr>
            <w:tcW w:w="1121" w:type="dxa"/>
          </w:tcPr>
          <w:p>
            <w:pPr>
              <w:spacing w:line="300" w:lineRule="auto"/>
              <w:jc w:val="center"/>
              <w:rPr>
                <w:rFonts w:hint="eastAsia" w:ascii="宋体" w:hAnsi="宋体"/>
                <w:szCs w:val="21"/>
                <w:lang w:val="en-US" w:eastAsia="zh-CN"/>
              </w:rPr>
            </w:pPr>
          </w:p>
          <w:p>
            <w:pPr>
              <w:spacing w:line="300" w:lineRule="auto"/>
              <w:jc w:val="center"/>
              <w:rPr>
                <w:rFonts w:hint="eastAsia" w:ascii="宋体" w:hAnsi="宋体"/>
                <w:szCs w:val="21"/>
                <w:lang w:val="en-US" w:eastAsia="zh-CN"/>
              </w:rPr>
            </w:pPr>
          </w:p>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随堂+习题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3-4</w:t>
            </w:r>
          </w:p>
        </w:tc>
        <w:tc>
          <w:tcPr>
            <w:tcW w:w="626"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4</w:t>
            </w:r>
          </w:p>
        </w:tc>
        <w:tc>
          <w:tcPr>
            <w:tcW w:w="2807"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经济公务文体写作</w:t>
            </w:r>
          </w:p>
        </w:tc>
        <w:tc>
          <w:tcPr>
            <w:tcW w:w="3122" w:type="dxa"/>
            <w:vAlign w:val="center"/>
          </w:tcPr>
          <w:p>
            <w:pPr>
              <w:numPr>
                <w:ilvl w:val="0"/>
                <w:numId w:val="0"/>
              </w:numPr>
              <w:spacing w:line="240" w:lineRule="exact"/>
              <w:jc w:val="both"/>
              <w:rPr>
                <w:rFonts w:hint="default" w:ascii="宋体" w:hAnsi="宋体"/>
                <w:szCs w:val="21"/>
                <w:lang w:val="en-US" w:eastAsia="zh-CN"/>
              </w:rPr>
            </w:pPr>
            <w:r>
              <w:rPr>
                <w:rFonts w:hint="eastAsia" w:ascii="宋体" w:hAnsi="宋体"/>
                <w:szCs w:val="21"/>
                <w:lang w:val="en-US" w:eastAsia="zh-CN"/>
              </w:rPr>
              <w:t>1、通知、通报</w:t>
            </w:r>
          </w:p>
          <w:p>
            <w:pPr>
              <w:numPr>
                <w:ilvl w:val="0"/>
                <w:numId w:val="0"/>
              </w:numPr>
              <w:spacing w:line="240" w:lineRule="exact"/>
              <w:jc w:val="both"/>
              <w:rPr>
                <w:rFonts w:hint="default" w:ascii="宋体" w:hAnsi="宋体"/>
                <w:szCs w:val="21"/>
                <w:lang w:val="en-US" w:eastAsia="zh-CN"/>
              </w:rPr>
            </w:pPr>
            <w:r>
              <w:rPr>
                <w:rFonts w:hint="eastAsia" w:ascii="宋体" w:hAnsi="宋体"/>
                <w:szCs w:val="21"/>
                <w:lang w:val="en-US" w:eastAsia="zh-CN"/>
              </w:rPr>
              <w:t>2、报告、请示、批复</w:t>
            </w:r>
          </w:p>
          <w:p>
            <w:pPr>
              <w:numPr>
                <w:ilvl w:val="0"/>
                <w:numId w:val="0"/>
              </w:numPr>
              <w:spacing w:line="240" w:lineRule="exact"/>
              <w:jc w:val="both"/>
              <w:rPr>
                <w:rFonts w:hint="default" w:ascii="宋体" w:hAnsi="宋体"/>
                <w:szCs w:val="21"/>
                <w:lang w:val="en-US" w:eastAsia="zh-CN"/>
              </w:rPr>
            </w:pPr>
            <w:r>
              <w:rPr>
                <w:rFonts w:hint="eastAsia" w:ascii="宋体" w:hAnsi="宋体"/>
                <w:szCs w:val="21"/>
                <w:lang w:val="en-US" w:eastAsia="zh-CN"/>
              </w:rPr>
              <w:t>3、函、会议纪要</w:t>
            </w:r>
          </w:p>
          <w:p>
            <w:pPr>
              <w:numPr>
                <w:ilvl w:val="0"/>
                <w:numId w:val="0"/>
              </w:numPr>
              <w:spacing w:line="240" w:lineRule="exact"/>
              <w:jc w:val="both"/>
              <w:rPr>
                <w:rFonts w:hint="eastAsia" w:ascii="宋体" w:hAnsi="宋体"/>
                <w:szCs w:val="21"/>
                <w:lang w:val="en-US" w:eastAsia="zh-CN"/>
              </w:rPr>
            </w:pPr>
          </w:p>
        </w:tc>
        <w:tc>
          <w:tcPr>
            <w:tcW w:w="1121" w:type="dxa"/>
          </w:tcPr>
          <w:p>
            <w:pPr>
              <w:spacing w:line="300" w:lineRule="auto"/>
              <w:jc w:val="center"/>
              <w:rPr>
                <w:rFonts w:hint="eastAsia" w:ascii="宋体" w:hAnsi="宋体"/>
                <w:szCs w:val="21"/>
                <w:lang w:val="en-US" w:eastAsia="zh-CN"/>
              </w:rPr>
            </w:pPr>
          </w:p>
          <w:p>
            <w:pPr>
              <w:spacing w:line="300" w:lineRule="auto"/>
              <w:jc w:val="center"/>
              <w:rPr>
                <w:rFonts w:hint="eastAsia" w:ascii="宋体" w:hAnsi="宋体"/>
                <w:szCs w:val="21"/>
                <w:lang w:val="en-US" w:eastAsia="zh-CN"/>
              </w:rPr>
            </w:pPr>
          </w:p>
          <w:p>
            <w:pPr>
              <w:spacing w:line="300" w:lineRule="auto"/>
              <w:jc w:val="center"/>
              <w:rPr>
                <w:rFonts w:ascii="宋体" w:hAnsi="宋体"/>
                <w:szCs w:val="21"/>
              </w:rPr>
            </w:pPr>
            <w:r>
              <w:rPr>
                <w:rFonts w:hint="eastAsia" w:ascii="宋体" w:hAnsi="宋体"/>
                <w:szCs w:val="21"/>
                <w:lang w:val="en-US" w:eastAsia="zh-CN"/>
              </w:rPr>
              <w:t>随堂+课后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5-6</w:t>
            </w:r>
          </w:p>
        </w:tc>
        <w:tc>
          <w:tcPr>
            <w:tcW w:w="626" w:type="dxa"/>
            <w:vAlign w:val="center"/>
          </w:tcPr>
          <w:p>
            <w:pPr>
              <w:spacing w:line="240" w:lineRule="exact"/>
              <w:jc w:val="center"/>
              <w:rPr>
                <w:rFonts w:ascii="宋体" w:hAnsi="宋体"/>
                <w:szCs w:val="21"/>
              </w:rPr>
            </w:pPr>
            <w:r>
              <w:rPr>
                <w:rFonts w:hint="eastAsia" w:ascii="宋体" w:hAnsi="宋体"/>
                <w:szCs w:val="21"/>
                <w:lang w:val="en-US" w:eastAsia="zh-CN"/>
              </w:rPr>
              <w:t>4</w:t>
            </w:r>
          </w:p>
        </w:tc>
        <w:tc>
          <w:tcPr>
            <w:tcW w:w="2807"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事务文体写作</w:t>
            </w:r>
          </w:p>
        </w:tc>
        <w:tc>
          <w:tcPr>
            <w:tcW w:w="3122" w:type="dxa"/>
            <w:vAlign w:val="center"/>
          </w:tcPr>
          <w:p>
            <w:pPr>
              <w:numPr>
                <w:ilvl w:val="0"/>
                <w:numId w:val="1"/>
              </w:numPr>
              <w:tabs>
                <w:tab w:val="left" w:pos="0"/>
              </w:tabs>
              <w:spacing w:line="300" w:lineRule="auto"/>
              <w:jc w:val="both"/>
              <w:rPr>
                <w:rFonts w:hint="eastAsia" w:ascii="宋体" w:hAnsi="宋体"/>
                <w:szCs w:val="21"/>
                <w:lang w:val="en-US" w:eastAsia="zh-CN"/>
              </w:rPr>
            </w:pPr>
            <w:r>
              <w:rPr>
                <w:rFonts w:hint="eastAsia" w:ascii="宋体" w:hAnsi="宋体"/>
                <w:szCs w:val="21"/>
                <w:lang w:val="en-US" w:eastAsia="zh-CN"/>
              </w:rPr>
              <w:t>会议记录、简报</w:t>
            </w:r>
          </w:p>
          <w:p>
            <w:pPr>
              <w:numPr>
                <w:ilvl w:val="0"/>
                <w:numId w:val="1"/>
              </w:numPr>
              <w:tabs>
                <w:tab w:val="left" w:pos="0"/>
              </w:tabs>
              <w:spacing w:line="300" w:lineRule="auto"/>
              <w:jc w:val="both"/>
              <w:rPr>
                <w:rFonts w:hint="default" w:ascii="宋体" w:hAnsi="宋体"/>
                <w:szCs w:val="21"/>
                <w:lang w:val="en-US" w:eastAsia="zh-CN"/>
              </w:rPr>
            </w:pPr>
            <w:r>
              <w:rPr>
                <w:rFonts w:hint="eastAsia" w:ascii="宋体" w:hAnsi="宋体"/>
                <w:szCs w:val="21"/>
                <w:lang w:val="en-US" w:eastAsia="zh-CN"/>
              </w:rPr>
              <w:t>工作计划和工作总结</w:t>
            </w:r>
          </w:p>
          <w:p>
            <w:pPr>
              <w:numPr>
                <w:ilvl w:val="0"/>
                <w:numId w:val="1"/>
              </w:numPr>
              <w:tabs>
                <w:tab w:val="left" w:pos="0"/>
              </w:tabs>
              <w:spacing w:line="300" w:lineRule="auto"/>
              <w:jc w:val="both"/>
              <w:rPr>
                <w:rFonts w:hint="default" w:ascii="宋体" w:hAnsi="宋体"/>
                <w:szCs w:val="21"/>
                <w:lang w:val="en-US" w:eastAsia="zh-CN"/>
              </w:rPr>
            </w:pPr>
            <w:r>
              <w:rPr>
                <w:rFonts w:hint="eastAsia" w:ascii="宋体" w:hAnsi="宋体"/>
                <w:szCs w:val="21"/>
                <w:lang w:val="en-US" w:eastAsia="zh-CN"/>
              </w:rPr>
              <w:t>述职报告、规章制度</w:t>
            </w:r>
          </w:p>
          <w:p>
            <w:pPr>
              <w:numPr>
                <w:ilvl w:val="0"/>
                <w:numId w:val="0"/>
              </w:numPr>
              <w:tabs>
                <w:tab w:val="left" w:pos="0"/>
              </w:tabs>
              <w:spacing w:line="300" w:lineRule="auto"/>
              <w:jc w:val="both"/>
              <w:rPr>
                <w:rFonts w:hint="eastAsia" w:ascii="宋体" w:hAnsi="宋体"/>
                <w:szCs w:val="21"/>
                <w:lang w:val="en-US" w:eastAsia="zh-CN"/>
              </w:rPr>
            </w:pPr>
          </w:p>
        </w:tc>
        <w:tc>
          <w:tcPr>
            <w:tcW w:w="1121" w:type="dxa"/>
          </w:tcPr>
          <w:p>
            <w:pPr>
              <w:spacing w:line="300" w:lineRule="auto"/>
              <w:jc w:val="center"/>
              <w:rPr>
                <w:rFonts w:hint="eastAsia" w:ascii="宋体" w:hAnsi="宋体"/>
                <w:szCs w:val="21"/>
                <w:lang w:val="en-US" w:eastAsia="zh-CN"/>
              </w:rPr>
            </w:pPr>
          </w:p>
          <w:p>
            <w:pPr>
              <w:spacing w:line="300" w:lineRule="auto"/>
              <w:jc w:val="center"/>
              <w:rPr>
                <w:rFonts w:hint="eastAsia" w:ascii="宋体" w:hAnsi="宋体"/>
                <w:szCs w:val="21"/>
                <w:lang w:val="en-US" w:eastAsia="zh-CN"/>
              </w:rPr>
            </w:pPr>
          </w:p>
          <w:p>
            <w:pPr>
              <w:spacing w:line="300" w:lineRule="auto"/>
              <w:jc w:val="center"/>
              <w:rPr>
                <w:rFonts w:ascii="宋体" w:hAnsi="宋体"/>
                <w:szCs w:val="21"/>
              </w:rPr>
            </w:pPr>
            <w:r>
              <w:rPr>
                <w:rFonts w:hint="eastAsia" w:ascii="宋体" w:hAnsi="宋体"/>
                <w:szCs w:val="21"/>
                <w:lang w:val="en-US" w:eastAsia="zh-CN"/>
              </w:rPr>
              <w:t>随堂+课后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7-8</w:t>
            </w:r>
          </w:p>
        </w:tc>
        <w:tc>
          <w:tcPr>
            <w:tcW w:w="626" w:type="dxa"/>
            <w:vAlign w:val="center"/>
          </w:tcPr>
          <w:p>
            <w:pPr>
              <w:spacing w:line="240" w:lineRule="exact"/>
              <w:jc w:val="center"/>
              <w:rPr>
                <w:rFonts w:ascii="宋体" w:hAnsi="宋体"/>
                <w:szCs w:val="21"/>
              </w:rPr>
            </w:pPr>
            <w:r>
              <w:rPr>
                <w:rFonts w:hint="eastAsia" w:ascii="宋体" w:hAnsi="宋体"/>
                <w:szCs w:val="21"/>
                <w:lang w:val="en-US" w:eastAsia="zh-CN"/>
              </w:rPr>
              <w:t>4</w:t>
            </w:r>
          </w:p>
        </w:tc>
        <w:tc>
          <w:tcPr>
            <w:tcW w:w="2807"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日常应用文写作</w:t>
            </w:r>
          </w:p>
        </w:tc>
        <w:tc>
          <w:tcPr>
            <w:tcW w:w="3122" w:type="dxa"/>
            <w:vAlign w:val="center"/>
          </w:tcPr>
          <w:p>
            <w:pPr>
              <w:numPr>
                <w:ilvl w:val="0"/>
                <w:numId w:val="2"/>
              </w:numPr>
              <w:spacing w:line="300" w:lineRule="auto"/>
              <w:jc w:val="both"/>
              <w:rPr>
                <w:rFonts w:hint="eastAsia" w:ascii="宋体" w:hAnsi="宋体"/>
                <w:szCs w:val="21"/>
                <w:lang w:val="en-US" w:eastAsia="zh-CN"/>
              </w:rPr>
            </w:pPr>
            <w:r>
              <w:rPr>
                <w:rFonts w:hint="eastAsia" w:ascii="宋体" w:hAnsi="宋体"/>
                <w:szCs w:val="21"/>
                <w:lang w:val="en-US" w:eastAsia="zh-CN"/>
              </w:rPr>
              <w:t>感谢信、慰问信、贺信、贺电</w:t>
            </w:r>
          </w:p>
          <w:p>
            <w:pPr>
              <w:numPr>
                <w:ilvl w:val="0"/>
                <w:numId w:val="2"/>
              </w:numPr>
              <w:spacing w:line="300" w:lineRule="auto"/>
              <w:jc w:val="both"/>
              <w:rPr>
                <w:rFonts w:hint="default" w:ascii="宋体" w:hAnsi="宋体"/>
                <w:szCs w:val="21"/>
                <w:lang w:val="en-US" w:eastAsia="zh-CN"/>
              </w:rPr>
            </w:pPr>
            <w:r>
              <w:rPr>
                <w:rFonts w:hint="eastAsia" w:ascii="宋体" w:hAnsi="宋体"/>
                <w:szCs w:val="21"/>
                <w:lang w:val="en-US" w:eastAsia="zh-CN"/>
              </w:rPr>
              <w:t>欢迎词、欢送词、答谢词</w:t>
            </w:r>
          </w:p>
          <w:p>
            <w:pPr>
              <w:numPr>
                <w:ilvl w:val="0"/>
                <w:numId w:val="2"/>
              </w:numPr>
              <w:spacing w:line="300" w:lineRule="auto"/>
              <w:jc w:val="both"/>
              <w:rPr>
                <w:rFonts w:hint="eastAsia" w:ascii="宋体" w:hAnsi="宋体"/>
                <w:szCs w:val="21"/>
                <w:lang w:val="en-US" w:eastAsia="zh-CN"/>
              </w:rPr>
            </w:pPr>
            <w:r>
              <w:rPr>
                <w:rFonts w:hint="eastAsia" w:ascii="宋体" w:hAnsi="宋体"/>
                <w:szCs w:val="21"/>
                <w:lang w:val="en-US" w:eastAsia="zh-CN"/>
              </w:rPr>
              <w:t>贺电、讣告、悼词</w:t>
            </w:r>
          </w:p>
          <w:p>
            <w:pPr>
              <w:numPr>
                <w:ilvl w:val="0"/>
                <w:numId w:val="2"/>
              </w:numPr>
              <w:spacing w:line="300" w:lineRule="auto"/>
              <w:jc w:val="both"/>
              <w:rPr>
                <w:rFonts w:hint="eastAsia" w:ascii="宋体" w:hAnsi="宋体"/>
                <w:szCs w:val="21"/>
                <w:lang w:val="en-US" w:eastAsia="zh-CN"/>
              </w:rPr>
            </w:pPr>
            <w:r>
              <w:rPr>
                <w:rFonts w:hint="eastAsia" w:ascii="宋体" w:hAnsi="宋体"/>
                <w:szCs w:val="21"/>
                <w:lang w:val="en-US" w:eastAsia="zh-CN"/>
              </w:rPr>
              <w:t>求职信</w:t>
            </w:r>
          </w:p>
          <w:p>
            <w:pPr>
              <w:numPr>
                <w:ilvl w:val="0"/>
                <w:numId w:val="2"/>
              </w:numPr>
              <w:spacing w:line="300" w:lineRule="auto"/>
              <w:jc w:val="both"/>
              <w:rPr>
                <w:rFonts w:hint="eastAsia" w:ascii="宋体" w:hAnsi="宋体"/>
                <w:szCs w:val="21"/>
                <w:lang w:val="en-US" w:eastAsia="zh-CN"/>
              </w:rPr>
            </w:pPr>
            <w:r>
              <w:rPr>
                <w:rFonts w:hint="eastAsia" w:ascii="宋体" w:hAnsi="宋体"/>
                <w:szCs w:val="21"/>
                <w:lang w:val="en-US" w:eastAsia="zh-CN"/>
              </w:rPr>
              <w:t>讲话稿、开幕词、闭幕词</w:t>
            </w:r>
          </w:p>
        </w:tc>
        <w:tc>
          <w:tcPr>
            <w:tcW w:w="1121" w:type="dxa"/>
          </w:tcPr>
          <w:p>
            <w:pPr>
              <w:spacing w:line="300" w:lineRule="auto"/>
              <w:jc w:val="center"/>
              <w:rPr>
                <w:rFonts w:hint="eastAsia" w:ascii="宋体" w:hAnsi="宋体"/>
                <w:szCs w:val="21"/>
                <w:lang w:val="en-US" w:eastAsia="zh-CN"/>
              </w:rPr>
            </w:pPr>
          </w:p>
          <w:p>
            <w:pPr>
              <w:spacing w:line="300" w:lineRule="auto"/>
              <w:jc w:val="center"/>
              <w:rPr>
                <w:rFonts w:hint="eastAsia" w:ascii="宋体" w:hAnsi="宋体"/>
                <w:szCs w:val="21"/>
                <w:lang w:val="en-US" w:eastAsia="zh-CN"/>
              </w:rPr>
            </w:pPr>
          </w:p>
          <w:p>
            <w:pPr>
              <w:spacing w:line="300" w:lineRule="auto"/>
              <w:jc w:val="center"/>
              <w:rPr>
                <w:rFonts w:ascii="宋体" w:hAnsi="宋体"/>
                <w:szCs w:val="21"/>
              </w:rPr>
            </w:pPr>
            <w:r>
              <w:rPr>
                <w:rFonts w:hint="eastAsia" w:ascii="宋体" w:hAnsi="宋体"/>
                <w:szCs w:val="21"/>
                <w:lang w:val="en-US" w:eastAsia="zh-CN"/>
              </w:rPr>
              <w:t>随堂+课后</w:t>
            </w:r>
          </w:p>
        </w:tc>
      </w:tr>
      <w:tr>
        <w:tblPrEx>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9-10</w:t>
            </w:r>
          </w:p>
        </w:tc>
        <w:tc>
          <w:tcPr>
            <w:tcW w:w="626" w:type="dxa"/>
            <w:vAlign w:val="center"/>
          </w:tcPr>
          <w:p>
            <w:pPr>
              <w:spacing w:line="240" w:lineRule="exact"/>
              <w:jc w:val="center"/>
              <w:rPr>
                <w:rFonts w:ascii="宋体" w:hAnsi="宋体"/>
                <w:szCs w:val="21"/>
              </w:rPr>
            </w:pPr>
            <w:r>
              <w:rPr>
                <w:rFonts w:hint="eastAsia" w:ascii="宋体" w:hAnsi="宋体"/>
                <w:szCs w:val="21"/>
                <w:lang w:val="en-US" w:eastAsia="zh-CN"/>
              </w:rPr>
              <w:t>4</w:t>
            </w:r>
          </w:p>
        </w:tc>
        <w:tc>
          <w:tcPr>
            <w:tcW w:w="2807"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经济新闻写作和经济论文写作</w:t>
            </w:r>
          </w:p>
        </w:tc>
        <w:tc>
          <w:tcPr>
            <w:tcW w:w="3122" w:type="dxa"/>
            <w:vAlign w:val="center"/>
          </w:tcPr>
          <w:p>
            <w:pPr>
              <w:numPr>
                <w:ilvl w:val="0"/>
                <w:numId w:val="3"/>
              </w:numPr>
              <w:spacing w:line="300" w:lineRule="auto"/>
              <w:jc w:val="both"/>
              <w:rPr>
                <w:rFonts w:hint="eastAsia" w:ascii="宋体" w:hAnsi="宋体"/>
                <w:szCs w:val="21"/>
                <w:lang w:val="en-US" w:eastAsia="zh-CN"/>
              </w:rPr>
            </w:pPr>
            <w:r>
              <w:rPr>
                <w:rFonts w:hint="eastAsia" w:ascii="宋体" w:hAnsi="宋体"/>
                <w:szCs w:val="21"/>
                <w:lang w:val="en-US" w:eastAsia="zh-CN"/>
              </w:rPr>
              <w:t>经济新闻概述</w:t>
            </w:r>
          </w:p>
          <w:p>
            <w:pPr>
              <w:numPr>
                <w:ilvl w:val="0"/>
                <w:numId w:val="3"/>
              </w:numPr>
              <w:spacing w:line="300" w:lineRule="auto"/>
              <w:jc w:val="both"/>
              <w:rPr>
                <w:rFonts w:hint="default" w:ascii="宋体" w:hAnsi="宋体"/>
                <w:szCs w:val="21"/>
                <w:lang w:val="en-US" w:eastAsia="zh-CN"/>
              </w:rPr>
            </w:pPr>
            <w:r>
              <w:rPr>
                <w:rFonts w:hint="eastAsia" w:ascii="宋体" w:hAnsi="宋体"/>
                <w:szCs w:val="21"/>
                <w:lang w:val="en-US" w:eastAsia="zh-CN"/>
              </w:rPr>
              <w:t>经济新闻的写法</w:t>
            </w:r>
          </w:p>
          <w:p>
            <w:pPr>
              <w:numPr>
                <w:ilvl w:val="0"/>
                <w:numId w:val="3"/>
              </w:numPr>
              <w:spacing w:line="300" w:lineRule="auto"/>
              <w:jc w:val="both"/>
              <w:rPr>
                <w:rFonts w:hint="eastAsia" w:ascii="宋体" w:hAnsi="宋体"/>
                <w:szCs w:val="21"/>
                <w:lang w:val="en-US" w:eastAsia="zh-CN"/>
              </w:rPr>
            </w:pPr>
            <w:r>
              <w:rPr>
                <w:rFonts w:hint="eastAsia" w:ascii="宋体" w:hAnsi="宋体"/>
                <w:szCs w:val="21"/>
                <w:lang w:val="en-US" w:eastAsia="zh-CN"/>
              </w:rPr>
              <w:t>经济论文写作</w:t>
            </w:r>
          </w:p>
        </w:tc>
        <w:tc>
          <w:tcPr>
            <w:tcW w:w="1121" w:type="dxa"/>
          </w:tcPr>
          <w:p>
            <w:pPr>
              <w:spacing w:line="300" w:lineRule="auto"/>
              <w:jc w:val="center"/>
              <w:rPr>
                <w:rFonts w:hint="eastAsia" w:ascii="宋体" w:hAnsi="宋体"/>
                <w:szCs w:val="21"/>
                <w:lang w:val="en-US" w:eastAsia="zh-CN"/>
              </w:rPr>
            </w:pPr>
          </w:p>
          <w:p>
            <w:pPr>
              <w:spacing w:line="300" w:lineRule="auto"/>
              <w:jc w:val="center"/>
              <w:rPr>
                <w:rFonts w:hint="eastAsia" w:ascii="宋体" w:hAnsi="宋体"/>
                <w:szCs w:val="21"/>
                <w:lang w:val="en-US" w:eastAsia="zh-CN"/>
              </w:rPr>
            </w:pPr>
          </w:p>
          <w:p>
            <w:pPr>
              <w:spacing w:line="300" w:lineRule="auto"/>
              <w:jc w:val="center"/>
              <w:rPr>
                <w:rFonts w:ascii="宋体" w:hAnsi="宋体"/>
                <w:szCs w:val="21"/>
              </w:rPr>
            </w:pPr>
            <w:r>
              <w:rPr>
                <w:rFonts w:hint="eastAsia" w:ascii="宋体" w:hAnsi="宋体"/>
                <w:szCs w:val="21"/>
                <w:lang w:val="en-US" w:eastAsia="zh-CN"/>
              </w:rPr>
              <w:t>随堂+课后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111-12</w:t>
            </w:r>
          </w:p>
        </w:tc>
        <w:tc>
          <w:tcPr>
            <w:tcW w:w="626"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2</w:t>
            </w:r>
          </w:p>
        </w:tc>
        <w:tc>
          <w:tcPr>
            <w:tcW w:w="2807"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涉外经济文书写作</w:t>
            </w:r>
          </w:p>
        </w:tc>
        <w:tc>
          <w:tcPr>
            <w:tcW w:w="3122" w:type="dxa"/>
            <w:vAlign w:val="center"/>
          </w:tcPr>
          <w:p>
            <w:pPr>
              <w:numPr>
                <w:ilvl w:val="0"/>
                <w:numId w:val="4"/>
              </w:numPr>
              <w:spacing w:line="300" w:lineRule="auto"/>
              <w:jc w:val="both"/>
              <w:rPr>
                <w:rFonts w:hint="eastAsia" w:ascii="宋体" w:hAnsi="宋体"/>
                <w:szCs w:val="21"/>
                <w:lang w:val="en-US" w:eastAsia="zh-CN"/>
              </w:rPr>
            </w:pPr>
            <w:r>
              <w:rPr>
                <w:rFonts w:hint="eastAsia" w:ascii="宋体" w:hAnsi="宋体"/>
                <w:szCs w:val="21"/>
                <w:lang w:val="en-US" w:eastAsia="zh-CN"/>
              </w:rPr>
              <w:t>对外业务函电</w:t>
            </w:r>
          </w:p>
          <w:p>
            <w:pPr>
              <w:numPr>
                <w:ilvl w:val="0"/>
                <w:numId w:val="4"/>
              </w:numPr>
              <w:spacing w:line="300" w:lineRule="auto"/>
              <w:jc w:val="both"/>
              <w:rPr>
                <w:rFonts w:hint="eastAsia" w:ascii="宋体" w:hAnsi="宋体"/>
                <w:szCs w:val="21"/>
                <w:lang w:val="en-US" w:eastAsia="zh-CN"/>
              </w:rPr>
            </w:pPr>
            <w:r>
              <w:rPr>
                <w:rFonts w:hint="eastAsia" w:ascii="宋体" w:hAnsi="宋体"/>
                <w:szCs w:val="21"/>
                <w:lang w:val="en-US" w:eastAsia="zh-CN"/>
              </w:rPr>
              <w:t>涉外经济合同</w:t>
            </w:r>
          </w:p>
        </w:tc>
        <w:tc>
          <w:tcPr>
            <w:tcW w:w="1121" w:type="dxa"/>
          </w:tcPr>
          <w:p>
            <w:pPr>
              <w:spacing w:line="300" w:lineRule="auto"/>
              <w:jc w:val="center"/>
              <w:rPr>
                <w:rFonts w:hint="eastAsia" w:ascii="宋体" w:hAnsi="宋体"/>
                <w:szCs w:val="21"/>
                <w:lang w:val="en-US" w:eastAsia="zh-CN"/>
              </w:rPr>
            </w:pPr>
          </w:p>
          <w:p>
            <w:pPr>
              <w:spacing w:line="300" w:lineRule="auto"/>
              <w:jc w:val="center"/>
              <w:rPr>
                <w:rFonts w:hint="eastAsia" w:ascii="宋体" w:hAnsi="宋体"/>
                <w:szCs w:val="21"/>
                <w:lang w:val="en-US" w:eastAsia="zh-CN"/>
              </w:rPr>
            </w:pPr>
          </w:p>
          <w:p>
            <w:pPr>
              <w:spacing w:line="300" w:lineRule="auto"/>
              <w:jc w:val="center"/>
              <w:rPr>
                <w:rFonts w:ascii="宋体" w:hAnsi="宋体"/>
                <w:szCs w:val="21"/>
              </w:rPr>
            </w:pPr>
            <w:r>
              <w:rPr>
                <w:rFonts w:hint="eastAsia" w:ascii="宋体" w:hAnsi="宋体"/>
                <w:szCs w:val="21"/>
                <w:lang w:val="en-US" w:eastAsia="zh-CN"/>
              </w:rPr>
              <w:t>随堂+课后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13-14</w:t>
            </w:r>
          </w:p>
        </w:tc>
        <w:tc>
          <w:tcPr>
            <w:tcW w:w="62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2807"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经济诉讼文书写作</w:t>
            </w:r>
          </w:p>
        </w:tc>
        <w:tc>
          <w:tcPr>
            <w:tcW w:w="3122" w:type="dxa"/>
            <w:vAlign w:val="center"/>
          </w:tcPr>
          <w:p>
            <w:pPr>
              <w:numPr>
                <w:ilvl w:val="0"/>
                <w:numId w:val="0"/>
              </w:numPr>
              <w:spacing w:line="300" w:lineRule="auto"/>
              <w:jc w:val="both"/>
              <w:rPr>
                <w:rFonts w:hint="default" w:ascii="宋体" w:hAnsi="宋体"/>
                <w:szCs w:val="21"/>
                <w:lang w:val="en-US" w:eastAsia="zh-CN"/>
              </w:rPr>
            </w:pPr>
            <w:r>
              <w:rPr>
                <w:rFonts w:hint="eastAsia" w:ascii="宋体" w:hAnsi="宋体"/>
                <w:szCs w:val="21"/>
                <w:lang w:val="en-US" w:eastAsia="zh-CN"/>
              </w:rPr>
              <w:t>1、经济纠纷起诉状</w:t>
            </w:r>
          </w:p>
          <w:p>
            <w:pPr>
              <w:numPr>
                <w:ilvl w:val="0"/>
                <w:numId w:val="0"/>
              </w:numPr>
              <w:spacing w:line="300" w:lineRule="auto"/>
              <w:jc w:val="both"/>
              <w:rPr>
                <w:rFonts w:hint="default" w:ascii="宋体" w:hAnsi="宋体"/>
                <w:szCs w:val="21"/>
                <w:lang w:val="en-US" w:eastAsia="zh-CN"/>
              </w:rPr>
            </w:pPr>
            <w:r>
              <w:rPr>
                <w:rFonts w:hint="eastAsia" w:ascii="宋体" w:hAnsi="宋体"/>
                <w:szCs w:val="21"/>
                <w:lang w:val="en-US" w:eastAsia="zh-CN"/>
              </w:rPr>
              <w:t>2、经济纠纷上诉状</w:t>
            </w:r>
          </w:p>
          <w:p>
            <w:pPr>
              <w:numPr>
                <w:ilvl w:val="0"/>
                <w:numId w:val="0"/>
              </w:numPr>
              <w:spacing w:line="300" w:lineRule="auto"/>
              <w:jc w:val="both"/>
              <w:rPr>
                <w:rFonts w:hint="eastAsia" w:ascii="宋体" w:hAnsi="宋体"/>
                <w:szCs w:val="21"/>
                <w:lang w:val="en-US" w:eastAsia="zh-CN"/>
              </w:rPr>
            </w:pPr>
            <w:r>
              <w:rPr>
                <w:rFonts w:hint="eastAsia" w:ascii="宋体" w:hAnsi="宋体"/>
                <w:szCs w:val="21"/>
                <w:lang w:val="en-US" w:eastAsia="zh-CN"/>
              </w:rPr>
              <w:t>3、经济纠纷答辩状</w:t>
            </w:r>
          </w:p>
          <w:p>
            <w:pPr>
              <w:numPr>
                <w:ilvl w:val="0"/>
                <w:numId w:val="0"/>
              </w:numPr>
              <w:spacing w:line="300" w:lineRule="auto"/>
              <w:jc w:val="both"/>
              <w:rPr>
                <w:rFonts w:hint="eastAsia" w:ascii="宋体" w:hAnsi="宋体"/>
                <w:szCs w:val="21"/>
                <w:lang w:val="en-US" w:eastAsia="zh-CN"/>
              </w:rPr>
            </w:pPr>
            <w:r>
              <w:rPr>
                <w:rFonts w:hint="eastAsia" w:ascii="宋体" w:hAnsi="宋体"/>
                <w:szCs w:val="21"/>
                <w:lang w:val="en-US" w:eastAsia="zh-CN"/>
              </w:rPr>
              <w:t>4、经济纠纷申诉状</w:t>
            </w:r>
          </w:p>
          <w:p>
            <w:pPr>
              <w:numPr>
                <w:ilvl w:val="0"/>
                <w:numId w:val="0"/>
              </w:numPr>
              <w:spacing w:line="300" w:lineRule="auto"/>
              <w:jc w:val="both"/>
              <w:rPr>
                <w:rFonts w:hint="eastAsia" w:ascii="宋体" w:hAnsi="宋体"/>
                <w:szCs w:val="21"/>
                <w:lang w:val="en-US" w:eastAsia="zh-CN"/>
              </w:rPr>
            </w:pPr>
            <w:r>
              <w:rPr>
                <w:rFonts w:hint="eastAsia" w:ascii="宋体" w:hAnsi="宋体"/>
                <w:szCs w:val="21"/>
                <w:lang w:val="en-US" w:eastAsia="zh-CN"/>
              </w:rPr>
              <w:t>5、经济纠纷授权委托书</w:t>
            </w:r>
          </w:p>
          <w:p>
            <w:pPr>
              <w:numPr>
                <w:ilvl w:val="0"/>
                <w:numId w:val="0"/>
              </w:numPr>
              <w:spacing w:line="300" w:lineRule="auto"/>
              <w:jc w:val="both"/>
              <w:rPr>
                <w:rFonts w:hint="default" w:ascii="宋体" w:hAnsi="宋体"/>
                <w:szCs w:val="21"/>
                <w:lang w:val="en-US" w:eastAsia="zh-CN"/>
              </w:rPr>
            </w:pPr>
            <w:r>
              <w:rPr>
                <w:rFonts w:hint="eastAsia" w:ascii="宋体" w:hAnsi="宋体"/>
                <w:szCs w:val="21"/>
                <w:lang w:val="en-US" w:eastAsia="zh-CN"/>
              </w:rPr>
              <w:t>6、经济仲裁书</w:t>
            </w:r>
          </w:p>
        </w:tc>
        <w:tc>
          <w:tcPr>
            <w:tcW w:w="1121" w:type="dxa"/>
          </w:tcPr>
          <w:p>
            <w:pPr>
              <w:spacing w:line="300" w:lineRule="auto"/>
              <w:jc w:val="center"/>
              <w:rPr>
                <w:rFonts w:hint="eastAsia" w:ascii="宋体" w:hAnsi="宋体"/>
                <w:szCs w:val="21"/>
                <w:lang w:val="en-US" w:eastAsia="zh-CN"/>
              </w:rPr>
            </w:pPr>
          </w:p>
          <w:p>
            <w:pPr>
              <w:spacing w:line="300" w:lineRule="auto"/>
              <w:jc w:val="center"/>
              <w:rPr>
                <w:rFonts w:hint="eastAsia" w:ascii="宋体" w:hAnsi="宋体"/>
                <w:szCs w:val="21"/>
                <w:lang w:val="en-US" w:eastAsia="zh-CN"/>
              </w:rPr>
            </w:pPr>
          </w:p>
          <w:p>
            <w:pPr>
              <w:spacing w:line="300" w:lineRule="auto"/>
              <w:jc w:val="center"/>
              <w:rPr>
                <w:rFonts w:ascii="宋体" w:hAnsi="宋体"/>
                <w:szCs w:val="21"/>
              </w:rPr>
            </w:pPr>
            <w:r>
              <w:rPr>
                <w:rFonts w:hint="eastAsia" w:ascii="宋体" w:hAnsi="宋体"/>
                <w:szCs w:val="21"/>
                <w:lang w:val="en-US" w:eastAsia="zh-CN"/>
              </w:rPr>
              <w:t>随堂+课后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15-16</w:t>
            </w:r>
          </w:p>
        </w:tc>
        <w:tc>
          <w:tcPr>
            <w:tcW w:w="62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2807"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商务文体写作</w:t>
            </w:r>
          </w:p>
        </w:tc>
        <w:tc>
          <w:tcPr>
            <w:tcW w:w="3122" w:type="dxa"/>
            <w:vAlign w:val="center"/>
          </w:tcPr>
          <w:p>
            <w:pPr>
              <w:numPr>
                <w:ilvl w:val="0"/>
                <w:numId w:val="5"/>
              </w:numPr>
              <w:spacing w:line="300" w:lineRule="auto"/>
              <w:jc w:val="both"/>
              <w:rPr>
                <w:rFonts w:hint="eastAsia" w:ascii="宋体" w:hAnsi="宋体"/>
                <w:szCs w:val="21"/>
                <w:lang w:val="en-US" w:eastAsia="zh-CN"/>
              </w:rPr>
            </w:pPr>
            <w:r>
              <w:rPr>
                <w:rFonts w:hint="eastAsia" w:ascii="宋体" w:hAnsi="宋体"/>
                <w:szCs w:val="21"/>
                <w:lang w:val="en-US" w:eastAsia="zh-CN"/>
              </w:rPr>
              <w:t>产品说明书</w:t>
            </w:r>
          </w:p>
          <w:p>
            <w:pPr>
              <w:numPr>
                <w:ilvl w:val="0"/>
                <w:numId w:val="5"/>
              </w:numPr>
              <w:spacing w:line="300" w:lineRule="auto"/>
              <w:jc w:val="both"/>
              <w:rPr>
                <w:rFonts w:hint="default" w:ascii="宋体" w:hAnsi="宋体"/>
                <w:szCs w:val="21"/>
                <w:lang w:val="en-US" w:eastAsia="zh-CN"/>
              </w:rPr>
            </w:pPr>
            <w:r>
              <w:rPr>
                <w:rFonts w:hint="eastAsia" w:ascii="宋体" w:hAnsi="宋体"/>
                <w:szCs w:val="21"/>
                <w:lang w:val="en-US" w:eastAsia="zh-CN"/>
              </w:rPr>
              <w:t>商务广告</w:t>
            </w:r>
          </w:p>
          <w:p>
            <w:pPr>
              <w:numPr>
                <w:ilvl w:val="0"/>
                <w:numId w:val="5"/>
              </w:numPr>
              <w:spacing w:line="300" w:lineRule="auto"/>
              <w:jc w:val="both"/>
              <w:rPr>
                <w:rFonts w:hint="default" w:ascii="宋体" w:hAnsi="宋体"/>
                <w:szCs w:val="21"/>
                <w:lang w:val="en-US" w:eastAsia="zh-CN"/>
              </w:rPr>
            </w:pPr>
            <w:r>
              <w:rPr>
                <w:rFonts w:hint="eastAsia" w:ascii="宋体" w:hAnsi="宋体"/>
                <w:szCs w:val="21"/>
                <w:lang w:val="en-US" w:eastAsia="zh-CN"/>
              </w:rPr>
              <w:t>商务信函  电函</w:t>
            </w:r>
          </w:p>
        </w:tc>
        <w:tc>
          <w:tcPr>
            <w:tcW w:w="1121" w:type="dxa"/>
          </w:tcPr>
          <w:p>
            <w:pPr>
              <w:spacing w:line="300" w:lineRule="auto"/>
              <w:jc w:val="center"/>
              <w:rPr>
                <w:rFonts w:hint="eastAsia" w:ascii="宋体" w:hAnsi="宋体"/>
                <w:szCs w:val="21"/>
                <w:lang w:val="en-US" w:eastAsia="zh-CN"/>
              </w:rPr>
            </w:pPr>
          </w:p>
          <w:p>
            <w:pPr>
              <w:spacing w:line="300" w:lineRule="auto"/>
              <w:jc w:val="center"/>
              <w:rPr>
                <w:rFonts w:hint="eastAsia" w:ascii="宋体" w:hAnsi="宋体"/>
                <w:szCs w:val="21"/>
                <w:lang w:val="en-US" w:eastAsia="zh-CN"/>
              </w:rPr>
            </w:pPr>
          </w:p>
          <w:p>
            <w:pPr>
              <w:spacing w:line="300" w:lineRule="auto"/>
              <w:jc w:val="center"/>
              <w:rPr>
                <w:rFonts w:ascii="宋体" w:hAnsi="宋体"/>
                <w:szCs w:val="21"/>
              </w:rPr>
            </w:pPr>
            <w:r>
              <w:rPr>
                <w:rFonts w:hint="eastAsia" w:ascii="宋体" w:hAnsi="宋体"/>
                <w:szCs w:val="21"/>
                <w:lang w:val="en-US" w:eastAsia="zh-CN"/>
              </w:rPr>
              <w:t>随堂+课后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17-18</w:t>
            </w:r>
          </w:p>
        </w:tc>
        <w:tc>
          <w:tcPr>
            <w:tcW w:w="626"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4</w:t>
            </w:r>
          </w:p>
        </w:tc>
        <w:tc>
          <w:tcPr>
            <w:tcW w:w="2807"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信息类文书写作</w:t>
            </w:r>
          </w:p>
        </w:tc>
        <w:tc>
          <w:tcPr>
            <w:tcW w:w="3122" w:type="dxa"/>
            <w:vAlign w:val="center"/>
          </w:tcPr>
          <w:p>
            <w:pPr>
              <w:numPr>
                <w:ilvl w:val="0"/>
                <w:numId w:val="6"/>
              </w:numPr>
              <w:spacing w:line="300" w:lineRule="auto"/>
              <w:jc w:val="both"/>
              <w:rPr>
                <w:rFonts w:hint="eastAsia" w:ascii="宋体" w:hAnsi="宋体"/>
                <w:szCs w:val="21"/>
                <w:lang w:val="en-US" w:eastAsia="zh-CN"/>
              </w:rPr>
            </w:pPr>
            <w:r>
              <w:rPr>
                <w:rFonts w:hint="eastAsia" w:ascii="宋体" w:hAnsi="宋体"/>
                <w:szCs w:val="21"/>
                <w:lang w:val="en-US" w:eastAsia="zh-CN"/>
              </w:rPr>
              <w:t>市场调查报告</w:t>
            </w:r>
          </w:p>
          <w:p>
            <w:pPr>
              <w:numPr>
                <w:ilvl w:val="0"/>
                <w:numId w:val="6"/>
              </w:numPr>
              <w:spacing w:line="300" w:lineRule="auto"/>
              <w:jc w:val="both"/>
              <w:rPr>
                <w:rFonts w:hint="default" w:ascii="宋体" w:hAnsi="宋体"/>
                <w:szCs w:val="21"/>
                <w:lang w:val="en-US" w:eastAsia="zh-CN"/>
              </w:rPr>
            </w:pPr>
            <w:r>
              <w:rPr>
                <w:rFonts w:hint="eastAsia" w:ascii="宋体" w:hAnsi="宋体"/>
                <w:szCs w:val="21"/>
                <w:lang w:val="en-US" w:eastAsia="zh-CN"/>
              </w:rPr>
              <w:t>市场预测报告</w:t>
            </w:r>
          </w:p>
          <w:p>
            <w:pPr>
              <w:numPr>
                <w:ilvl w:val="0"/>
                <w:numId w:val="6"/>
              </w:numPr>
              <w:spacing w:line="300" w:lineRule="auto"/>
              <w:jc w:val="both"/>
              <w:rPr>
                <w:rFonts w:hint="eastAsia" w:ascii="宋体" w:hAnsi="宋体"/>
                <w:szCs w:val="21"/>
                <w:lang w:val="en-US" w:eastAsia="zh-CN"/>
              </w:rPr>
            </w:pPr>
            <w:r>
              <w:rPr>
                <w:rFonts w:hint="eastAsia" w:ascii="宋体" w:hAnsi="宋体"/>
                <w:szCs w:val="21"/>
                <w:lang w:val="en-US" w:eastAsia="zh-CN"/>
              </w:rPr>
              <w:t>经济活动分析报告</w:t>
            </w:r>
          </w:p>
          <w:p>
            <w:pPr>
              <w:numPr>
                <w:ilvl w:val="0"/>
                <w:numId w:val="6"/>
              </w:numPr>
              <w:spacing w:line="300" w:lineRule="auto"/>
              <w:jc w:val="both"/>
              <w:rPr>
                <w:rFonts w:hint="eastAsia" w:ascii="宋体" w:hAnsi="宋体"/>
                <w:szCs w:val="21"/>
                <w:lang w:val="en-US" w:eastAsia="zh-CN"/>
              </w:rPr>
            </w:pPr>
            <w:r>
              <w:rPr>
                <w:rFonts w:hint="eastAsia" w:ascii="宋体" w:hAnsi="宋体"/>
                <w:szCs w:val="21"/>
                <w:lang w:val="en-US" w:eastAsia="zh-CN"/>
              </w:rPr>
              <w:t>可行性研究报告</w:t>
            </w:r>
          </w:p>
          <w:p>
            <w:pPr>
              <w:numPr>
                <w:ilvl w:val="0"/>
                <w:numId w:val="6"/>
              </w:numPr>
              <w:spacing w:line="300" w:lineRule="auto"/>
              <w:jc w:val="both"/>
              <w:rPr>
                <w:rFonts w:hint="eastAsia" w:ascii="宋体" w:hAnsi="宋体"/>
                <w:szCs w:val="21"/>
                <w:lang w:val="en-US" w:eastAsia="zh-CN"/>
              </w:rPr>
            </w:pPr>
            <w:r>
              <w:rPr>
                <w:rFonts w:hint="eastAsia" w:ascii="宋体" w:hAnsi="宋体"/>
                <w:szCs w:val="21"/>
                <w:lang w:val="en-US" w:eastAsia="zh-CN"/>
              </w:rPr>
              <w:t>经济决策方案</w:t>
            </w:r>
          </w:p>
        </w:tc>
        <w:tc>
          <w:tcPr>
            <w:tcW w:w="1121" w:type="dxa"/>
          </w:tcPr>
          <w:p>
            <w:pPr>
              <w:spacing w:line="300" w:lineRule="auto"/>
              <w:jc w:val="center"/>
              <w:rPr>
                <w:rFonts w:hint="eastAsia" w:ascii="宋体" w:hAnsi="宋体"/>
                <w:szCs w:val="21"/>
                <w:lang w:val="en-US" w:eastAsia="zh-CN"/>
              </w:rPr>
            </w:pPr>
          </w:p>
          <w:p>
            <w:pPr>
              <w:spacing w:line="300" w:lineRule="auto"/>
              <w:jc w:val="center"/>
              <w:rPr>
                <w:rFonts w:hint="eastAsia" w:ascii="宋体" w:hAnsi="宋体"/>
                <w:szCs w:val="21"/>
                <w:lang w:val="en-US" w:eastAsia="zh-CN"/>
              </w:rPr>
            </w:pPr>
          </w:p>
          <w:p>
            <w:pPr>
              <w:spacing w:line="300" w:lineRule="auto"/>
              <w:jc w:val="center"/>
              <w:rPr>
                <w:rFonts w:ascii="宋体" w:hAnsi="宋体"/>
                <w:szCs w:val="21"/>
              </w:rPr>
            </w:pPr>
            <w:r>
              <w:rPr>
                <w:rFonts w:hint="eastAsia" w:ascii="宋体" w:hAnsi="宋体"/>
                <w:szCs w:val="21"/>
                <w:lang w:val="en-US" w:eastAsia="zh-CN"/>
              </w:rPr>
              <w:t>随堂+课后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19-20</w:t>
            </w:r>
          </w:p>
        </w:tc>
        <w:tc>
          <w:tcPr>
            <w:tcW w:w="626" w:type="dxa"/>
            <w:vAlign w:val="center"/>
          </w:tcPr>
          <w:p>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2807" w:type="dxa"/>
            <w:vAlign w:val="center"/>
          </w:tcPr>
          <w:p>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经济类文书写作</w:t>
            </w:r>
          </w:p>
        </w:tc>
        <w:tc>
          <w:tcPr>
            <w:tcW w:w="3122" w:type="dxa"/>
            <w:vAlign w:val="center"/>
          </w:tcPr>
          <w:p>
            <w:pPr>
              <w:numPr>
                <w:ilvl w:val="0"/>
                <w:numId w:val="7"/>
              </w:numPr>
              <w:spacing w:line="300" w:lineRule="auto"/>
              <w:jc w:val="both"/>
              <w:rPr>
                <w:rFonts w:hint="eastAsia" w:ascii="宋体" w:hAnsi="宋体"/>
                <w:szCs w:val="21"/>
                <w:lang w:val="en-US" w:eastAsia="zh-CN"/>
              </w:rPr>
            </w:pPr>
            <w:r>
              <w:rPr>
                <w:rFonts w:hint="eastAsia" w:ascii="宋体" w:hAnsi="宋体"/>
                <w:szCs w:val="21"/>
                <w:lang w:val="en-US" w:eastAsia="zh-CN"/>
              </w:rPr>
              <w:t>招标  投标文书</w:t>
            </w:r>
          </w:p>
          <w:p>
            <w:pPr>
              <w:numPr>
                <w:ilvl w:val="0"/>
                <w:numId w:val="7"/>
              </w:numPr>
              <w:spacing w:line="300" w:lineRule="auto"/>
              <w:jc w:val="both"/>
              <w:rPr>
                <w:rFonts w:hint="default" w:ascii="宋体" w:hAnsi="宋体"/>
                <w:szCs w:val="21"/>
                <w:lang w:val="en-US" w:eastAsia="zh-CN"/>
              </w:rPr>
            </w:pPr>
            <w:r>
              <w:rPr>
                <w:rFonts w:hint="eastAsia" w:ascii="宋体" w:hAnsi="宋体"/>
                <w:szCs w:val="21"/>
                <w:lang w:val="en-US" w:eastAsia="zh-CN"/>
              </w:rPr>
              <w:t>合同书</w:t>
            </w:r>
          </w:p>
          <w:p>
            <w:pPr>
              <w:numPr>
                <w:ilvl w:val="0"/>
                <w:numId w:val="7"/>
              </w:numPr>
              <w:spacing w:line="300" w:lineRule="auto"/>
              <w:jc w:val="both"/>
              <w:rPr>
                <w:rFonts w:hint="default" w:ascii="宋体" w:hAnsi="宋体"/>
                <w:szCs w:val="21"/>
                <w:lang w:val="en-US" w:eastAsia="zh-CN"/>
              </w:rPr>
            </w:pPr>
            <w:r>
              <w:rPr>
                <w:rFonts w:hint="eastAsia" w:ascii="宋体" w:hAnsi="宋体"/>
                <w:szCs w:val="21"/>
                <w:lang w:val="en-US" w:eastAsia="zh-CN"/>
              </w:rPr>
              <w:t>协议书  意向书</w:t>
            </w:r>
          </w:p>
        </w:tc>
        <w:tc>
          <w:tcPr>
            <w:tcW w:w="1121" w:type="dxa"/>
          </w:tcPr>
          <w:p>
            <w:pPr>
              <w:spacing w:line="30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846" w:type="dxa"/>
            <w:vAlign w:val="center"/>
          </w:tcPr>
          <w:p>
            <w:pPr>
              <w:spacing w:line="300" w:lineRule="auto"/>
              <w:jc w:val="center"/>
              <w:rPr>
                <w:rFonts w:ascii="宋体" w:hAnsi="宋体"/>
                <w:szCs w:val="21"/>
              </w:rPr>
            </w:pPr>
          </w:p>
        </w:tc>
        <w:tc>
          <w:tcPr>
            <w:tcW w:w="626" w:type="dxa"/>
            <w:vAlign w:val="center"/>
          </w:tcPr>
          <w:p>
            <w:pPr>
              <w:spacing w:line="300" w:lineRule="auto"/>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2807" w:type="dxa"/>
            <w:vAlign w:val="center"/>
          </w:tcPr>
          <w:p>
            <w:pPr>
              <w:spacing w:line="300" w:lineRule="auto"/>
              <w:jc w:val="center"/>
              <w:rPr>
                <w:rFonts w:hint="default" w:ascii="宋体" w:hAnsi="宋体" w:eastAsiaTheme="minorEastAsia"/>
                <w:szCs w:val="21"/>
                <w:lang w:val="en-US" w:eastAsia="zh-CN"/>
              </w:rPr>
            </w:pPr>
            <w:r>
              <w:rPr>
                <w:rFonts w:hint="eastAsia" w:ascii="宋体" w:hAnsi="宋体"/>
                <w:szCs w:val="21"/>
                <w:lang w:val="en-US" w:eastAsia="zh-CN"/>
              </w:rPr>
              <w:t>股份制文书</w:t>
            </w:r>
          </w:p>
        </w:tc>
        <w:tc>
          <w:tcPr>
            <w:tcW w:w="3122" w:type="dxa"/>
            <w:vAlign w:val="center"/>
          </w:tcPr>
          <w:p>
            <w:pPr>
              <w:numPr>
                <w:ilvl w:val="0"/>
                <w:numId w:val="8"/>
              </w:numPr>
              <w:spacing w:line="300" w:lineRule="auto"/>
              <w:jc w:val="both"/>
              <w:rPr>
                <w:rFonts w:hint="eastAsia" w:ascii="宋体" w:hAnsi="宋体"/>
                <w:szCs w:val="21"/>
                <w:lang w:val="en-US" w:eastAsia="zh-CN"/>
              </w:rPr>
            </w:pPr>
            <w:r>
              <w:rPr>
                <w:rFonts w:hint="eastAsia" w:ascii="宋体" w:hAnsi="宋体"/>
                <w:szCs w:val="21"/>
                <w:lang w:val="en-US" w:eastAsia="zh-CN"/>
              </w:rPr>
              <w:t>股份制文书概述</w:t>
            </w:r>
          </w:p>
          <w:p>
            <w:pPr>
              <w:numPr>
                <w:ilvl w:val="0"/>
                <w:numId w:val="8"/>
              </w:numPr>
              <w:spacing w:line="300" w:lineRule="auto"/>
              <w:jc w:val="both"/>
              <w:rPr>
                <w:rFonts w:hint="default" w:ascii="宋体" w:hAnsi="宋体"/>
                <w:szCs w:val="21"/>
                <w:lang w:val="en-US" w:eastAsia="zh-CN"/>
              </w:rPr>
            </w:pPr>
            <w:r>
              <w:rPr>
                <w:rFonts w:hint="eastAsia" w:ascii="宋体" w:hAnsi="宋体"/>
                <w:szCs w:val="21"/>
                <w:lang w:val="en-US" w:eastAsia="zh-CN"/>
              </w:rPr>
              <w:t>股份制文书写作</w:t>
            </w:r>
          </w:p>
        </w:tc>
        <w:tc>
          <w:tcPr>
            <w:tcW w:w="1121" w:type="dxa"/>
          </w:tcPr>
          <w:p>
            <w:pPr>
              <w:spacing w:line="300" w:lineRule="auto"/>
              <w:jc w:val="center"/>
              <w:rPr>
                <w:rFonts w:ascii="宋体" w:hAnsi="宋体"/>
                <w:szCs w:val="21"/>
              </w:rPr>
            </w:pPr>
          </w:p>
        </w:tc>
      </w:tr>
    </w:tbl>
    <w:p>
      <w:pPr>
        <w:jc w:val="center"/>
        <w:rPr>
          <w:b/>
          <w:sz w:val="32"/>
          <w:szCs w:val="32"/>
        </w:rPr>
      </w:pPr>
    </w:p>
    <w:p>
      <w:pPr>
        <w:jc w:val="center"/>
        <w:rPr>
          <w:b/>
          <w:sz w:val="32"/>
          <w:szCs w:val="32"/>
        </w:rPr>
      </w:pPr>
    </w:p>
    <w:p>
      <w:pPr>
        <w:jc w:val="center"/>
        <w:rPr>
          <w:b/>
          <w:sz w:val="32"/>
          <w:szCs w:val="32"/>
        </w:rPr>
      </w:pPr>
    </w:p>
    <w:tbl>
      <w:tblPr>
        <w:tblStyle w:val="7"/>
        <w:tblpPr w:leftFromText="180" w:rightFromText="180" w:vertAnchor="text" w:horzAnchor="page" w:tblpX="1792" w:tblpY="6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403"/>
        <w:gridCol w:w="2515"/>
        <w:gridCol w:w="573"/>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   题</w:t>
            </w:r>
          </w:p>
        </w:tc>
        <w:tc>
          <w:tcPr>
            <w:tcW w:w="3403" w:type="dxa"/>
            <w:vAlign w:val="center"/>
          </w:tcPr>
          <w:p>
            <w:pPr>
              <w:rPr>
                <w:rFonts w:hint="default" w:eastAsiaTheme="minorEastAsia"/>
                <w:sz w:val="24"/>
                <w:szCs w:val="24"/>
                <w:lang w:val="en-US" w:eastAsia="zh-CN"/>
              </w:rPr>
            </w:pPr>
            <w:r>
              <w:rPr>
                <w:rFonts w:hint="eastAsia"/>
                <w:sz w:val="24"/>
                <w:szCs w:val="24"/>
                <w:lang w:val="en-US" w:eastAsia="zh-CN"/>
              </w:rPr>
              <w:t>经济应用文基础知识</w:t>
            </w:r>
          </w:p>
        </w:tc>
        <w:tc>
          <w:tcPr>
            <w:tcW w:w="3088"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  次</w:t>
            </w:r>
          </w:p>
        </w:tc>
        <w:tc>
          <w:tcPr>
            <w:tcW w:w="1281" w:type="dxa"/>
            <w:vAlign w:val="center"/>
          </w:tcPr>
          <w:p>
            <w:pPr>
              <w:rPr>
                <w:rFonts w:hint="default" w:eastAsiaTheme="minorEastAsia"/>
                <w:sz w:val="24"/>
                <w:szCs w:val="24"/>
                <w:lang w:val="en-US" w:eastAsia="zh-CN"/>
              </w:rPr>
            </w:pPr>
            <w:r>
              <w:rPr>
                <w:rFonts w:hint="eastAsia"/>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上课地点</w:t>
            </w:r>
          </w:p>
        </w:tc>
        <w:tc>
          <w:tcPr>
            <w:tcW w:w="3403" w:type="dxa"/>
            <w:vAlign w:val="center"/>
          </w:tcPr>
          <w:p>
            <w:pPr>
              <w:rPr>
                <w:rFonts w:hint="default" w:eastAsiaTheme="minorEastAsia"/>
                <w:sz w:val="24"/>
                <w:szCs w:val="24"/>
                <w:lang w:val="en-US" w:eastAsia="zh-CN"/>
              </w:rPr>
            </w:pPr>
            <w:r>
              <w:rPr>
                <w:rFonts w:hint="eastAsia"/>
                <w:sz w:val="24"/>
                <w:szCs w:val="24"/>
                <w:lang w:val="en-US" w:eastAsia="zh-CN"/>
              </w:rPr>
              <w:t>和润楼401</w:t>
            </w:r>
          </w:p>
        </w:tc>
        <w:tc>
          <w:tcPr>
            <w:tcW w:w="3088"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学  时</w:t>
            </w:r>
          </w:p>
        </w:tc>
        <w:tc>
          <w:tcPr>
            <w:tcW w:w="1281" w:type="dxa"/>
            <w:vAlign w:val="center"/>
          </w:tcPr>
          <w:p>
            <w:pPr>
              <w:rPr>
                <w:rFonts w:hint="default" w:eastAsiaTheme="minorEastAsia"/>
                <w:sz w:val="24"/>
                <w:szCs w:val="24"/>
                <w:lang w:val="en-US" w:eastAsia="zh-CN"/>
              </w:rPr>
            </w:pPr>
            <w:r>
              <w:rPr>
                <w:rFonts w:hint="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教学目标</w:t>
            </w:r>
          </w:p>
        </w:tc>
        <w:tc>
          <w:tcPr>
            <w:tcW w:w="3403"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知识目标</w:t>
            </w:r>
          </w:p>
        </w:tc>
        <w:tc>
          <w:tcPr>
            <w:tcW w:w="2515"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能力目标</w:t>
            </w:r>
          </w:p>
        </w:tc>
        <w:tc>
          <w:tcPr>
            <w:tcW w:w="1854"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0" w:type="dxa"/>
            <w:vMerge w:val="continue"/>
            <w:vAlign w:val="center"/>
          </w:tcPr>
          <w:p>
            <w:pPr>
              <w:jc w:val="center"/>
              <w:rPr>
                <w:rFonts w:ascii="华文楷体" w:hAnsi="华文楷体" w:eastAsia="华文楷体"/>
                <w:b/>
                <w:sz w:val="24"/>
                <w:szCs w:val="24"/>
              </w:rPr>
            </w:pPr>
          </w:p>
        </w:tc>
        <w:tc>
          <w:tcPr>
            <w:tcW w:w="3403" w:type="dxa"/>
            <w:vAlign w:val="center"/>
          </w:tcPr>
          <w:p>
            <w:pPr>
              <w:rPr>
                <w:rFonts w:hint="default" w:eastAsiaTheme="minorEastAsia"/>
                <w:sz w:val="24"/>
                <w:szCs w:val="24"/>
                <w:lang w:val="en-US" w:eastAsia="zh-CN"/>
              </w:rPr>
            </w:pPr>
            <w:r>
              <w:rPr>
                <w:rFonts w:hint="eastAsia"/>
                <w:sz w:val="24"/>
                <w:szCs w:val="24"/>
                <w:lang w:val="en-US" w:eastAsia="zh-CN"/>
              </w:rPr>
              <w:t>了解经济应用文写作的基础知识</w:t>
            </w:r>
          </w:p>
        </w:tc>
        <w:tc>
          <w:tcPr>
            <w:tcW w:w="2515" w:type="dxa"/>
            <w:vAlign w:val="center"/>
          </w:tcPr>
          <w:p>
            <w:pPr>
              <w:rPr>
                <w:rFonts w:hint="default" w:eastAsiaTheme="minorEastAsia"/>
                <w:sz w:val="24"/>
                <w:szCs w:val="24"/>
                <w:lang w:val="en-US" w:eastAsia="zh-CN"/>
              </w:rPr>
            </w:pPr>
            <w:r>
              <w:rPr>
                <w:rFonts w:hint="eastAsia"/>
                <w:sz w:val="24"/>
                <w:szCs w:val="24"/>
                <w:lang w:val="en-US" w:eastAsia="zh-CN"/>
              </w:rPr>
              <w:t>能够利用网络自主学习</w:t>
            </w:r>
          </w:p>
        </w:tc>
        <w:tc>
          <w:tcPr>
            <w:tcW w:w="1854" w:type="dxa"/>
            <w:gridSpan w:val="2"/>
            <w:vAlign w:val="center"/>
          </w:tcPr>
          <w:p>
            <w:pPr>
              <w:rPr>
                <w:rFonts w:hint="default" w:eastAsiaTheme="minorEastAsia"/>
                <w:sz w:val="24"/>
                <w:szCs w:val="24"/>
                <w:lang w:val="en-US" w:eastAsia="zh-CN"/>
              </w:rPr>
            </w:pPr>
            <w:r>
              <w:rPr>
                <w:rFonts w:hint="eastAsia"/>
                <w:sz w:val="24"/>
                <w:szCs w:val="24"/>
                <w:lang w:val="en-US" w:eastAsia="zh-CN"/>
              </w:rPr>
              <w:t>良好的写作素质及职业道德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重点难点</w:t>
            </w:r>
          </w:p>
          <w:p>
            <w:pPr>
              <w:jc w:val="center"/>
              <w:rPr>
                <w:rFonts w:ascii="华文楷体" w:hAnsi="华文楷体" w:eastAsia="华文楷体"/>
                <w:b/>
                <w:sz w:val="24"/>
                <w:szCs w:val="24"/>
              </w:rPr>
            </w:pPr>
            <w:r>
              <w:rPr>
                <w:rFonts w:hint="eastAsia" w:ascii="华文楷体" w:hAnsi="华文楷体" w:eastAsia="华文楷体"/>
                <w:b/>
                <w:sz w:val="24"/>
                <w:szCs w:val="24"/>
              </w:rPr>
              <w:t>及解决办法</w:t>
            </w:r>
          </w:p>
        </w:tc>
        <w:tc>
          <w:tcPr>
            <w:tcW w:w="7772" w:type="dxa"/>
            <w:gridSpan w:val="4"/>
            <w:vAlign w:val="center"/>
          </w:tcPr>
          <w:p>
            <w:pPr>
              <w:rPr>
                <w:rFonts w:hint="default"/>
                <w:sz w:val="24"/>
                <w:szCs w:val="24"/>
                <w:lang w:val="en-US" w:eastAsia="zh-CN"/>
              </w:rPr>
            </w:pPr>
            <w:r>
              <w:rPr>
                <w:rFonts w:hint="eastAsia"/>
                <w:sz w:val="24"/>
                <w:szCs w:val="24"/>
                <w:lang w:val="en-US" w:eastAsia="zh-CN"/>
              </w:rPr>
              <w:t>经济应用文写作知识及网络学习能力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教学过程</w:t>
            </w:r>
          </w:p>
          <w:p>
            <w:pPr>
              <w:jc w:val="center"/>
              <w:rPr>
                <w:rFonts w:ascii="华文楷体" w:hAnsi="华文楷体" w:eastAsia="华文楷体"/>
                <w:b/>
                <w:sz w:val="24"/>
                <w:szCs w:val="24"/>
              </w:rPr>
            </w:pPr>
            <w:r>
              <w:rPr>
                <w:rFonts w:hint="eastAsia" w:ascii="华文楷体" w:hAnsi="华文楷体" w:eastAsia="华文楷体"/>
                <w:b/>
                <w:sz w:val="24"/>
                <w:szCs w:val="24"/>
              </w:rPr>
              <w:t>与时间分配</w:t>
            </w:r>
          </w:p>
        </w:tc>
        <w:tc>
          <w:tcPr>
            <w:tcW w:w="6491" w:type="dxa"/>
            <w:gridSpan w:val="3"/>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主要教学内容</w:t>
            </w:r>
          </w:p>
        </w:tc>
        <w:tc>
          <w:tcPr>
            <w:tcW w:w="1281"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教学方法</w:t>
            </w:r>
          </w:p>
          <w:p>
            <w:pPr>
              <w:jc w:val="center"/>
              <w:rPr>
                <w:rFonts w:ascii="华文楷体" w:hAnsi="华文楷体" w:eastAsia="华文楷体"/>
                <w:b/>
                <w:sz w:val="24"/>
                <w:szCs w:val="24"/>
              </w:rPr>
            </w:pPr>
            <w:r>
              <w:rPr>
                <w:rFonts w:hint="eastAsia" w:ascii="华文楷体" w:hAnsi="华文楷体" w:eastAsia="华文楷体"/>
                <w:b/>
                <w:sz w:val="24"/>
                <w:szCs w:val="24"/>
              </w:rPr>
              <w:t>与手段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50"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课前学习</w:t>
            </w:r>
          </w:p>
        </w:tc>
        <w:tc>
          <w:tcPr>
            <w:tcW w:w="6491" w:type="dxa"/>
            <w:gridSpan w:val="3"/>
            <w:vAlign w:val="center"/>
          </w:tcPr>
          <w:p>
            <w:pPr>
              <w:rPr>
                <w:rFonts w:hint="default" w:eastAsiaTheme="minorEastAsia"/>
                <w:sz w:val="24"/>
                <w:szCs w:val="24"/>
                <w:lang w:val="en-US" w:eastAsia="zh-CN"/>
              </w:rPr>
            </w:pPr>
            <w:r>
              <w:rPr>
                <w:rFonts w:hint="eastAsia"/>
                <w:sz w:val="24"/>
                <w:szCs w:val="24"/>
                <w:lang w:val="en-US" w:eastAsia="zh-CN"/>
              </w:rPr>
              <w:t>应用文的研究对象</w:t>
            </w:r>
          </w:p>
        </w:tc>
        <w:tc>
          <w:tcPr>
            <w:tcW w:w="1281" w:type="dxa"/>
            <w:vAlign w:val="center"/>
          </w:tcPr>
          <w:p>
            <w:pPr>
              <w:rPr>
                <w:rFonts w:hint="eastAsia" w:eastAsiaTheme="minorEastAsia"/>
                <w:sz w:val="24"/>
                <w:szCs w:val="24"/>
                <w:lang w:val="en-US" w:eastAsia="zh-CN"/>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750"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情境导入</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6491" w:type="dxa"/>
            <w:gridSpan w:val="3"/>
            <w:vAlign w:val="center"/>
          </w:tcPr>
          <w:p>
            <w:pPr>
              <w:rPr>
                <w:rFonts w:hint="eastAsia"/>
                <w:sz w:val="24"/>
                <w:szCs w:val="24"/>
                <w:lang w:val="en-US" w:eastAsia="zh-CN"/>
              </w:rPr>
            </w:pPr>
            <w:r>
              <w:rPr>
                <w:rFonts w:hint="eastAsia"/>
                <w:sz w:val="24"/>
                <w:szCs w:val="24"/>
                <w:lang w:val="en-US" w:eastAsia="zh-CN"/>
              </w:rPr>
              <w:t xml:space="preserve"> 什么是写作？</w:t>
            </w:r>
          </w:p>
          <w:p>
            <w:pPr>
              <w:rPr>
                <w:rFonts w:hint="eastAsia"/>
                <w:sz w:val="24"/>
                <w:szCs w:val="24"/>
                <w:lang w:val="en-US" w:eastAsia="zh-CN"/>
              </w:rPr>
            </w:pPr>
            <w:r>
              <w:rPr>
                <w:rFonts w:hint="eastAsia"/>
                <w:sz w:val="24"/>
                <w:szCs w:val="24"/>
                <w:lang w:val="en-US" w:eastAsia="zh-CN"/>
              </w:rPr>
              <w:t xml:space="preserve">   写作是作者运用书面语言符号传递信息、交流思想感情而制成文章的精神劳动。</w:t>
            </w:r>
          </w:p>
          <w:p>
            <w:pPr>
              <w:rPr>
                <w:rFonts w:hint="eastAsia"/>
                <w:sz w:val="24"/>
                <w:szCs w:val="24"/>
                <w:lang w:val="en-US" w:eastAsia="zh-CN"/>
              </w:rPr>
            </w:pPr>
            <w:r>
              <w:rPr>
                <w:rFonts w:hint="eastAsia"/>
                <w:sz w:val="24"/>
                <w:szCs w:val="24"/>
                <w:lang w:val="en-US" w:eastAsia="zh-CN"/>
              </w:rPr>
              <w:t xml:space="preserve">   </w:t>
            </w:r>
          </w:p>
        </w:tc>
        <w:tc>
          <w:tcPr>
            <w:tcW w:w="128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750"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任务实施</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6491" w:type="dxa"/>
            <w:gridSpan w:val="3"/>
            <w:vAlign w:val="center"/>
          </w:tcPr>
          <w:p>
            <w:pPr>
              <w:numPr>
                <w:ilvl w:val="0"/>
                <w:numId w:val="9"/>
              </w:numPr>
              <w:tabs>
                <w:tab w:val="left" w:pos="0"/>
                <w:tab w:val="clear" w:pos="960"/>
              </w:tabs>
              <w:spacing w:line="360" w:lineRule="auto"/>
              <w:ind w:left="0" w:firstLine="480"/>
              <w:rPr>
                <w:rFonts w:hint="eastAsia" w:ascii="宋体" w:hAnsi="宋体"/>
                <w:sz w:val="24"/>
              </w:rPr>
            </w:pPr>
            <w:r>
              <w:rPr>
                <w:rFonts w:hint="eastAsia" w:ascii="宋体" w:hAnsi="宋体"/>
                <w:sz w:val="24"/>
              </w:rPr>
              <w:t>应用文写作的特点：</w:t>
            </w:r>
          </w:p>
          <w:p>
            <w:pPr>
              <w:tabs>
                <w:tab w:val="left" w:pos="0"/>
              </w:tabs>
              <w:spacing w:line="360" w:lineRule="auto"/>
              <w:ind w:firstLine="480" w:firstLineChars="200"/>
              <w:rPr>
                <w:rFonts w:hint="eastAsia" w:ascii="宋体" w:hAnsi="宋体"/>
                <w:sz w:val="24"/>
              </w:rPr>
            </w:pPr>
            <w:r>
              <w:rPr>
                <w:rFonts w:hint="eastAsia" w:ascii="宋体" w:hAnsi="宋体"/>
                <w:sz w:val="24"/>
              </w:rPr>
              <w:t>1、实用性：理论学习应该为实际运用服务。应该让学生明了学习方法上的学以致用。</w:t>
            </w:r>
          </w:p>
          <w:p>
            <w:pPr>
              <w:spacing w:line="360" w:lineRule="auto"/>
              <w:ind w:firstLine="480" w:firstLineChars="200"/>
              <w:rPr>
                <w:rFonts w:hint="eastAsia" w:ascii="宋体" w:hAnsi="宋体"/>
                <w:sz w:val="24"/>
              </w:rPr>
            </w:pPr>
            <w:r>
              <w:rPr>
                <w:rFonts w:hint="eastAsia" w:ascii="宋体" w:hAnsi="宋体"/>
                <w:sz w:val="24"/>
              </w:rPr>
              <w:t>2、实效性：运用效果是最高的要求。因此，要求学生在学习过程中，一定要安排相当的练习和作用，便于学生的理解和实践。</w:t>
            </w:r>
          </w:p>
          <w:p>
            <w:pPr>
              <w:spacing w:line="360" w:lineRule="auto"/>
              <w:ind w:firstLine="480" w:firstLineChars="200"/>
              <w:rPr>
                <w:rFonts w:hint="eastAsia" w:ascii="宋体" w:hAnsi="宋体"/>
                <w:sz w:val="24"/>
              </w:rPr>
            </w:pPr>
            <w:r>
              <w:rPr>
                <w:rFonts w:hint="eastAsia" w:ascii="宋体" w:hAnsi="宋体"/>
                <w:sz w:val="24"/>
              </w:rPr>
              <w:t>3、专业性：不同的专业有不同的使用内容和使用要求。如法律专业，可考虑加重司法文书、经济合同等内容的比重；行政管理、公共管理等专业，可考虑加大公文等内容的比重。这样才能更好地把写作与学生专业很好地结合起来。</w:t>
            </w:r>
          </w:p>
          <w:p>
            <w:pPr>
              <w:numPr>
                <w:ilvl w:val="0"/>
                <w:numId w:val="0"/>
              </w:numPr>
              <w:spacing w:line="360" w:lineRule="auto"/>
              <w:rPr>
                <w:rFonts w:hint="eastAsia" w:ascii="宋体" w:hAnsi="宋体"/>
                <w:sz w:val="24"/>
              </w:rPr>
            </w:pPr>
            <w:r>
              <w:rPr>
                <w:rFonts w:hint="eastAsia" w:ascii="宋体" w:hAnsi="宋体"/>
                <w:sz w:val="24"/>
                <w:lang w:val="en-US" w:eastAsia="zh-CN"/>
              </w:rPr>
              <w:t>二、</w:t>
            </w:r>
            <w:r>
              <w:rPr>
                <w:rFonts w:hint="eastAsia" w:ascii="宋体" w:hAnsi="宋体"/>
                <w:sz w:val="24"/>
              </w:rPr>
              <w:t>学习应用文的意义与作用</w:t>
            </w:r>
          </w:p>
          <w:p>
            <w:pPr>
              <w:numPr>
                <w:ilvl w:val="0"/>
                <w:numId w:val="0"/>
              </w:numPr>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提高素质的需要</w:t>
            </w:r>
          </w:p>
          <w:p>
            <w:pPr>
              <w:spacing w:line="360" w:lineRule="auto"/>
              <w:rPr>
                <w:rFonts w:hint="eastAsia" w:ascii="宋体" w:hAnsi="宋体"/>
                <w:sz w:val="24"/>
              </w:rPr>
            </w:pPr>
            <w:r>
              <w:rPr>
                <w:rFonts w:hint="eastAsia" w:ascii="宋体" w:hAnsi="宋体"/>
                <w:sz w:val="24"/>
              </w:rPr>
              <w:t xml:space="preserve">    写作能力已经成了素质的一个明显标志。同时也是一个人素质的综合体现。</w:t>
            </w:r>
            <w:r>
              <w:rPr>
                <w:rFonts w:hint="eastAsia" w:ascii="宋体" w:hAnsi="宋体"/>
                <w:bCs/>
                <w:sz w:val="24"/>
              </w:rPr>
              <w:t>大学生中大多写作能力欠缺：懂抄袭的多，懂加工的少；理论与实践的严重偏离</w:t>
            </w:r>
            <w:r>
              <w:rPr>
                <w:rFonts w:ascii="宋体" w:hAnsi="宋体"/>
                <w:bCs/>
                <w:sz w:val="24"/>
              </w:rPr>
              <w:t>……</w:t>
            </w:r>
            <w:r>
              <w:rPr>
                <w:rFonts w:hint="eastAsia" w:ascii="宋体" w:hAnsi="宋体"/>
                <w:bCs/>
                <w:sz w:val="24"/>
              </w:rPr>
              <w:t>有必要提高这方面的素质。</w:t>
            </w:r>
          </w:p>
          <w:p>
            <w:pPr>
              <w:numPr>
                <w:ilvl w:val="0"/>
                <w:numId w:val="0"/>
              </w:num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做好工作的需要</w:t>
            </w:r>
          </w:p>
          <w:p>
            <w:pPr>
              <w:spacing w:line="360" w:lineRule="auto"/>
              <w:ind w:firstLine="480" w:firstLineChars="200"/>
              <w:rPr>
                <w:rFonts w:hint="eastAsia" w:ascii="宋体" w:hAnsi="宋体"/>
                <w:sz w:val="24"/>
              </w:rPr>
            </w:pPr>
            <w:r>
              <w:rPr>
                <w:rFonts w:hint="eastAsia" w:ascii="宋体" w:hAnsi="宋体"/>
                <w:sz w:val="24"/>
              </w:rPr>
              <w:t>越来越多单位、岗位要求有较高的写作能力。即使在学院里，担任干部，无论是班里的，还是系里，或是学院的，都要求有较高的写作水平。写作能力利于工作的顺利开展。</w:t>
            </w:r>
          </w:p>
          <w:p>
            <w:pPr>
              <w:numPr>
                <w:ilvl w:val="0"/>
                <w:numId w:val="0"/>
              </w:numPr>
              <w:spacing w:line="360" w:lineRule="auto"/>
              <w:ind w:left="480" w:leftChars="0"/>
              <w:rPr>
                <w:rFonts w:hint="eastAsia" w:ascii="宋体" w:hAnsi="宋体"/>
                <w:sz w:val="24"/>
              </w:rPr>
            </w:pPr>
            <w:r>
              <w:rPr>
                <w:rFonts w:hint="eastAsia" w:ascii="宋体" w:hAnsi="宋体"/>
                <w:sz w:val="24"/>
              </w:rPr>
              <w:t>学习的作用：</w:t>
            </w:r>
          </w:p>
          <w:p>
            <w:pPr>
              <w:numPr>
                <w:ilvl w:val="0"/>
                <w:numId w:val="10"/>
              </w:numPr>
              <w:spacing w:line="360" w:lineRule="auto"/>
              <w:rPr>
                <w:rFonts w:hint="eastAsia" w:ascii="宋体" w:hAnsi="宋体"/>
                <w:sz w:val="24"/>
              </w:rPr>
            </w:pPr>
            <w:r>
              <w:rPr>
                <w:rFonts w:hint="eastAsia" w:ascii="宋体" w:hAnsi="宋体"/>
                <w:sz w:val="24"/>
              </w:rPr>
              <w:t>利于理解并贯彻执行国家的方针政策</w:t>
            </w:r>
          </w:p>
          <w:p>
            <w:pPr>
              <w:spacing w:line="360" w:lineRule="auto"/>
              <w:ind w:firstLine="360" w:firstLineChars="150"/>
              <w:rPr>
                <w:rFonts w:hint="eastAsia" w:ascii="宋体" w:hAnsi="宋体"/>
                <w:sz w:val="24"/>
              </w:rPr>
            </w:pPr>
            <w:r>
              <w:rPr>
                <w:rFonts w:hint="eastAsia" w:ascii="宋体" w:hAnsi="宋体"/>
                <w:sz w:val="24"/>
              </w:rPr>
              <w:t>在学习中，随着学习的深入，能了解到有关国家的方针政策。学习中会有大量的例文，通过例文的学习和理解，能拓展认识，利于知识的积累。</w:t>
            </w:r>
          </w:p>
          <w:p>
            <w:pPr>
              <w:spacing w:line="360" w:lineRule="auto"/>
              <w:rPr>
                <w:rFonts w:hint="eastAsia" w:ascii="宋体" w:hAnsi="宋体"/>
                <w:sz w:val="24"/>
              </w:rPr>
            </w:pPr>
          </w:p>
          <w:p>
            <w:pPr>
              <w:numPr>
                <w:ilvl w:val="0"/>
                <w:numId w:val="10"/>
              </w:numPr>
              <w:spacing w:line="360" w:lineRule="auto"/>
              <w:rPr>
                <w:rFonts w:hint="eastAsia" w:ascii="宋体" w:hAnsi="宋体"/>
                <w:sz w:val="24"/>
              </w:rPr>
            </w:pPr>
            <w:r>
              <w:rPr>
                <w:rFonts w:hint="eastAsia" w:ascii="宋体" w:hAnsi="宋体"/>
                <w:sz w:val="24"/>
              </w:rPr>
              <w:t>有利于开展理论研究，方便工作</w:t>
            </w:r>
          </w:p>
          <w:p>
            <w:pPr>
              <w:spacing w:line="360" w:lineRule="auto"/>
              <w:ind w:firstLine="480" w:firstLineChars="200"/>
              <w:rPr>
                <w:rFonts w:hint="eastAsia" w:ascii="宋体" w:hAnsi="宋体"/>
                <w:sz w:val="24"/>
              </w:rPr>
            </w:pPr>
            <w:r>
              <w:rPr>
                <w:rFonts w:hint="eastAsia" w:ascii="宋体" w:hAnsi="宋体"/>
                <w:sz w:val="24"/>
              </w:rPr>
              <w:t>学习中，从教材和课堂上的例文，利于学生把所学与专业课程联系起来，便于寻找突破口。</w:t>
            </w:r>
          </w:p>
          <w:p>
            <w:pPr>
              <w:spacing w:line="360" w:lineRule="auto"/>
              <w:rPr>
                <w:rFonts w:hint="eastAsia" w:ascii="宋体" w:hAnsi="宋体"/>
                <w:sz w:val="24"/>
              </w:rPr>
            </w:pPr>
            <w:r>
              <w:rPr>
                <w:rFonts w:hint="eastAsia" w:ascii="宋体" w:hAnsi="宋体"/>
                <w:sz w:val="24"/>
                <w:lang w:val="en-US" w:eastAsia="zh-CN"/>
              </w:rPr>
              <w:t>三、</w:t>
            </w:r>
            <w:r>
              <w:rPr>
                <w:rFonts w:hint="eastAsia" w:ascii="宋体" w:hAnsi="宋体"/>
                <w:sz w:val="24"/>
              </w:rPr>
              <w:t>学习应用文的途径与方法</w:t>
            </w:r>
          </w:p>
          <w:p>
            <w:pPr>
              <w:numPr>
                <w:ilvl w:val="0"/>
                <w:numId w:val="0"/>
              </w:numPr>
              <w:spacing w:line="360" w:lineRule="auto"/>
              <w:rPr>
                <w:rFonts w:hint="eastAsia" w:ascii="宋体" w:hAnsi="宋体"/>
                <w:sz w:val="24"/>
              </w:rPr>
            </w:pPr>
            <w:r>
              <w:rPr>
                <w:rFonts w:hint="eastAsia" w:ascii="宋体" w:hAnsi="宋体"/>
                <w:sz w:val="24"/>
              </w:rPr>
              <w:t>增强写作理论、政策观念、法律意识等方面的修养</w:t>
            </w:r>
            <w:r>
              <w:rPr>
                <w:rFonts w:hint="eastAsia" w:ascii="宋体" w:hAnsi="宋体"/>
                <w:sz w:val="24"/>
                <w:lang w:eastAsia="zh-CN"/>
              </w:rPr>
              <w:t>，</w:t>
            </w:r>
            <w:r>
              <w:rPr>
                <w:rFonts w:hint="eastAsia" w:ascii="宋体" w:hAnsi="宋体"/>
                <w:sz w:val="24"/>
              </w:rPr>
              <w:t>这是写作的基础。只有具备了这些方面的知识，有足够的知识积累，才可能厚积薄发。</w:t>
            </w:r>
          </w:p>
          <w:p>
            <w:pPr>
              <w:numPr>
                <w:ilvl w:val="0"/>
                <w:numId w:val="0"/>
              </w:numPr>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深入调查研究，了解业务的操作</w:t>
            </w:r>
          </w:p>
          <w:p>
            <w:pPr>
              <w:spacing w:line="360" w:lineRule="auto"/>
              <w:ind w:firstLine="480" w:firstLineChars="200"/>
              <w:rPr>
                <w:rFonts w:hint="eastAsia" w:ascii="宋体" w:hAnsi="宋体"/>
                <w:sz w:val="24"/>
              </w:rPr>
            </w:pPr>
            <w:r>
              <w:rPr>
                <w:rFonts w:hint="eastAsia" w:ascii="宋体" w:hAnsi="宋体"/>
                <w:sz w:val="24"/>
              </w:rPr>
              <w:t>应用文与现实、与业务操作等联系紧密。需要对这些内容有所了解，乃至理解，学习上才能举一反三。</w:t>
            </w:r>
          </w:p>
          <w:p>
            <w:pPr>
              <w:numPr>
                <w:ilvl w:val="0"/>
                <w:numId w:val="0"/>
              </w:numPr>
              <w:spacing w:line="360" w:lineRule="auto"/>
              <w:rPr>
                <w:rFonts w:hint="eastAsia" w:ascii="宋体" w:hAnsi="宋体"/>
                <w:sz w:val="24"/>
              </w:rPr>
            </w:pPr>
            <w:r>
              <w:rPr>
                <w:rFonts w:hint="eastAsia" w:ascii="宋体" w:hAnsi="宋体"/>
                <w:sz w:val="24"/>
                <w:lang w:val="en-US" w:eastAsia="zh-CN"/>
              </w:rPr>
              <w:t>二、</w:t>
            </w:r>
            <w:r>
              <w:rPr>
                <w:rFonts w:hint="eastAsia" w:ascii="宋体" w:hAnsi="宋体"/>
                <w:sz w:val="24"/>
              </w:rPr>
              <w:t>熟悉文体特点，提高文字表达能力</w:t>
            </w:r>
          </w:p>
          <w:p>
            <w:pPr>
              <w:spacing w:line="360" w:lineRule="auto"/>
              <w:ind w:firstLine="480" w:firstLineChars="200"/>
              <w:rPr>
                <w:rFonts w:hint="eastAsia" w:ascii="宋体" w:hAnsi="宋体"/>
                <w:sz w:val="24"/>
              </w:rPr>
            </w:pPr>
            <w:r>
              <w:rPr>
                <w:rFonts w:hint="eastAsia" w:ascii="宋体" w:hAnsi="宋体"/>
                <w:sz w:val="24"/>
              </w:rPr>
              <w:t>应用文内容比较固定，写法比较固定，因此，学习时若能理解文体特点，提高语言文字表达能力，将便于学习的深入。</w:t>
            </w:r>
          </w:p>
          <w:p>
            <w:pPr>
              <w:spacing w:line="360" w:lineRule="auto"/>
              <w:ind w:firstLine="480" w:firstLineChars="200"/>
              <w:rPr>
                <w:rFonts w:hint="eastAsia" w:ascii="宋体" w:hAnsi="宋体"/>
                <w:sz w:val="24"/>
              </w:rPr>
            </w:pPr>
            <w:r>
              <w:rPr>
                <w:rFonts w:hint="eastAsia" w:ascii="宋体" w:hAnsi="宋体"/>
                <w:sz w:val="24"/>
              </w:rPr>
              <w:t>有学生的总结提出其经验是“四到”，不妨参考一下：</w:t>
            </w:r>
          </w:p>
          <w:p>
            <w:pPr>
              <w:spacing w:line="360" w:lineRule="auto"/>
              <w:ind w:left="720"/>
              <w:rPr>
                <w:rFonts w:ascii="宋体" w:hAnsi="宋体"/>
                <w:bCs/>
                <w:sz w:val="24"/>
              </w:rPr>
            </w:pPr>
            <w:r>
              <w:rPr>
                <w:rFonts w:hint="eastAsia" w:ascii="宋体" w:hAnsi="宋体"/>
                <w:bCs/>
                <w:sz w:val="24"/>
              </w:rPr>
              <w:t>（一）心到：态度好</w:t>
            </w:r>
          </w:p>
          <w:p>
            <w:pPr>
              <w:spacing w:line="360" w:lineRule="auto"/>
              <w:ind w:left="720"/>
              <w:rPr>
                <w:rFonts w:hint="eastAsia" w:ascii="宋体" w:hAnsi="宋体"/>
                <w:bCs/>
                <w:sz w:val="24"/>
              </w:rPr>
            </w:pPr>
            <w:r>
              <w:rPr>
                <w:rFonts w:hint="eastAsia" w:ascii="宋体" w:hAnsi="宋体"/>
                <w:bCs/>
                <w:sz w:val="24"/>
              </w:rPr>
              <w:t>（二）脑到：多思考</w:t>
            </w:r>
          </w:p>
          <w:p>
            <w:pPr>
              <w:spacing w:line="360" w:lineRule="auto"/>
              <w:ind w:left="720"/>
              <w:rPr>
                <w:rFonts w:hint="eastAsia" w:ascii="宋体" w:hAnsi="宋体"/>
                <w:bCs/>
                <w:sz w:val="24"/>
              </w:rPr>
            </w:pPr>
            <w:r>
              <w:rPr>
                <w:rFonts w:hint="eastAsia" w:ascii="宋体" w:hAnsi="宋体"/>
                <w:bCs/>
                <w:sz w:val="24"/>
              </w:rPr>
              <w:t>（三）眼到：多借鉴</w:t>
            </w:r>
          </w:p>
          <w:p>
            <w:pPr>
              <w:spacing w:line="360" w:lineRule="auto"/>
              <w:ind w:left="720"/>
              <w:rPr>
                <w:rFonts w:hint="eastAsia" w:ascii="宋体" w:hAnsi="宋体"/>
                <w:sz w:val="24"/>
              </w:rPr>
            </w:pPr>
            <w:r>
              <w:rPr>
                <w:rFonts w:hint="eastAsia" w:ascii="宋体" w:hAnsi="宋体"/>
                <w:bCs/>
                <w:sz w:val="24"/>
              </w:rPr>
              <w:t>（四）手到：多动手</w:t>
            </w:r>
          </w:p>
          <w:p>
            <w:pPr>
              <w:numPr>
                <w:ilvl w:val="0"/>
                <w:numId w:val="0"/>
              </w:numPr>
              <w:rPr>
                <w:rFonts w:hint="eastAsia"/>
                <w:sz w:val="24"/>
                <w:szCs w:val="24"/>
                <w:lang w:val="en-US" w:eastAsia="zh-CN"/>
              </w:rPr>
            </w:pPr>
            <w:r>
              <w:br w:type="page"/>
            </w:r>
          </w:p>
        </w:tc>
        <w:tc>
          <w:tcPr>
            <w:tcW w:w="128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0"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总结</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6491" w:type="dxa"/>
            <w:gridSpan w:val="3"/>
            <w:vAlign w:val="center"/>
          </w:tcPr>
          <w:p>
            <w:pPr>
              <w:rPr>
                <w:rFonts w:hint="default" w:eastAsiaTheme="minorEastAsia"/>
                <w:sz w:val="24"/>
                <w:szCs w:val="24"/>
                <w:lang w:val="en-US" w:eastAsia="zh-CN"/>
              </w:rPr>
            </w:pPr>
            <w:r>
              <w:rPr>
                <w:rFonts w:hint="eastAsia"/>
                <w:sz w:val="24"/>
                <w:szCs w:val="24"/>
                <w:lang w:val="en-US" w:eastAsia="zh-CN"/>
              </w:rPr>
              <w:t>本章注意讲述经济应用文写作的基础知识，学生学习本章节可以了解应用文写作的规律，为以后的学习打下坚实的基础。</w:t>
            </w:r>
          </w:p>
        </w:tc>
        <w:tc>
          <w:tcPr>
            <w:tcW w:w="128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课后作业</w:t>
            </w:r>
          </w:p>
        </w:tc>
        <w:tc>
          <w:tcPr>
            <w:tcW w:w="7772" w:type="dxa"/>
            <w:gridSpan w:val="4"/>
            <w:vAlign w:val="center"/>
          </w:tcPr>
          <w:p>
            <w:pPr>
              <w:rPr>
                <w:rFonts w:hint="eastAsia" w:eastAsiaTheme="minorEastAsia"/>
                <w:sz w:val="24"/>
                <w:szCs w:val="24"/>
                <w:lang w:val="en-US" w:eastAsia="zh-CN"/>
              </w:rPr>
            </w:pPr>
            <w:r>
              <w:rPr>
                <w:rFonts w:hint="eastAsia"/>
                <w:sz w:val="24"/>
                <w:szCs w:val="24"/>
                <w:lang w:val="en-US" w:eastAsia="zh-CN"/>
              </w:rPr>
              <w:t>课后思考与练习</w:t>
            </w:r>
          </w:p>
        </w:tc>
      </w:tr>
    </w:tbl>
    <w:p>
      <w:pPr>
        <w:jc w:val="center"/>
        <w:rPr>
          <w:b/>
          <w:sz w:val="32"/>
          <w:szCs w:val="32"/>
        </w:rPr>
      </w:pPr>
    </w:p>
    <w:p>
      <w:pPr>
        <w:jc w:val="center"/>
        <w:rPr>
          <w:b/>
          <w:sz w:val="32"/>
          <w:szCs w:val="32"/>
        </w:rPr>
      </w:pPr>
    </w:p>
    <w:tbl>
      <w:tblPr>
        <w:tblStyle w:val="7"/>
        <w:tblpPr w:leftFromText="180" w:rightFromText="180" w:vertAnchor="text" w:horzAnchor="page" w:tblpX="1792" w:tblpY="6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26"/>
        <w:gridCol w:w="1984"/>
        <w:gridCol w:w="284"/>
        <w:gridCol w:w="93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   题</w:t>
            </w:r>
          </w:p>
        </w:tc>
        <w:tc>
          <w:tcPr>
            <w:tcW w:w="4110" w:type="dxa"/>
            <w:gridSpan w:val="2"/>
            <w:vAlign w:val="center"/>
          </w:tcPr>
          <w:p>
            <w:pPr>
              <w:rPr>
                <w:rFonts w:hint="default" w:eastAsiaTheme="minorEastAsia"/>
                <w:sz w:val="24"/>
                <w:szCs w:val="24"/>
                <w:lang w:val="en-US" w:eastAsia="zh-CN"/>
              </w:rPr>
            </w:pPr>
            <w:r>
              <w:rPr>
                <w:rFonts w:hint="eastAsia"/>
                <w:sz w:val="24"/>
                <w:szCs w:val="24"/>
                <w:lang w:val="en-US" w:eastAsia="zh-CN"/>
              </w:rPr>
              <w:t>经济公务文体写作</w:t>
            </w:r>
          </w:p>
        </w:tc>
        <w:tc>
          <w:tcPr>
            <w:tcW w:w="1223"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  次</w:t>
            </w:r>
          </w:p>
        </w:tc>
        <w:tc>
          <w:tcPr>
            <w:tcW w:w="1521" w:type="dxa"/>
            <w:vAlign w:val="center"/>
          </w:tcPr>
          <w:p>
            <w:pPr>
              <w:rPr>
                <w:rFonts w:hint="default" w:eastAsiaTheme="minorEastAsia"/>
                <w:sz w:val="24"/>
                <w:szCs w:val="24"/>
                <w:lang w:val="en-US" w:eastAsia="zh-CN"/>
              </w:rPr>
            </w:pPr>
            <w:r>
              <w:rPr>
                <w:rFonts w:hint="eastAsia"/>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上课地点</w:t>
            </w:r>
          </w:p>
        </w:tc>
        <w:tc>
          <w:tcPr>
            <w:tcW w:w="4110" w:type="dxa"/>
            <w:gridSpan w:val="2"/>
            <w:vAlign w:val="center"/>
          </w:tcPr>
          <w:p>
            <w:pPr>
              <w:rPr>
                <w:rFonts w:hint="default" w:eastAsiaTheme="minorEastAsia"/>
                <w:sz w:val="24"/>
                <w:szCs w:val="24"/>
                <w:lang w:val="en-US" w:eastAsia="zh-CN"/>
              </w:rPr>
            </w:pPr>
            <w:r>
              <w:rPr>
                <w:rFonts w:hint="eastAsia"/>
                <w:sz w:val="24"/>
                <w:szCs w:val="24"/>
                <w:lang w:val="en-US" w:eastAsia="zh-CN"/>
              </w:rPr>
              <w:t>和润楼A406</w:t>
            </w:r>
          </w:p>
        </w:tc>
        <w:tc>
          <w:tcPr>
            <w:tcW w:w="1223"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学  时</w:t>
            </w:r>
          </w:p>
        </w:tc>
        <w:tc>
          <w:tcPr>
            <w:tcW w:w="1521" w:type="dxa"/>
            <w:vAlign w:val="center"/>
          </w:tcPr>
          <w:p>
            <w:pPr>
              <w:rPr>
                <w:rFonts w:hint="eastAsia" w:eastAsiaTheme="minorEastAsia"/>
                <w:sz w:val="24"/>
                <w:szCs w:val="24"/>
                <w:lang w:val="en-US" w:eastAsia="zh-CN"/>
              </w:rPr>
            </w:pPr>
            <w:r>
              <w:rPr>
                <w:rFonts w:hint="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教学目标</w:t>
            </w:r>
          </w:p>
        </w:tc>
        <w:tc>
          <w:tcPr>
            <w:tcW w:w="2126"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知识目标</w:t>
            </w:r>
          </w:p>
        </w:tc>
        <w:tc>
          <w:tcPr>
            <w:tcW w:w="2268"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能力目标</w:t>
            </w:r>
          </w:p>
        </w:tc>
        <w:tc>
          <w:tcPr>
            <w:tcW w:w="2460"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68" w:type="dxa"/>
            <w:vMerge w:val="continue"/>
            <w:vAlign w:val="center"/>
          </w:tcPr>
          <w:p>
            <w:pPr>
              <w:jc w:val="center"/>
              <w:rPr>
                <w:rFonts w:ascii="华文楷体" w:hAnsi="华文楷体" w:eastAsia="华文楷体"/>
                <w:b/>
                <w:sz w:val="24"/>
                <w:szCs w:val="24"/>
              </w:rPr>
            </w:pPr>
          </w:p>
        </w:tc>
        <w:tc>
          <w:tcPr>
            <w:tcW w:w="2126" w:type="dxa"/>
            <w:vAlign w:val="center"/>
          </w:tcPr>
          <w:p>
            <w:pPr>
              <w:rPr>
                <w:rFonts w:hint="default" w:eastAsiaTheme="minorEastAsia"/>
                <w:sz w:val="24"/>
                <w:szCs w:val="24"/>
                <w:lang w:val="en-US" w:eastAsia="zh-CN"/>
              </w:rPr>
            </w:pPr>
            <w:r>
              <w:rPr>
                <w:rFonts w:hint="eastAsia"/>
                <w:sz w:val="24"/>
                <w:szCs w:val="24"/>
                <w:lang w:val="en-US" w:eastAsia="zh-CN"/>
              </w:rPr>
              <w:t>了解公务文书写作的特点规律</w:t>
            </w:r>
          </w:p>
        </w:tc>
        <w:tc>
          <w:tcPr>
            <w:tcW w:w="2268" w:type="dxa"/>
            <w:gridSpan w:val="2"/>
            <w:vAlign w:val="center"/>
          </w:tcPr>
          <w:p>
            <w:pPr>
              <w:rPr>
                <w:rFonts w:hint="default" w:eastAsiaTheme="minorEastAsia"/>
                <w:sz w:val="24"/>
                <w:szCs w:val="24"/>
                <w:lang w:val="en-US" w:eastAsia="zh-CN"/>
              </w:rPr>
            </w:pPr>
            <w:r>
              <w:rPr>
                <w:rFonts w:hint="eastAsia"/>
                <w:sz w:val="24"/>
                <w:szCs w:val="24"/>
                <w:lang w:val="en-US" w:eastAsia="zh-CN"/>
              </w:rPr>
              <w:t>能够撰写、处理公务文书</w:t>
            </w:r>
          </w:p>
        </w:tc>
        <w:tc>
          <w:tcPr>
            <w:tcW w:w="2460" w:type="dxa"/>
            <w:gridSpan w:val="2"/>
            <w:vAlign w:val="center"/>
          </w:tcPr>
          <w:p>
            <w:pPr>
              <w:rPr>
                <w:rFonts w:hint="default" w:eastAsiaTheme="minorEastAsia"/>
                <w:sz w:val="24"/>
                <w:szCs w:val="24"/>
                <w:lang w:val="en-US" w:eastAsia="zh-CN"/>
              </w:rPr>
            </w:pPr>
            <w:r>
              <w:rPr>
                <w:rFonts w:hint="eastAsia"/>
                <w:sz w:val="24"/>
                <w:szCs w:val="24"/>
                <w:lang w:val="en-US" w:eastAsia="zh-CN"/>
              </w:rPr>
              <w:t>热爱应用文写作，具备良好的职业道德素质。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重点难点</w:t>
            </w:r>
          </w:p>
          <w:p>
            <w:pPr>
              <w:jc w:val="center"/>
              <w:rPr>
                <w:rFonts w:ascii="华文楷体" w:hAnsi="华文楷体" w:eastAsia="华文楷体"/>
                <w:b/>
                <w:sz w:val="24"/>
                <w:szCs w:val="24"/>
              </w:rPr>
            </w:pPr>
            <w:r>
              <w:rPr>
                <w:rFonts w:hint="eastAsia" w:ascii="华文楷体" w:hAnsi="华文楷体" w:eastAsia="华文楷体"/>
                <w:b/>
                <w:sz w:val="24"/>
                <w:szCs w:val="24"/>
              </w:rPr>
              <w:t>及解决办法</w:t>
            </w:r>
          </w:p>
        </w:tc>
        <w:tc>
          <w:tcPr>
            <w:tcW w:w="6854" w:type="dxa"/>
            <w:gridSpan w:val="5"/>
            <w:vAlign w:val="center"/>
          </w:tcPr>
          <w:p>
            <w:pPr>
              <w:rPr>
                <w:rFonts w:hint="default"/>
                <w:sz w:val="24"/>
                <w:szCs w:val="24"/>
                <w:lang w:val="en-US" w:eastAsia="zh-CN"/>
              </w:rPr>
            </w:pPr>
            <w:r>
              <w:rPr>
                <w:rFonts w:hint="eastAsia"/>
                <w:sz w:val="24"/>
                <w:szCs w:val="24"/>
                <w:lang w:val="en-US" w:eastAsia="zh-CN"/>
              </w:rPr>
              <w:t>掌握经济应用文写作特点规律</w:t>
            </w:r>
          </w:p>
          <w:p>
            <w:pPr>
              <w:rPr>
                <w:rFonts w:hint="default"/>
                <w:sz w:val="24"/>
                <w:szCs w:val="24"/>
                <w:lang w:val="en-US" w:eastAsia="zh-CN"/>
              </w:rPr>
            </w:pPr>
            <w:r>
              <w:rPr>
                <w:rFonts w:hint="eastAsia"/>
                <w:sz w:val="24"/>
                <w:szCs w:val="24"/>
                <w:lang w:val="en-US" w:eastAsia="zh-CN"/>
              </w:rPr>
              <w:t>加强课外阅读、写作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教学过程</w:t>
            </w:r>
          </w:p>
          <w:p>
            <w:pPr>
              <w:jc w:val="center"/>
              <w:rPr>
                <w:rFonts w:ascii="华文楷体" w:hAnsi="华文楷体" w:eastAsia="华文楷体"/>
                <w:b/>
                <w:sz w:val="24"/>
                <w:szCs w:val="24"/>
              </w:rPr>
            </w:pPr>
            <w:r>
              <w:rPr>
                <w:rFonts w:hint="eastAsia" w:ascii="华文楷体" w:hAnsi="华文楷体" w:eastAsia="华文楷体"/>
                <w:b/>
                <w:sz w:val="24"/>
                <w:szCs w:val="24"/>
              </w:rPr>
              <w:t>与时间分配</w:t>
            </w:r>
          </w:p>
        </w:tc>
        <w:tc>
          <w:tcPr>
            <w:tcW w:w="5333" w:type="dxa"/>
            <w:gridSpan w:val="4"/>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主要教学内容</w:t>
            </w:r>
          </w:p>
        </w:tc>
        <w:tc>
          <w:tcPr>
            <w:tcW w:w="1521"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教学方法</w:t>
            </w:r>
          </w:p>
          <w:p>
            <w:pPr>
              <w:jc w:val="center"/>
              <w:rPr>
                <w:rFonts w:ascii="华文楷体" w:hAnsi="华文楷体" w:eastAsia="华文楷体"/>
                <w:b/>
                <w:sz w:val="24"/>
                <w:szCs w:val="24"/>
              </w:rPr>
            </w:pPr>
            <w:r>
              <w:rPr>
                <w:rFonts w:hint="eastAsia" w:ascii="华文楷体" w:hAnsi="华文楷体" w:eastAsia="华文楷体"/>
                <w:b/>
                <w:sz w:val="24"/>
                <w:szCs w:val="24"/>
              </w:rPr>
              <w:t>与手段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课前学习</w:t>
            </w:r>
          </w:p>
        </w:tc>
        <w:tc>
          <w:tcPr>
            <w:tcW w:w="5333" w:type="dxa"/>
            <w:gridSpan w:val="4"/>
            <w:vAlign w:val="center"/>
          </w:tcPr>
          <w:p>
            <w:pPr>
              <w:rPr>
                <w:rFonts w:hint="default" w:eastAsiaTheme="minorEastAsia"/>
                <w:sz w:val="24"/>
                <w:szCs w:val="24"/>
                <w:lang w:val="en-US" w:eastAsia="zh-CN"/>
              </w:rPr>
            </w:pPr>
            <w:r>
              <w:rPr>
                <w:rFonts w:hint="eastAsia"/>
                <w:sz w:val="24"/>
                <w:szCs w:val="24"/>
                <w:lang w:val="en-US" w:eastAsia="zh-CN"/>
              </w:rPr>
              <w:t>应用文写作和文学创作的不同</w:t>
            </w: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情境导入</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ind w:firstLine="480" w:firstLineChars="200"/>
              <w:rPr>
                <w:rFonts w:hint="eastAsia"/>
                <w:sz w:val="24"/>
                <w:szCs w:val="24"/>
                <w:lang w:val="en-US" w:eastAsia="zh-CN"/>
              </w:rPr>
            </w:pPr>
            <w:r>
              <w:rPr>
                <w:rFonts w:hint="eastAsia"/>
                <w:sz w:val="24"/>
                <w:szCs w:val="24"/>
                <w:lang w:val="en-US" w:eastAsia="zh-CN"/>
              </w:rPr>
              <w:t>应用文写作是一种为解决我们日常工作、学习和生活中的实际问题，处理各种公私事务而运用书面语言进行信息交流的一种社会实践活动，应用文在我国已有三千多年的历史。</w:t>
            </w:r>
          </w:p>
          <w:p>
            <w:pPr>
              <w:ind w:firstLine="480" w:firstLineChars="200"/>
              <w:rPr>
                <w:rFonts w:hint="eastAsia"/>
                <w:sz w:val="24"/>
                <w:szCs w:val="24"/>
                <w:lang w:val="en-US" w:eastAsia="zh-CN"/>
              </w:rPr>
            </w:pPr>
            <w:r>
              <w:rPr>
                <w:rFonts w:hint="eastAsia"/>
                <w:sz w:val="24"/>
                <w:szCs w:val="24"/>
                <w:lang w:val="en-US" w:eastAsia="zh-CN"/>
              </w:rPr>
              <w:t>广义（指除文学创作以外的一切写作活动，包括经济、军事、外交、科技、司法等社会生活各个领域的专业写作和在日常工作、学习和生活中的种种事务性写作）</w:t>
            </w:r>
          </w:p>
          <w:p>
            <w:pPr>
              <w:ind w:firstLine="480" w:firstLineChars="200"/>
              <w:rPr>
                <w:rFonts w:hint="eastAsia"/>
                <w:sz w:val="24"/>
                <w:szCs w:val="24"/>
                <w:lang w:val="en-US" w:eastAsia="zh-CN"/>
              </w:rPr>
            </w:pPr>
            <w:r>
              <w:rPr>
                <w:rFonts w:hint="eastAsia"/>
                <w:sz w:val="24"/>
                <w:szCs w:val="24"/>
                <w:lang w:val="en-US" w:eastAsia="zh-CN"/>
              </w:rPr>
              <w:t>狭义（仅指日常工作、学习和生活中的事务性写作，如公文、信函、笔记等写作。）</w:t>
            </w:r>
          </w:p>
          <w:p>
            <w:pPr>
              <w:rPr>
                <w:rFonts w:hint="default"/>
                <w:sz w:val="24"/>
                <w:szCs w:val="24"/>
                <w:lang w:val="en-US" w:eastAsia="zh-CN"/>
              </w:rPr>
            </w:pP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任务实施</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numPr>
                <w:ilvl w:val="0"/>
                <w:numId w:val="11"/>
              </w:numPr>
              <w:rPr>
                <w:rFonts w:hint="eastAsia"/>
                <w:sz w:val="24"/>
                <w:szCs w:val="24"/>
                <w:lang w:val="en-US" w:eastAsia="zh-CN"/>
              </w:rPr>
            </w:pPr>
            <w:r>
              <w:rPr>
                <w:rFonts w:hint="eastAsia"/>
                <w:sz w:val="24"/>
                <w:szCs w:val="24"/>
                <w:lang w:val="en-US" w:eastAsia="zh-CN"/>
              </w:rPr>
              <w:t>公文一般由发文机关标识、秘密等级、保密期限、紧急程度、发文字号、签发人、标题、主送机关、正文、附件说明、成文日期、印章、附注、附件、主题词、抄送机关、印发机关和印发日期等部分组成。</w:t>
            </w:r>
          </w:p>
          <w:p>
            <w:pPr>
              <w:numPr>
                <w:ilvl w:val="0"/>
                <w:numId w:val="0"/>
              </w:numPr>
              <w:rPr>
                <w:rFonts w:hint="eastAsia"/>
                <w:sz w:val="24"/>
                <w:szCs w:val="24"/>
                <w:lang w:val="en-US" w:eastAsia="zh-CN"/>
              </w:rPr>
            </w:pPr>
            <w:r>
              <w:rPr>
                <w:rFonts w:hint="eastAsia"/>
                <w:sz w:val="24"/>
                <w:szCs w:val="24"/>
                <w:lang w:val="en-US" w:eastAsia="zh-CN"/>
              </w:rPr>
              <w:t>二、通告</w:t>
            </w:r>
          </w:p>
          <w:p>
            <w:pPr>
              <w:numPr>
                <w:ilvl w:val="0"/>
                <w:numId w:val="0"/>
              </w:numPr>
              <w:rPr>
                <w:rFonts w:hint="eastAsia"/>
                <w:sz w:val="24"/>
                <w:szCs w:val="24"/>
                <w:lang w:val="en-US" w:eastAsia="zh-CN"/>
              </w:rPr>
            </w:pPr>
            <w:r>
              <w:rPr>
                <w:rFonts w:hint="eastAsia"/>
                <w:sz w:val="24"/>
                <w:szCs w:val="24"/>
                <w:lang w:val="en-US" w:eastAsia="zh-CN"/>
              </w:rPr>
              <w:t>1.概念</w:t>
            </w:r>
          </w:p>
          <w:p>
            <w:pPr>
              <w:numPr>
                <w:ilvl w:val="0"/>
                <w:numId w:val="0"/>
              </w:numPr>
              <w:rPr>
                <w:rFonts w:hint="eastAsia"/>
                <w:sz w:val="24"/>
                <w:szCs w:val="24"/>
                <w:lang w:val="en-US" w:eastAsia="zh-CN"/>
              </w:rPr>
            </w:pPr>
            <w:r>
              <w:rPr>
                <w:rFonts w:hint="eastAsia"/>
                <w:sz w:val="24"/>
                <w:szCs w:val="24"/>
                <w:lang w:val="en-US" w:eastAsia="zh-CN"/>
              </w:rPr>
              <w:t>2.基本特征：制约性、周知性、广泛性</w:t>
            </w:r>
          </w:p>
          <w:p>
            <w:pPr>
              <w:numPr>
                <w:ilvl w:val="0"/>
                <w:numId w:val="0"/>
              </w:numPr>
              <w:rPr>
                <w:rFonts w:hint="eastAsia"/>
                <w:sz w:val="24"/>
                <w:szCs w:val="24"/>
                <w:lang w:val="en-US" w:eastAsia="zh-CN"/>
              </w:rPr>
            </w:pPr>
            <w:r>
              <w:rPr>
                <w:rFonts w:hint="eastAsia"/>
                <w:sz w:val="24"/>
                <w:szCs w:val="24"/>
                <w:lang w:val="en-US" w:eastAsia="zh-CN"/>
              </w:rPr>
              <w:t>3.类型：告知性通告、规范性通告</w:t>
            </w:r>
          </w:p>
          <w:p>
            <w:pPr>
              <w:numPr>
                <w:ilvl w:val="0"/>
                <w:numId w:val="0"/>
              </w:numPr>
              <w:rPr>
                <w:rFonts w:hint="eastAsia"/>
                <w:sz w:val="24"/>
                <w:szCs w:val="24"/>
                <w:lang w:val="en-US" w:eastAsia="zh-CN"/>
              </w:rPr>
            </w:pPr>
            <w:r>
              <w:rPr>
                <w:rFonts w:hint="eastAsia"/>
                <w:sz w:val="24"/>
                <w:szCs w:val="24"/>
                <w:lang w:val="en-US" w:eastAsia="zh-CN"/>
              </w:rPr>
              <w:t>4.结构和写法：标题、正文、落款</w:t>
            </w:r>
          </w:p>
          <w:p>
            <w:pPr>
              <w:numPr>
                <w:ilvl w:val="0"/>
                <w:numId w:val="0"/>
              </w:numPr>
              <w:rPr>
                <w:rFonts w:hint="eastAsia"/>
                <w:sz w:val="24"/>
                <w:szCs w:val="24"/>
                <w:lang w:val="en-US" w:eastAsia="zh-CN"/>
              </w:rPr>
            </w:pPr>
            <w:r>
              <w:rPr>
                <w:rFonts w:hint="eastAsia"/>
                <w:sz w:val="24"/>
                <w:szCs w:val="24"/>
                <w:lang w:val="en-US" w:eastAsia="zh-CN"/>
              </w:rPr>
              <w:t>5.写作注意事项：要注意通告和公告的区别、一文一事、发布的目的和要求必须明确、表达上多采用说明的方式</w:t>
            </w:r>
          </w:p>
          <w:p>
            <w:pPr>
              <w:numPr>
                <w:ilvl w:val="0"/>
                <w:numId w:val="11"/>
              </w:numPr>
              <w:rPr>
                <w:rFonts w:hint="eastAsia"/>
                <w:sz w:val="24"/>
                <w:szCs w:val="24"/>
                <w:lang w:val="en-US" w:eastAsia="zh-CN"/>
              </w:rPr>
            </w:pPr>
            <w:r>
              <w:rPr>
                <w:rFonts w:hint="eastAsia"/>
                <w:sz w:val="24"/>
                <w:szCs w:val="24"/>
                <w:lang w:val="en-US" w:eastAsia="zh-CN"/>
              </w:rPr>
              <w:t>通知</w:t>
            </w:r>
          </w:p>
          <w:p>
            <w:pPr>
              <w:numPr>
                <w:ilvl w:val="0"/>
                <w:numId w:val="0"/>
              </w:numPr>
              <w:rPr>
                <w:rFonts w:hint="eastAsia"/>
                <w:sz w:val="24"/>
                <w:szCs w:val="24"/>
                <w:lang w:val="en-US" w:eastAsia="zh-CN"/>
              </w:rPr>
            </w:pPr>
            <w:r>
              <w:rPr>
                <w:rFonts w:hint="eastAsia"/>
                <w:sz w:val="24"/>
                <w:szCs w:val="24"/>
                <w:lang w:val="en-US" w:eastAsia="zh-CN"/>
              </w:rPr>
              <w:t>1.概念</w:t>
            </w:r>
          </w:p>
          <w:p>
            <w:pPr>
              <w:numPr>
                <w:ilvl w:val="0"/>
                <w:numId w:val="0"/>
              </w:numPr>
              <w:rPr>
                <w:rFonts w:hint="eastAsia"/>
                <w:sz w:val="24"/>
                <w:szCs w:val="24"/>
                <w:lang w:val="en-US" w:eastAsia="zh-CN"/>
              </w:rPr>
            </w:pPr>
            <w:r>
              <w:rPr>
                <w:rFonts w:hint="eastAsia"/>
                <w:sz w:val="24"/>
                <w:szCs w:val="24"/>
                <w:lang w:val="en-US" w:eastAsia="zh-CN"/>
              </w:rPr>
              <w:t>2.基本特征：运用的广泛性、一定的指导性和执行性、较强的时效性和知照性</w:t>
            </w:r>
          </w:p>
          <w:p>
            <w:pPr>
              <w:numPr>
                <w:ilvl w:val="0"/>
                <w:numId w:val="0"/>
              </w:numPr>
              <w:rPr>
                <w:rFonts w:hint="eastAsia"/>
                <w:sz w:val="24"/>
                <w:szCs w:val="24"/>
                <w:lang w:val="en-US" w:eastAsia="zh-CN"/>
              </w:rPr>
            </w:pPr>
            <w:r>
              <w:rPr>
                <w:rFonts w:hint="eastAsia"/>
                <w:sz w:val="24"/>
                <w:szCs w:val="24"/>
                <w:lang w:val="en-US" w:eastAsia="zh-CN"/>
              </w:rPr>
              <w:t>3.类型：指示性通知、事项性通知、批转或转发性通知</w:t>
            </w:r>
          </w:p>
          <w:p>
            <w:pPr>
              <w:numPr>
                <w:ilvl w:val="0"/>
                <w:numId w:val="0"/>
              </w:numPr>
              <w:rPr>
                <w:rFonts w:hint="eastAsia"/>
                <w:sz w:val="24"/>
                <w:szCs w:val="24"/>
                <w:lang w:val="en-US" w:eastAsia="zh-CN"/>
              </w:rPr>
            </w:pPr>
            <w:r>
              <w:rPr>
                <w:rFonts w:hint="eastAsia"/>
                <w:sz w:val="24"/>
                <w:szCs w:val="24"/>
                <w:lang w:val="en-US" w:eastAsia="zh-CN"/>
              </w:rPr>
              <w:t>4.结构和写法：标题、主送机关、正文、落款</w:t>
            </w:r>
          </w:p>
          <w:p>
            <w:pPr>
              <w:numPr>
                <w:ilvl w:val="0"/>
                <w:numId w:val="0"/>
              </w:numPr>
              <w:rPr>
                <w:rFonts w:hint="eastAsia"/>
                <w:sz w:val="24"/>
                <w:szCs w:val="24"/>
                <w:lang w:val="en-US" w:eastAsia="zh-CN"/>
              </w:rPr>
            </w:pPr>
            <w:r>
              <w:rPr>
                <w:rFonts w:hint="eastAsia"/>
                <w:sz w:val="24"/>
                <w:szCs w:val="24"/>
                <w:lang w:val="en-US" w:eastAsia="zh-CN"/>
              </w:rPr>
              <w:t>5.写作注意事项：及时准确、切实可行、具体明确</w:t>
            </w:r>
          </w:p>
          <w:p>
            <w:pPr>
              <w:numPr>
                <w:ilvl w:val="0"/>
                <w:numId w:val="0"/>
              </w:numPr>
              <w:rPr>
                <w:rFonts w:hint="eastAsia"/>
                <w:sz w:val="24"/>
                <w:szCs w:val="24"/>
                <w:lang w:val="en-US" w:eastAsia="zh-CN"/>
              </w:rPr>
            </w:pPr>
            <w:r>
              <w:rPr>
                <w:rFonts w:hint="eastAsia"/>
                <w:sz w:val="24"/>
                <w:szCs w:val="24"/>
                <w:lang w:val="en-US" w:eastAsia="zh-CN"/>
              </w:rPr>
              <w:t>三、报告、请示、批复</w:t>
            </w:r>
          </w:p>
          <w:p>
            <w:pPr>
              <w:numPr>
                <w:ilvl w:val="0"/>
                <w:numId w:val="0"/>
              </w:numPr>
              <w:rPr>
                <w:rFonts w:hint="eastAsia"/>
                <w:sz w:val="24"/>
                <w:szCs w:val="24"/>
                <w:lang w:val="en-US" w:eastAsia="zh-CN"/>
              </w:rPr>
            </w:pPr>
            <w:r>
              <w:rPr>
                <w:rFonts w:hint="eastAsia"/>
                <w:sz w:val="24"/>
                <w:szCs w:val="24"/>
                <w:lang w:val="en-US" w:eastAsia="zh-CN"/>
              </w:rPr>
              <w:t>报告</w:t>
            </w:r>
          </w:p>
          <w:p>
            <w:pPr>
              <w:numPr>
                <w:ilvl w:val="0"/>
                <w:numId w:val="0"/>
              </w:numPr>
              <w:rPr>
                <w:rFonts w:hint="eastAsia"/>
                <w:sz w:val="24"/>
                <w:szCs w:val="24"/>
                <w:lang w:val="en-US" w:eastAsia="zh-CN"/>
              </w:rPr>
            </w:pPr>
            <w:r>
              <w:rPr>
                <w:rFonts w:hint="eastAsia"/>
                <w:sz w:val="24"/>
                <w:szCs w:val="24"/>
                <w:lang w:val="en-US" w:eastAsia="zh-CN"/>
              </w:rPr>
              <w:t>1.概念：适用于向上级机关汇报工作、反映情况，回复上级机关的询问。</w:t>
            </w:r>
          </w:p>
          <w:p>
            <w:pPr>
              <w:numPr>
                <w:ilvl w:val="0"/>
                <w:numId w:val="0"/>
              </w:numPr>
              <w:rPr>
                <w:rFonts w:hint="eastAsia"/>
                <w:sz w:val="24"/>
                <w:szCs w:val="24"/>
                <w:lang w:val="en-US" w:eastAsia="zh-CN"/>
              </w:rPr>
            </w:pPr>
            <w:r>
              <w:rPr>
                <w:rFonts w:hint="eastAsia"/>
                <w:sz w:val="24"/>
                <w:szCs w:val="24"/>
                <w:lang w:val="en-US" w:eastAsia="zh-CN"/>
              </w:rPr>
              <w:t>2.基本特征：汇报性、陈述性</w:t>
            </w:r>
          </w:p>
          <w:p>
            <w:pPr>
              <w:numPr>
                <w:ilvl w:val="0"/>
                <w:numId w:val="0"/>
              </w:numPr>
              <w:rPr>
                <w:rFonts w:hint="eastAsia"/>
                <w:sz w:val="24"/>
                <w:szCs w:val="24"/>
                <w:lang w:val="en-US" w:eastAsia="zh-CN"/>
              </w:rPr>
            </w:pPr>
            <w:r>
              <w:rPr>
                <w:rFonts w:hint="eastAsia"/>
                <w:sz w:val="24"/>
                <w:szCs w:val="24"/>
                <w:lang w:val="en-US" w:eastAsia="zh-CN"/>
              </w:rPr>
              <w:t>3.类型：（1）按内容和用途划分</w:t>
            </w:r>
          </w:p>
          <w:p>
            <w:pPr>
              <w:numPr>
                <w:ilvl w:val="0"/>
                <w:numId w:val="0"/>
              </w:numPr>
              <w:rPr>
                <w:rFonts w:hint="eastAsia"/>
                <w:sz w:val="24"/>
                <w:szCs w:val="24"/>
                <w:lang w:val="en-US" w:eastAsia="zh-CN"/>
              </w:rPr>
            </w:pPr>
            <w:r>
              <w:rPr>
                <w:rFonts w:hint="eastAsia"/>
                <w:sz w:val="24"/>
                <w:szCs w:val="24"/>
                <w:lang w:val="en-US" w:eastAsia="zh-CN"/>
              </w:rPr>
              <w:t xml:space="preserve">                工作报告、情况报告、答复报告、报送报告</w:t>
            </w:r>
          </w:p>
          <w:p>
            <w:pPr>
              <w:numPr>
                <w:ilvl w:val="0"/>
                <w:numId w:val="0"/>
              </w:numPr>
              <w:rPr>
                <w:rFonts w:hint="eastAsia"/>
                <w:sz w:val="24"/>
                <w:szCs w:val="24"/>
                <w:lang w:val="en-US" w:eastAsia="zh-CN"/>
              </w:rPr>
            </w:pPr>
            <w:r>
              <w:rPr>
                <w:rFonts w:hint="eastAsia"/>
                <w:sz w:val="24"/>
                <w:szCs w:val="24"/>
                <w:lang w:val="en-US" w:eastAsia="zh-CN"/>
              </w:rPr>
              <w:t xml:space="preserve">       （2）按范围和性质划分</w:t>
            </w:r>
          </w:p>
          <w:p>
            <w:pPr>
              <w:numPr>
                <w:ilvl w:val="0"/>
                <w:numId w:val="0"/>
              </w:numPr>
              <w:rPr>
                <w:rFonts w:hint="eastAsia"/>
                <w:sz w:val="24"/>
                <w:szCs w:val="24"/>
                <w:lang w:val="en-US" w:eastAsia="zh-CN"/>
              </w:rPr>
            </w:pPr>
            <w:r>
              <w:rPr>
                <w:rFonts w:hint="eastAsia"/>
                <w:sz w:val="24"/>
                <w:szCs w:val="24"/>
                <w:lang w:val="en-US" w:eastAsia="zh-CN"/>
              </w:rPr>
              <w:t xml:space="preserve">                综合性报告、专题性报告</w:t>
            </w:r>
          </w:p>
          <w:p>
            <w:pPr>
              <w:numPr>
                <w:ilvl w:val="0"/>
                <w:numId w:val="0"/>
              </w:numPr>
              <w:rPr>
                <w:rFonts w:hint="eastAsia"/>
                <w:sz w:val="24"/>
                <w:szCs w:val="24"/>
                <w:lang w:val="en-US" w:eastAsia="zh-CN"/>
              </w:rPr>
            </w:pPr>
            <w:r>
              <w:rPr>
                <w:rFonts w:hint="eastAsia"/>
                <w:sz w:val="24"/>
                <w:szCs w:val="24"/>
                <w:lang w:val="en-US" w:eastAsia="zh-CN"/>
              </w:rPr>
              <w:t>4.结构和写法：标题、主送机关、正文</w:t>
            </w:r>
          </w:p>
          <w:p>
            <w:pPr>
              <w:numPr>
                <w:ilvl w:val="0"/>
                <w:numId w:val="0"/>
              </w:numPr>
              <w:rPr>
                <w:rFonts w:hint="eastAsia"/>
                <w:sz w:val="24"/>
                <w:szCs w:val="24"/>
                <w:lang w:val="en-US" w:eastAsia="zh-CN"/>
              </w:rPr>
            </w:pPr>
            <w:r>
              <w:rPr>
                <w:rFonts w:hint="eastAsia"/>
                <w:sz w:val="24"/>
                <w:szCs w:val="24"/>
                <w:lang w:val="en-US" w:eastAsia="zh-CN"/>
              </w:rPr>
              <w:t>主体：不同类型的报告，主体的写法也不相同。</w:t>
            </w:r>
          </w:p>
          <w:p>
            <w:pPr>
              <w:numPr>
                <w:ilvl w:val="0"/>
                <w:numId w:val="0"/>
              </w:numPr>
              <w:rPr>
                <w:rFonts w:hint="eastAsia"/>
                <w:sz w:val="24"/>
                <w:szCs w:val="24"/>
                <w:lang w:val="en-US" w:eastAsia="zh-CN"/>
              </w:rPr>
            </w:pPr>
            <w:r>
              <w:rPr>
                <w:rFonts w:hint="eastAsia"/>
                <w:sz w:val="24"/>
                <w:szCs w:val="24"/>
                <w:lang w:val="en-US" w:eastAsia="zh-CN"/>
              </w:rPr>
              <w:t>工作报告事项：一般包括各方面或某工作的进展情况、成绩及经验、问题及教训等</w:t>
            </w:r>
          </w:p>
          <w:p>
            <w:pPr>
              <w:numPr>
                <w:ilvl w:val="0"/>
                <w:numId w:val="0"/>
              </w:numPr>
              <w:rPr>
                <w:rFonts w:hint="eastAsia"/>
                <w:sz w:val="24"/>
                <w:szCs w:val="24"/>
                <w:lang w:val="en-US" w:eastAsia="zh-CN"/>
              </w:rPr>
            </w:pPr>
            <w:r>
              <w:rPr>
                <w:rFonts w:hint="eastAsia"/>
                <w:sz w:val="24"/>
                <w:szCs w:val="24"/>
                <w:lang w:val="en-US" w:eastAsia="zh-CN"/>
              </w:rPr>
              <w:t>情况报告事项：先交代情况和分析原因，然后写出处理意见</w:t>
            </w:r>
          </w:p>
          <w:p>
            <w:pPr>
              <w:numPr>
                <w:ilvl w:val="0"/>
                <w:numId w:val="0"/>
              </w:numPr>
              <w:rPr>
                <w:rFonts w:hint="eastAsia"/>
                <w:sz w:val="24"/>
                <w:szCs w:val="24"/>
                <w:lang w:val="en-US" w:eastAsia="zh-CN"/>
              </w:rPr>
            </w:pPr>
            <w:r>
              <w:rPr>
                <w:rFonts w:hint="eastAsia"/>
                <w:sz w:val="24"/>
                <w:szCs w:val="24"/>
                <w:lang w:val="en-US" w:eastAsia="zh-CN"/>
              </w:rPr>
              <w:t>答复报告事项：是答复上级机关所询问的事项</w:t>
            </w:r>
          </w:p>
          <w:p>
            <w:pPr>
              <w:numPr>
                <w:ilvl w:val="0"/>
                <w:numId w:val="0"/>
              </w:numPr>
              <w:rPr>
                <w:rFonts w:hint="eastAsia"/>
                <w:sz w:val="24"/>
                <w:szCs w:val="24"/>
                <w:lang w:val="en-US" w:eastAsia="zh-CN"/>
              </w:rPr>
            </w:pPr>
            <w:r>
              <w:rPr>
                <w:rFonts w:hint="eastAsia"/>
                <w:sz w:val="24"/>
                <w:szCs w:val="24"/>
                <w:lang w:val="en-US" w:eastAsia="zh-CN"/>
              </w:rPr>
              <w:t>报送报告事项：应对报送的文件或物件作简要说明</w:t>
            </w:r>
          </w:p>
          <w:p>
            <w:pPr>
              <w:numPr>
                <w:ilvl w:val="0"/>
                <w:numId w:val="12"/>
              </w:numPr>
              <w:rPr>
                <w:rFonts w:hint="eastAsia"/>
                <w:sz w:val="24"/>
                <w:szCs w:val="24"/>
                <w:lang w:val="en-US" w:eastAsia="zh-CN"/>
              </w:rPr>
            </w:pPr>
            <w:r>
              <w:rPr>
                <w:rFonts w:hint="eastAsia"/>
                <w:sz w:val="24"/>
                <w:szCs w:val="24"/>
                <w:lang w:val="en-US" w:eastAsia="zh-CN"/>
              </w:rPr>
              <w:t>写作注意事项：报告事项要真实、报告要及时、报告不能夹带请示事项。</w:t>
            </w:r>
          </w:p>
          <w:p>
            <w:pPr>
              <w:numPr>
                <w:ilvl w:val="0"/>
                <w:numId w:val="12"/>
              </w:numPr>
              <w:rPr>
                <w:rFonts w:hint="eastAsia"/>
                <w:sz w:val="24"/>
                <w:szCs w:val="24"/>
                <w:lang w:val="en-US" w:eastAsia="zh-CN"/>
              </w:rPr>
            </w:pPr>
            <w:r>
              <w:rPr>
                <w:rFonts w:hint="eastAsia"/>
                <w:sz w:val="24"/>
                <w:szCs w:val="24"/>
                <w:lang w:val="en-US" w:eastAsia="zh-CN"/>
              </w:rPr>
              <w:t>例文</w:t>
            </w:r>
          </w:p>
          <w:p>
            <w:pPr>
              <w:numPr>
                <w:ilvl w:val="0"/>
                <w:numId w:val="0"/>
              </w:numPr>
              <w:rPr>
                <w:rFonts w:hint="eastAsia"/>
                <w:sz w:val="24"/>
                <w:szCs w:val="24"/>
                <w:lang w:val="en-US" w:eastAsia="zh-CN"/>
              </w:rPr>
            </w:pPr>
            <w:r>
              <w:rPr>
                <w:rFonts w:hint="eastAsia"/>
                <w:sz w:val="24"/>
                <w:szCs w:val="24"/>
                <w:lang w:val="en-US" w:eastAsia="zh-CN"/>
              </w:rPr>
              <w:t xml:space="preserve">关于丹霞山风景名胜区列为国家重点风景名胜区的请示  </w:t>
            </w:r>
          </w:p>
          <w:p>
            <w:pPr>
              <w:numPr>
                <w:ilvl w:val="0"/>
                <w:numId w:val="0"/>
              </w:numPr>
              <w:rPr>
                <w:rFonts w:hint="eastAsia"/>
                <w:sz w:val="24"/>
                <w:szCs w:val="24"/>
                <w:lang w:val="en-US" w:eastAsia="zh-CN"/>
              </w:rPr>
            </w:pPr>
            <w:r>
              <w:rPr>
                <w:rFonts w:hint="eastAsia"/>
                <w:sz w:val="24"/>
                <w:szCs w:val="24"/>
                <w:lang w:val="en-US" w:eastAsia="zh-CN"/>
              </w:rPr>
              <w:t xml:space="preserve">国务院：  </w:t>
            </w:r>
          </w:p>
          <w:p>
            <w:pPr>
              <w:numPr>
                <w:ilvl w:val="0"/>
                <w:numId w:val="0"/>
              </w:numPr>
              <w:rPr>
                <w:rFonts w:hint="eastAsia"/>
                <w:sz w:val="24"/>
                <w:szCs w:val="24"/>
                <w:lang w:val="en-US" w:eastAsia="zh-CN"/>
              </w:rPr>
            </w:pPr>
            <w:r>
              <w:rPr>
                <w:rFonts w:hint="eastAsia"/>
                <w:sz w:val="24"/>
                <w:szCs w:val="24"/>
                <w:lang w:val="en-US" w:eastAsia="zh-CN"/>
              </w:rPr>
              <w:t xml:space="preserve">       丹霞山风景名胜区位于广东省韶关市仁化、曲江两县境内，面积186平方公里，分丹霞山、韶石山、大石山三个景区。距韶关市区最近处10公里，最远处50公里，柏油公路直达主峰景区，观光旅游的交通十分方便。 </w:t>
            </w:r>
          </w:p>
          <w:p>
            <w:pPr>
              <w:numPr>
                <w:ilvl w:val="0"/>
                <w:numId w:val="0"/>
              </w:numPr>
              <w:rPr>
                <w:rFonts w:hint="eastAsia"/>
                <w:sz w:val="24"/>
                <w:szCs w:val="24"/>
                <w:lang w:val="en-US" w:eastAsia="zh-CN"/>
              </w:rPr>
            </w:pPr>
            <w:r>
              <w:rPr>
                <w:rFonts w:hint="eastAsia"/>
                <w:sz w:val="24"/>
                <w:szCs w:val="24"/>
                <w:lang w:val="en-US" w:eastAsia="zh-CN"/>
              </w:rPr>
              <w:t xml:space="preserve">       据地质考证，6500万年前丹霞山所在地是一个大湖泊，由于造山运动，形成红岩峭壁和嶙峋洞穴，构成奇异自然风景。在全世界同类地形中，以丹霞山最为典型，“丹霞地貌”已成为国际地质学名词。现丹霞山景区已开发接待游人的范围为12平方公里，主要景点有87处，山、瀑、江、湖兼备，绿化良好，兼之摩崖石刻、寺庵、亭台楼阁点缀其间，自然人文景观丰富。靠丹霞山南侧的韶石山景区，傍地浈水，是历史上舜帝南巡奏乐之处，内有“三十六石”的奇景；丹霞山两侧的大石山景区，类似丹霞山的奇山异峰，有丹寨幽洞、岩柱等自然景观。        在丹霞山风景名胜区附近，有“金鸡岭”、“九龙十八滩”、“古佛岩”、“南华寺”、“马坝人遗址”等风景及名胜古迹，总面积约4万平方公里。目前，粤北地区以丹霞山风景名胜区为中心形成了我省一条重要的旅游线。  </w:t>
            </w:r>
          </w:p>
          <w:p>
            <w:pPr>
              <w:numPr>
                <w:ilvl w:val="0"/>
                <w:numId w:val="0"/>
              </w:numPr>
              <w:rPr>
                <w:rFonts w:hint="default"/>
                <w:sz w:val="24"/>
                <w:szCs w:val="24"/>
                <w:lang w:val="en-US" w:eastAsia="zh-CN"/>
              </w:rPr>
            </w:pPr>
            <w:r>
              <w:rPr>
                <w:rFonts w:hint="eastAsia"/>
                <w:sz w:val="24"/>
                <w:szCs w:val="24"/>
                <w:lang w:val="en-US" w:eastAsia="zh-CN"/>
              </w:rPr>
              <w:t xml:space="preserve">       根据国务院《风景名胜区管理条例》，我们对丹霞山风景名胜区进行了资源调查、评价，编制了总体规划。现申请把丹霞山风景名胜区列为国家重点名胜区，请审批。                                                                                                                            广东省人民政府                                                 一九八八年二月十一日</w:t>
            </w:r>
          </w:p>
          <w:p>
            <w:pPr>
              <w:numPr>
                <w:ilvl w:val="0"/>
                <w:numId w:val="0"/>
              </w:numPr>
              <w:rPr>
                <w:rFonts w:hint="default"/>
                <w:sz w:val="24"/>
                <w:szCs w:val="24"/>
                <w:lang w:val="en-US" w:eastAsia="zh-CN"/>
              </w:rPr>
            </w:pP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总结</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rPr>
                <w:rFonts w:hint="default" w:eastAsiaTheme="minorEastAsia"/>
                <w:sz w:val="24"/>
                <w:szCs w:val="24"/>
                <w:lang w:val="en-US" w:eastAsia="zh-CN"/>
              </w:rPr>
            </w:pPr>
            <w:r>
              <w:rPr>
                <w:rFonts w:hint="eastAsia"/>
                <w:sz w:val="24"/>
                <w:szCs w:val="24"/>
                <w:lang w:val="en-US" w:eastAsia="zh-CN"/>
              </w:rPr>
              <w:t>本章节介绍了公文写作的特征。要下大力气打基础，为写作积累坚实的基础。</w:t>
            </w:r>
          </w:p>
        </w:tc>
        <w:tc>
          <w:tcPr>
            <w:tcW w:w="1521"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课后作业</w:t>
            </w:r>
          </w:p>
        </w:tc>
        <w:tc>
          <w:tcPr>
            <w:tcW w:w="6854" w:type="dxa"/>
            <w:gridSpan w:val="5"/>
            <w:vAlign w:val="center"/>
          </w:tcPr>
          <w:p>
            <w:pPr>
              <w:rPr>
                <w:rFonts w:hint="default"/>
                <w:sz w:val="24"/>
                <w:szCs w:val="24"/>
                <w:lang w:val="en-US"/>
              </w:rPr>
            </w:pPr>
            <w:r>
              <w:rPr>
                <w:rFonts w:hint="eastAsia"/>
                <w:sz w:val="24"/>
                <w:szCs w:val="24"/>
                <w:lang w:val="en-US" w:eastAsia="zh-CN"/>
              </w:rPr>
              <w:t>课后思考与练习题</w:t>
            </w:r>
          </w:p>
        </w:tc>
      </w:tr>
    </w:tbl>
    <w:p/>
    <w:p/>
    <w:p/>
    <w:p/>
    <w:p/>
    <w:p/>
    <w:p/>
    <w:tbl>
      <w:tblPr>
        <w:tblStyle w:val="7"/>
        <w:tblpPr w:leftFromText="180" w:rightFromText="180" w:vertAnchor="text" w:horzAnchor="page" w:tblpX="1792" w:tblpY="6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26"/>
        <w:gridCol w:w="1984"/>
        <w:gridCol w:w="284"/>
        <w:gridCol w:w="93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上课地点</w:t>
            </w:r>
          </w:p>
        </w:tc>
        <w:tc>
          <w:tcPr>
            <w:tcW w:w="4110" w:type="dxa"/>
            <w:gridSpan w:val="2"/>
            <w:vAlign w:val="center"/>
          </w:tcPr>
          <w:p>
            <w:pPr>
              <w:rPr>
                <w:rFonts w:hint="default" w:eastAsiaTheme="minorEastAsia"/>
                <w:sz w:val="24"/>
                <w:szCs w:val="24"/>
                <w:lang w:val="en-US" w:eastAsia="zh-CN"/>
              </w:rPr>
            </w:pPr>
            <w:r>
              <w:rPr>
                <w:rFonts w:hint="eastAsia"/>
                <w:sz w:val="24"/>
                <w:szCs w:val="24"/>
                <w:lang w:val="en-US" w:eastAsia="zh-CN"/>
              </w:rPr>
              <w:t>和润楼A406</w:t>
            </w:r>
          </w:p>
        </w:tc>
        <w:tc>
          <w:tcPr>
            <w:tcW w:w="1223"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学  时</w:t>
            </w:r>
          </w:p>
        </w:tc>
        <w:tc>
          <w:tcPr>
            <w:tcW w:w="1521" w:type="dxa"/>
            <w:vAlign w:val="center"/>
          </w:tcPr>
          <w:p>
            <w:pPr>
              <w:rPr>
                <w:rFonts w:hint="eastAsia" w:eastAsiaTheme="minorEastAsia"/>
                <w:sz w:val="24"/>
                <w:szCs w:val="24"/>
                <w:lang w:val="en-US" w:eastAsia="zh-CN"/>
              </w:rPr>
            </w:pPr>
            <w:r>
              <w:rPr>
                <w:rFonts w:hint="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教学目标</w:t>
            </w:r>
          </w:p>
        </w:tc>
        <w:tc>
          <w:tcPr>
            <w:tcW w:w="2126"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知识目标</w:t>
            </w:r>
          </w:p>
        </w:tc>
        <w:tc>
          <w:tcPr>
            <w:tcW w:w="2268"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能力目标</w:t>
            </w:r>
          </w:p>
        </w:tc>
        <w:tc>
          <w:tcPr>
            <w:tcW w:w="2460"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68" w:type="dxa"/>
            <w:vMerge w:val="continue"/>
            <w:vAlign w:val="center"/>
          </w:tcPr>
          <w:p>
            <w:pPr>
              <w:jc w:val="center"/>
              <w:rPr>
                <w:rFonts w:ascii="华文楷体" w:hAnsi="华文楷体" w:eastAsia="华文楷体"/>
                <w:b/>
                <w:sz w:val="24"/>
                <w:szCs w:val="24"/>
              </w:rPr>
            </w:pPr>
          </w:p>
        </w:tc>
        <w:tc>
          <w:tcPr>
            <w:tcW w:w="2126" w:type="dxa"/>
            <w:vAlign w:val="center"/>
          </w:tcPr>
          <w:p>
            <w:pPr>
              <w:rPr>
                <w:rFonts w:hint="default" w:eastAsiaTheme="minorEastAsia"/>
                <w:sz w:val="24"/>
                <w:szCs w:val="24"/>
                <w:lang w:val="en-US" w:eastAsia="zh-CN"/>
              </w:rPr>
            </w:pPr>
            <w:r>
              <w:rPr>
                <w:rFonts w:hint="eastAsia"/>
                <w:sz w:val="24"/>
                <w:szCs w:val="24"/>
                <w:lang w:val="en-US" w:eastAsia="zh-CN"/>
              </w:rPr>
              <w:t>了解事务文体写作的特点规律</w:t>
            </w:r>
          </w:p>
        </w:tc>
        <w:tc>
          <w:tcPr>
            <w:tcW w:w="2268" w:type="dxa"/>
            <w:gridSpan w:val="2"/>
            <w:vAlign w:val="center"/>
          </w:tcPr>
          <w:p>
            <w:pPr>
              <w:rPr>
                <w:rFonts w:hint="default" w:eastAsiaTheme="minorEastAsia"/>
                <w:sz w:val="24"/>
                <w:szCs w:val="24"/>
                <w:lang w:val="en-US" w:eastAsia="zh-CN"/>
              </w:rPr>
            </w:pPr>
            <w:r>
              <w:rPr>
                <w:rFonts w:hint="eastAsia"/>
                <w:sz w:val="24"/>
                <w:szCs w:val="24"/>
                <w:lang w:val="en-US" w:eastAsia="zh-CN"/>
              </w:rPr>
              <w:t>能够撰写、处理事务性文书</w:t>
            </w:r>
          </w:p>
        </w:tc>
        <w:tc>
          <w:tcPr>
            <w:tcW w:w="2460" w:type="dxa"/>
            <w:gridSpan w:val="2"/>
            <w:vAlign w:val="center"/>
          </w:tcPr>
          <w:p>
            <w:pPr>
              <w:rPr>
                <w:rFonts w:hint="default" w:eastAsiaTheme="minorEastAsia"/>
                <w:sz w:val="24"/>
                <w:szCs w:val="24"/>
                <w:lang w:val="en-US" w:eastAsia="zh-CN"/>
              </w:rPr>
            </w:pPr>
            <w:r>
              <w:rPr>
                <w:rFonts w:hint="eastAsia"/>
                <w:sz w:val="24"/>
                <w:szCs w:val="24"/>
                <w:lang w:val="en-US" w:eastAsia="zh-CN"/>
              </w:rPr>
              <w:t>良好的写作素养和职业道德素养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重点难点</w:t>
            </w:r>
          </w:p>
          <w:p>
            <w:pPr>
              <w:jc w:val="center"/>
              <w:rPr>
                <w:rFonts w:ascii="华文楷体" w:hAnsi="华文楷体" w:eastAsia="华文楷体"/>
                <w:b/>
                <w:sz w:val="24"/>
                <w:szCs w:val="24"/>
              </w:rPr>
            </w:pPr>
            <w:r>
              <w:rPr>
                <w:rFonts w:hint="eastAsia" w:ascii="华文楷体" w:hAnsi="华文楷体" w:eastAsia="华文楷体"/>
                <w:b/>
                <w:sz w:val="24"/>
                <w:szCs w:val="24"/>
              </w:rPr>
              <w:t>及解决办法</w:t>
            </w:r>
          </w:p>
        </w:tc>
        <w:tc>
          <w:tcPr>
            <w:tcW w:w="6854" w:type="dxa"/>
            <w:gridSpan w:val="5"/>
            <w:vAlign w:val="center"/>
          </w:tcPr>
          <w:p>
            <w:pPr>
              <w:rPr>
                <w:rFonts w:hint="default"/>
                <w:sz w:val="24"/>
                <w:szCs w:val="24"/>
                <w:lang w:val="en-US" w:eastAsia="zh-CN"/>
              </w:rPr>
            </w:pPr>
            <w:r>
              <w:rPr>
                <w:rFonts w:hint="eastAsia"/>
                <w:sz w:val="24"/>
                <w:szCs w:val="24"/>
                <w:lang w:val="en-US" w:eastAsia="zh-CN"/>
              </w:rPr>
              <w:t>事务文书的写作原则及写作</w:t>
            </w:r>
          </w:p>
          <w:p>
            <w:pPr>
              <w:rPr>
                <w:rFonts w:hint="default"/>
                <w:sz w:val="24"/>
                <w:szCs w:val="24"/>
                <w:lang w:val="en-US" w:eastAsia="zh-CN"/>
              </w:rPr>
            </w:pPr>
            <w:r>
              <w:rPr>
                <w:rFonts w:hint="eastAsia"/>
                <w:sz w:val="24"/>
                <w:szCs w:val="24"/>
                <w:lang w:val="en-US" w:eastAsia="zh-CN"/>
              </w:rPr>
              <w:t>多阅读、多创作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教学过程</w:t>
            </w:r>
          </w:p>
          <w:p>
            <w:pPr>
              <w:jc w:val="center"/>
              <w:rPr>
                <w:rFonts w:ascii="华文楷体" w:hAnsi="华文楷体" w:eastAsia="华文楷体"/>
                <w:b/>
                <w:sz w:val="24"/>
                <w:szCs w:val="24"/>
              </w:rPr>
            </w:pPr>
            <w:r>
              <w:rPr>
                <w:rFonts w:hint="eastAsia" w:ascii="华文楷体" w:hAnsi="华文楷体" w:eastAsia="华文楷体"/>
                <w:b/>
                <w:sz w:val="24"/>
                <w:szCs w:val="24"/>
              </w:rPr>
              <w:t>与时间分配</w:t>
            </w:r>
          </w:p>
        </w:tc>
        <w:tc>
          <w:tcPr>
            <w:tcW w:w="5333" w:type="dxa"/>
            <w:gridSpan w:val="4"/>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主要教学内容</w:t>
            </w:r>
          </w:p>
        </w:tc>
        <w:tc>
          <w:tcPr>
            <w:tcW w:w="1521"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教学方法</w:t>
            </w:r>
          </w:p>
          <w:p>
            <w:pPr>
              <w:jc w:val="center"/>
              <w:rPr>
                <w:rFonts w:ascii="华文楷体" w:hAnsi="华文楷体" w:eastAsia="华文楷体"/>
                <w:b/>
                <w:sz w:val="24"/>
                <w:szCs w:val="24"/>
              </w:rPr>
            </w:pPr>
            <w:r>
              <w:rPr>
                <w:rFonts w:hint="eastAsia" w:ascii="华文楷体" w:hAnsi="华文楷体" w:eastAsia="华文楷体"/>
                <w:b/>
                <w:sz w:val="24"/>
                <w:szCs w:val="24"/>
              </w:rPr>
              <w:t>与手段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课前学习</w:t>
            </w:r>
          </w:p>
        </w:tc>
        <w:tc>
          <w:tcPr>
            <w:tcW w:w="5333" w:type="dxa"/>
            <w:gridSpan w:val="4"/>
            <w:vAlign w:val="center"/>
          </w:tcPr>
          <w:p>
            <w:pPr>
              <w:rPr>
                <w:rFonts w:hint="default" w:eastAsiaTheme="minorEastAsia"/>
                <w:sz w:val="24"/>
                <w:szCs w:val="24"/>
                <w:lang w:val="en-US" w:eastAsia="zh-CN"/>
              </w:rPr>
            </w:pPr>
            <w:r>
              <w:rPr>
                <w:rFonts w:hint="eastAsia"/>
                <w:sz w:val="24"/>
                <w:szCs w:val="24"/>
                <w:lang w:val="en-US" w:eastAsia="zh-CN"/>
              </w:rPr>
              <w:t>事务文书种类</w:t>
            </w: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情境导入</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ind w:firstLine="480" w:firstLineChars="200"/>
              <w:rPr>
                <w:rFonts w:hint="default" w:eastAsiaTheme="minorEastAsia"/>
                <w:sz w:val="24"/>
                <w:szCs w:val="24"/>
                <w:lang w:val="en-US" w:eastAsia="zh-CN"/>
              </w:rPr>
            </w:pPr>
            <w:r>
              <w:rPr>
                <w:rFonts w:hint="default" w:eastAsiaTheme="minorEastAsia"/>
                <w:sz w:val="24"/>
                <w:szCs w:val="24"/>
                <w:lang w:val="en-US" w:eastAsia="zh-CN"/>
              </w:rPr>
              <w:t>事务文书的写作：是单位、部门、组织或个人在处理日常事务时用来指导工作、总结经验、研究问题的应用文书。</w:t>
            </w:r>
          </w:p>
          <w:p>
            <w:pPr>
              <w:ind w:firstLine="480" w:firstLineChars="200"/>
              <w:rPr>
                <w:rFonts w:hint="default" w:eastAsiaTheme="minorEastAsia"/>
                <w:sz w:val="24"/>
                <w:szCs w:val="24"/>
                <w:lang w:val="en-US" w:eastAsia="zh-CN"/>
              </w:rPr>
            </w:pPr>
            <w:r>
              <w:rPr>
                <w:rFonts w:hint="default" w:eastAsiaTheme="minorEastAsia"/>
                <w:sz w:val="24"/>
                <w:szCs w:val="24"/>
                <w:lang w:val="en-US" w:eastAsia="zh-CN"/>
              </w:rPr>
              <w:t>事务文书的类型：</w:t>
            </w:r>
          </w:p>
          <w:p>
            <w:pPr>
              <w:ind w:firstLine="480" w:firstLineChars="200"/>
              <w:rPr>
                <w:rFonts w:hint="default" w:eastAsiaTheme="minorEastAsia"/>
                <w:sz w:val="24"/>
                <w:szCs w:val="24"/>
                <w:lang w:val="en-US" w:eastAsia="zh-CN"/>
              </w:rPr>
            </w:pPr>
            <w:r>
              <w:rPr>
                <w:rFonts w:hint="default" w:eastAsiaTheme="minorEastAsia"/>
                <w:sz w:val="24"/>
                <w:szCs w:val="24"/>
                <w:lang w:val="en-US" w:eastAsia="zh-CN"/>
              </w:rPr>
              <w:t>计划类（规划、设想、方案、计划等）</w:t>
            </w:r>
          </w:p>
          <w:p>
            <w:pPr>
              <w:ind w:firstLine="480" w:firstLineChars="200"/>
              <w:rPr>
                <w:rFonts w:hint="default" w:eastAsiaTheme="minorEastAsia"/>
                <w:sz w:val="24"/>
                <w:szCs w:val="24"/>
                <w:lang w:val="en-US" w:eastAsia="zh-CN"/>
              </w:rPr>
            </w:pPr>
            <w:r>
              <w:rPr>
                <w:rFonts w:hint="default" w:eastAsiaTheme="minorEastAsia"/>
                <w:sz w:val="24"/>
                <w:szCs w:val="24"/>
                <w:lang w:val="en-US" w:eastAsia="zh-CN"/>
              </w:rPr>
              <w:t>报告类（总结、述职报告、调查报告等）</w:t>
            </w:r>
          </w:p>
          <w:p>
            <w:pPr>
              <w:ind w:firstLine="480" w:firstLineChars="200"/>
              <w:rPr>
                <w:rFonts w:hint="default" w:eastAsiaTheme="minorEastAsia"/>
                <w:sz w:val="24"/>
                <w:szCs w:val="24"/>
                <w:lang w:val="en-US" w:eastAsia="zh-CN"/>
              </w:rPr>
            </w:pPr>
            <w:r>
              <w:rPr>
                <w:rFonts w:hint="default" w:eastAsiaTheme="minorEastAsia"/>
                <w:sz w:val="24"/>
                <w:szCs w:val="24"/>
                <w:lang w:val="en-US" w:eastAsia="zh-CN"/>
              </w:rPr>
              <w:t>规章类（制度、规程、办法、条例等）</w:t>
            </w:r>
          </w:p>
          <w:p>
            <w:pPr>
              <w:ind w:firstLine="480" w:firstLineChars="200"/>
              <w:rPr>
                <w:rFonts w:hint="default" w:eastAsiaTheme="minorEastAsia"/>
                <w:sz w:val="24"/>
                <w:szCs w:val="24"/>
                <w:lang w:val="en-US" w:eastAsia="zh-CN"/>
              </w:rPr>
            </w:pPr>
            <w:r>
              <w:rPr>
                <w:rFonts w:hint="default" w:eastAsiaTheme="minorEastAsia"/>
                <w:sz w:val="24"/>
                <w:szCs w:val="24"/>
                <w:lang w:val="en-US" w:eastAsia="zh-CN"/>
              </w:rPr>
              <w:t>会议类（开幕词、闭幕词、会议记录等）</w:t>
            </w:r>
          </w:p>
          <w:p>
            <w:pPr>
              <w:ind w:firstLine="480" w:firstLineChars="200"/>
              <w:rPr>
                <w:rFonts w:hint="default" w:eastAsiaTheme="minorEastAsia"/>
                <w:sz w:val="24"/>
                <w:szCs w:val="24"/>
                <w:lang w:val="en-US" w:eastAsia="zh-CN"/>
              </w:rPr>
            </w:pP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任务实施</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工作计划</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含义、特性和订立工作计划的意义。</w:t>
            </w:r>
          </w:p>
          <w:p>
            <w:pPr>
              <w:ind w:firstLine="480" w:firstLineChars="200"/>
              <w:rPr>
                <w:rFonts w:hint="default" w:eastAsiaTheme="minorEastAsia"/>
                <w:sz w:val="24"/>
                <w:szCs w:val="24"/>
                <w:lang w:val="en-US" w:eastAsia="zh-CN"/>
              </w:rPr>
            </w:pPr>
            <w:r>
              <w:rPr>
                <w:rFonts w:hint="eastAsia" w:eastAsiaTheme="minorEastAsia"/>
                <w:sz w:val="24"/>
                <w:szCs w:val="24"/>
                <w:lang w:val="en-US" w:eastAsia="zh-CN"/>
              </w:rPr>
              <w:t>（一）概念</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人们根据一定的原则，对未来一定时期要做什么和准备怎样去做所作的具体安排和打算。</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（二）作用</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凡事预则立，不预则废。好的计划能有效地集中人力、物力、财力，更好地达成某个目标。</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二、工作计划的种类及其写作特点。</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（一）按计划时间和内容要求的不同，分别有计划、规划、设想、要点、意见、安排、打算、方案等。</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对以上不同叫法的计划，应该注意加以区分。如：</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规划：带有全局性、方向性的宏观方面的计划，时间较长。</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设想：一种初步的、粗线条的、时间长而又非正式的计划。</w:t>
            </w:r>
          </w:p>
          <w:p>
            <w:pPr>
              <w:ind w:firstLine="480" w:firstLineChars="200"/>
              <w:rPr>
                <w:rFonts w:hint="default" w:eastAsiaTheme="minorEastAsia"/>
                <w:sz w:val="24"/>
                <w:szCs w:val="24"/>
                <w:lang w:val="en-US" w:eastAsia="zh-CN"/>
              </w:rPr>
            </w:pPr>
            <w:r>
              <w:rPr>
                <w:rFonts w:hint="eastAsia" w:eastAsiaTheme="minorEastAsia"/>
                <w:sz w:val="24"/>
                <w:szCs w:val="24"/>
                <w:lang w:val="en-US" w:eastAsia="zh-CN"/>
              </w:rPr>
              <w:t>安排：时间较短、内容较单一、具体。</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要点和意见：领导机关向所属单位布置一个阶段或一项重要工作时，交代有关政策，提出具体要求。</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方案：非常具体、成熟的计划</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练习：填上合适的叫法：</w:t>
            </w:r>
          </w:p>
          <w:p>
            <w:pPr>
              <w:ind w:firstLine="480" w:firstLineChars="200"/>
              <w:rPr>
                <w:rFonts w:hint="default" w:eastAsiaTheme="minorEastAsia"/>
                <w:sz w:val="24"/>
                <w:szCs w:val="24"/>
                <w:lang w:val="en-US" w:eastAsia="zh-CN"/>
              </w:rPr>
            </w:pPr>
            <w:r>
              <w:rPr>
                <w:rFonts w:hint="default" w:eastAsiaTheme="minorEastAsia"/>
                <w:sz w:val="24"/>
                <w:szCs w:val="24"/>
                <w:lang w:val="en-US" w:eastAsia="zh-CN"/>
              </w:rPr>
              <w:t>1</w:t>
            </w:r>
            <w:r>
              <w:rPr>
                <w:rFonts w:hint="eastAsia" w:eastAsiaTheme="minorEastAsia"/>
                <w:sz w:val="24"/>
                <w:szCs w:val="24"/>
                <w:lang w:val="en-US" w:eastAsia="zh-CN"/>
              </w:rPr>
              <w:t>、广东省十年消灭荒山</w:t>
            </w:r>
            <w:r>
              <w:rPr>
                <w:rFonts w:hint="default" w:eastAsiaTheme="minorEastAsia"/>
                <w:sz w:val="24"/>
                <w:szCs w:val="24"/>
                <w:lang w:val="en-US" w:eastAsia="zh-CN"/>
              </w:rPr>
              <w:t xml:space="preserve">            </w:t>
            </w:r>
            <w:r>
              <w:rPr>
                <w:rFonts w:hint="eastAsia" w:eastAsiaTheme="minorEastAsia"/>
                <w:sz w:val="24"/>
                <w:szCs w:val="24"/>
                <w:lang w:val="en-US" w:eastAsia="zh-CN"/>
              </w:rPr>
              <w:t>。</w:t>
            </w:r>
            <w:r>
              <w:rPr>
                <w:rFonts w:hint="default" w:eastAsiaTheme="minorEastAsia"/>
                <w:sz w:val="24"/>
                <w:szCs w:val="24"/>
                <w:lang w:val="en-US" w:eastAsia="zh-CN"/>
              </w:rPr>
              <w:t xml:space="preserve">  </w:t>
            </w:r>
          </w:p>
          <w:p>
            <w:pPr>
              <w:ind w:firstLine="480" w:firstLineChars="200"/>
              <w:rPr>
                <w:rFonts w:hint="default" w:eastAsiaTheme="minorEastAsia"/>
                <w:sz w:val="24"/>
                <w:szCs w:val="24"/>
                <w:lang w:val="en-US" w:eastAsia="zh-CN"/>
              </w:rPr>
            </w:pPr>
            <w:r>
              <w:rPr>
                <w:rFonts w:hint="default" w:eastAsiaTheme="minorEastAsia"/>
                <w:sz w:val="24"/>
                <w:szCs w:val="24"/>
                <w:lang w:val="en-US" w:eastAsia="zh-CN"/>
              </w:rPr>
              <w:t>2</w:t>
            </w:r>
            <w:r>
              <w:rPr>
                <w:rFonts w:hint="eastAsia" w:eastAsiaTheme="minorEastAsia"/>
                <w:sz w:val="24"/>
                <w:szCs w:val="24"/>
                <w:lang w:val="en-US" w:eastAsia="zh-CN"/>
              </w:rPr>
              <w:t>、田野公司第一季度工作</w:t>
            </w:r>
            <w:r>
              <w:rPr>
                <w:rFonts w:hint="default" w:eastAsiaTheme="minorEastAsia"/>
                <w:sz w:val="24"/>
                <w:szCs w:val="24"/>
                <w:lang w:val="en-US" w:eastAsia="zh-CN"/>
              </w:rPr>
              <w:t xml:space="preserve">          </w:t>
            </w:r>
            <w:r>
              <w:rPr>
                <w:rFonts w:hint="eastAsia" w:eastAsiaTheme="minorEastAsia"/>
                <w:sz w:val="24"/>
                <w:szCs w:val="24"/>
                <w:lang w:val="en-US" w:eastAsia="zh-CN"/>
              </w:rPr>
              <w:t>。</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3</w:t>
            </w:r>
            <w:r>
              <w:rPr>
                <w:rFonts w:hint="eastAsia" w:eastAsiaTheme="minorEastAsia"/>
                <w:sz w:val="24"/>
                <w:szCs w:val="24"/>
                <w:lang w:val="en-US" w:eastAsia="zh-CN"/>
              </w:rPr>
              <w:t>、广东金融学院第九周工作</w:t>
            </w:r>
            <w:r>
              <w:rPr>
                <w:rFonts w:hint="default" w:eastAsiaTheme="minorEastAsia"/>
                <w:sz w:val="24"/>
                <w:szCs w:val="24"/>
                <w:lang w:val="en-US" w:eastAsia="zh-CN"/>
              </w:rPr>
              <w:t xml:space="preserve">       </w:t>
            </w:r>
            <w:r>
              <w:rPr>
                <w:rFonts w:hint="eastAsia" w:eastAsiaTheme="minorEastAsia"/>
                <w:sz w:val="24"/>
                <w:szCs w:val="24"/>
                <w:lang w:val="en-US" w:eastAsia="zh-CN"/>
              </w:rPr>
              <w:t>。</w:t>
            </w:r>
            <w:r>
              <w:rPr>
                <w:rFonts w:hint="default" w:eastAsiaTheme="minorEastAsia"/>
                <w:sz w:val="24"/>
                <w:szCs w:val="24"/>
                <w:lang w:val="en-US" w:eastAsia="zh-CN"/>
              </w:rPr>
              <w:t xml:space="preserve">  </w:t>
            </w:r>
          </w:p>
          <w:p>
            <w:pPr>
              <w:ind w:firstLine="480" w:firstLineChars="200"/>
              <w:rPr>
                <w:rFonts w:hint="default" w:eastAsiaTheme="minorEastAsia"/>
                <w:sz w:val="24"/>
                <w:szCs w:val="24"/>
                <w:lang w:val="en-US" w:eastAsia="zh-CN"/>
              </w:rPr>
            </w:pPr>
            <w:r>
              <w:rPr>
                <w:rFonts w:hint="default" w:eastAsiaTheme="minorEastAsia"/>
                <w:sz w:val="24"/>
                <w:szCs w:val="24"/>
                <w:lang w:val="en-US" w:eastAsia="zh-CN"/>
              </w:rPr>
              <w:t>4</w:t>
            </w:r>
            <w:r>
              <w:rPr>
                <w:rFonts w:hint="eastAsia" w:eastAsiaTheme="minorEastAsia"/>
                <w:sz w:val="24"/>
                <w:szCs w:val="24"/>
                <w:lang w:val="en-US" w:eastAsia="zh-CN"/>
              </w:rPr>
              <w:t>、广州市工资与物价挂钩</w:t>
            </w:r>
            <w:r>
              <w:rPr>
                <w:rFonts w:hint="default" w:eastAsiaTheme="minorEastAsia"/>
                <w:sz w:val="24"/>
                <w:szCs w:val="24"/>
                <w:lang w:val="en-US" w:eastAsia="zh-CN"/>
              </w:rPr>
              <w:t xml:space="preserve">         </w:t>
            </w:r>
            <w:r>
              <w:rPr>
                <w:rFonts w:hint="eastAsia" w:eastAsiaTheme="minorEastAsia"/>
                <w:sz w:val="24"/>
                <w:szCs w:val="24"/>
                <w:lang w:val="en-US" w:eastAsia="zh-CN"/>
              </w:rPr>
              <w:t>。</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（二）、按内容涉及方面来分有综合计划、专题计划。</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（三）按形式分有条文式计划、表格式计划、条文兼表格式计划。</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（四）特征</w:t>
            </w:r>
          </w:p>
          <w:p>
            <w:pPr>
              <w:ind w:firstLine="480" w:firstLineChars="200"/>
              <w:rPr>
                <w:rFonts w:hint="default" w:eastAsiaTheme="minorEastAsia"/>
                <w:sz w:val="24"/>
                <w:szCs w:val="24"/>
                <w:lang w:val="en-US" w:eastAsia="zh-CN"/>
              </w:rPr>
            </w:pPr>
            <w:r>
              <w:rPr>
                <w:rFonts w:hint="default" w:eastAsiaTheme="minorEastAsia"/>
                <w:sz w:val="24"/>
                <w:szCs w:val="24"/>
                <w:lang w:val="en-US" w:eastAsia="zh-CN"/>
              </w:rPr>
              <w:t>1</w:t>
            </w:r>
            <w:r>
              <w:rPr>
                <w:rFonts w:hint="eastAsia" w:eastAsiaTheme="minorEastAsia"/>
                <w:sz w:val="24"/>
                <w:szCs w:val="24"/>
                <w:lang w:val="en-US" w:eastAsia="zh-CN"/>
              </w:rPr>
              <w:t>、预见性：从分析现状准确预测未来</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2</w:t>
            </w:r>
            <w:r>
              <w:rPr>
                <w:rFonts w:hint="eastAsia" w:eastAsiaTheme="minorEastAsia"/>
                <w:sz w:val="24"/>
                <w:szCs w:val="24"/>
                <w:lang w:val="en-US" w:eastAsia="zh-CN"/>
              </w:rPr>
              <w:t>、指导性：对工作有实际指导意义</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3</w:t>
            </w:r>
            <w:r>
              <w:rPr>
                <w:rFonts w:hint="eastAsia" w:eastAsiaTheme="minorEastAsia"/>
                <w:sz w:val="24"/>
                <w:szCs w:val="24"/>
                <w:lang w:val="en-US" w:eastAsia="zh-CN"/>
              </w:rPr>
              <w:t>、实践性：必须能实施，把计划变为现实</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二、计划的结构、基本内容和写法。</w:t>
            </w:r>
          </w:p>
          <w:p>
            <w:pPr>
              <w:ind w:firstLine="480" w:firstLineChars="200"/>
              <w:rPr>
                <w:rFonts w:hint="default" w:eastAsiaTheme="minorEastAsia"/>
                <w:sz w:val="24"/>
                <w:szCs w:val="24"/>
                <w:lang w:val="en-US" w:eastAsia="zh-CN"/>
              </w:rPr>
            </w:pPr>
            <w:r>
              <w:rPr>
                <w:rFonts w:hint="eastAsia" w:eastAsiaTheme="minorEastAsia"/>
                <w:sz w:val="24"/>
                <w:szCs w:val="24"/>
                <w:lang w:val="en-US" w:eastAsia="zh-CN"/>
              </w:rPr>
              <w:t>（一）计划前的准备工作</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1</w:t>
            </w:r>
            <w:r>
              <w:rPr>
                <w:rFonts w:hint="eastAsia" w:eastAsiaTheme="minorEastAsia"/>
                <w:sz w:val="24"/>
                <w:szCs w:val="24"/>
                <w:lang w:val="en-US" w:eastAsia="zh-CN"/>
              </w:rPr>
              <w:t>、结合实际、开拓创新</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2</w:t>
            </w:r>
            <w:r>
              <w:rPr>
                <w:rFonts w:hint="eastAsia" w:eastAsiaTheme="minorEastAsia"/>
                <w:sz w:val="24"/>
                <w:szCs w:val="24"/>
                <w:lang w:val="en-US" w:eastAsia="zh-CN"/>
              </w:rPr>
              <w:t>、具体明确、重点突出</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3</w:t>
            </w:r>
            <w:r>
              <w:rPr>
                <w:rFonts w:hint="eastAsia" w:eastAsiaTheme="minorEastAsia"/>
                <w:sz w:val="24"/>
                <w:szCs w:val="24"/>
                <w:lang w:val="en-US" w:eastAsia="zh-CN"/>
              </w:rPr>
              <w:t>、重视反馈、及时调整</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（二）计划的内容</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这是计划写作的一个关键。学生习作上最大的问题往往出在这里。要想写好计划，首先要搞清楚的是计划到底应该写什么内容。</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1</w:t>
            </w:r>
            <w:r>
              <w:rPr>
                <w:rFonts w:hint="eastAsia" w:eastAsiaTheme="minorEastAsia"/>
                <w:sz w:val="24"/>
                <w:szCs w:val="24"/>
                <w:lang w:val="en-US" w:eastAsia="zh-CN"/>
              </w:rPr>
              <w:t>、依据——为什么做？</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2</w:t>
            </w:r>
            <w:r>
              <w:rPr>
                <w:rFonts w:hint="eastAsia" w:eastAsiaTheme="minorEastAsia"/>
                <w:sz w:val="24"/>
                <w:szCs w:val="24"/>
                <w:lang w:val="en-US" w:eastAsia="zh-CN"/>
              </w:rPr>
              <w:t>、任务——要做什么？</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3</w:t>
            </w:r>
            <w:r>
              <w:rPr>
                <w:rFonts w:hint="eastAsia" w:eastAsiaTheme="minorEastAsia"/>
                <w:sz w:val="24"/>
                <w:szCs w:val="24"/>
                <w:lang w:val="en-US" w:eastAsia="zh-CN"/>
              </w:rPr>
              <w:t>、措施或步骤——怎样去做？</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4</w:t>
            </w:r>
            <w:r>
              <w:rPr>
                <w:rFonts w:hint="eastAsia" w:eastAsiaTheme="minorEastAsia"/>
                <w:sz w:val="24"/>
                <w:szCs w:val="24"/>
                <w:lang w:val="en-US" w:eastAsia="zh-CN"/>
              </w:rPr>
              <w:t>、目标——做到什么程度？</w:t>
            </w:r>
          </w:p>
          <w:p>
            <w:pPr>
              <w:ind w:firstLine="480" w:firstLineChars="200"/>
              <w:rPr>
                <w:rFonts w:hint="default" w:eastAsiaTheme="minorEastAsia"/>
                <w:sz w:val="24"/>
                <w:szCs w:val="24"/>
                <w:lang w:val="en-US" w:eastAsia="zh-CN"/>
              </w:rPr>
            </w:pPr>
            <w:r>
              <w:rPr>
                <w:rFonts w:hint="eastAsia" w:eastAsiaTheme="minorEastAsia"/>
                <w:sz w:val="24"/>
                <w:szCs w:val="24"/>
                <w:lang w:val="en-US" w:eastAsia="zh-CN"/>
              </w:rPr>
              <w:t>归纳起来，计划的内容包括三部分：</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1</w:t>
            </w:r>
            <w:r>
              <w:rPr>
                <w:rFonts w:hint="eastAsia" w:eastAsiaTheme="minorEastAsia"/>
                <w:sz w:val="24"/>
                <w:szCs w:val="24"/>
                <w:lang w:val="en-US" w:eastAsia="zh-CN"/>
              </w:rPr>
              <w:t>、依据和目标</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2</w:t>
            </w:r>
            <w:r>
              <w:rPr>
                <w:rFonts w:hint="eastAsia" w:eastAsiaTheme="minorEastAsia"/>
                <w:sz w:val="24"/>
                <w:szCs w:val="24"/>
                <w:lang w:val="en-US" w:eastAsia="zh-CN"/>
              </w:rPr>
              <w:t>、任务或指标</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3</w:t>
            </w:r>
            <w:r>
              <w:rPr>
                <w:rFonts w:hint="eastAsia" w:eastAsiaTheme="minorEastAsia"/>
                <w:sz w:val="24"/>
                <w:szCs w:val="24"/>
                <w:lang w:val="en-US" w:eastAsia="zh-CN"/>
              </w:rPr>
              <w:t>、措施或步骤</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以上即为计划写作中一定要注意的内容方面的界定。而知道了有关内容的处理后，下一步将是具体的结构和写法——以怎样的架构把相关内容整合起来？有怎样的写法和要求？</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（二）结构和写法</w:t>
            </w:r>
          </w:p>
          <w:p>
            <w:pPr>
              <w:ind w:firstLine="480" w:firstLineChars="200"/>
              <w:rPr>
                <w:rFonts w:hint="default" w:eastAsiaTheme="minorEastAsia"/>
                <w:sz w:val="24"/>
                <w:szCs w:val="24"/>
                <w:lang w:val="en-US" w:eastAsia="zh-CN"/>
              </w:rPr>
            </w:pPr>
            <w:r>
              <w:rPr>
                <w:rFonts w:hint="eastAsia" w:eastAsiaTheme="minorEastAsia"/>
                <w:sz w:val="24"/>
                <w:szCs w:val="24"/>
                <w:lang w:val="en-US" w:eastAsia="zh-CN"/>
              </w:rPr>
              <w:t>一般可以分三部分去理解和写作：</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1、标题</w:t>
            </w:r>
          </w:p>
          <w:p>
            <w:pPr>
              <w:ind w:firstLine="480" w:firstLineChars="200"/>
              <w:rPr>
                <w:rFonts w:hint="default" w:eastAsiaTheme="minorEastAsia"/>
                <w:sz w:val="24"/>
                <w:szCs w:val="24"/>
                <w:lang w:val="en-US" w:eastAsia="zh-CN"/>
              </w:rPr>
            </w:pPr>
            <w:r>
              <w:rPr>
                <w:rFonts w:hint="eastAsia" w:eastAsiaTheme="minorEastAsia"/>
                <w:sz w:val="24"/>
                <w:szCs w:val="24"/>
                <w:lang w:val="en-US" w:eastAsia="zh-CN"/>
              </w:rPr>
              <w:t>一般采用单标题形式，主要由四部分内容组成：</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单位名称：单位全称</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计划期限：计划所涉及的期限，一般处理是“2006年”“2006年下半年”等</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内容：计划的性质——“卫生工作计划”</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计划种类：不同的叫法</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2、正文</w:t>
            </w:r>
          </w:p>
          <w:p>
            <w:pPr>
              <w:ind w:firstLine="480" w:firstLineChars="200"/>
              <w:rPr>
                <w:rFonts w:hint="default" w:eastAsiaTheme="minorEastAsia"/>
                <w:sz w:val="24"/>
                <w:szCs w:val="24"/>
                <w:lang w:val="en-US" w:eastAsia="zh-CN"/>
              </w:rPr>
            </w:pPr>
            <w:r>
              <w:rPr>
                <w:rFonts w:hint="eastAsia" w:eastAsiaTheme="minorEastAsia"/>
                <w:sz w:val="24"/>
                <w:szCs w:val="24"/>
                <w:lang w:val="en-US" w:eastAsia="zh-CN"/>
              </w:rPr>
              <w:t>计划的关键部位。包括三部分内容：</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前言</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主体</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结尾</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具体写法：</w:t>
            </w:r>
          </w:p>
          <w:p>
            <w:pPr>
              <w:ind w:firstLine="480" w:firstLineChars="200"/>
              <w:rPr>
                <w:rFonts w:hint="default" w:eastAsiaTheme="minorEastAsia"/>
                <w:sz w:val="24"/>
                <w:szCs w:val="24"/>
                <w:lang w:val="en-US" w:eastAsia="zh-CN"/>
              </w:rPr>
            </w:pPr>
            <w:r>
              <w:rPr>
                <w:rFonts w:hint="eastAsia" w:eastAsiaTheme="minorEastAsia"/>
                <w:sz w:val="24"/>
                <w:szCs w:val="24"/>
                <w:lang w:val="en-US" w:eastAsia="zh-CN"/>
              </w:rPr>
              <w:t>计划内容</w:t>
            </w:r>
            <w:r>
              <w:rPr>
                <w:rFonts w:hint="default" w:eastAsiaTheme="minorEastAsia"/>
                <w:sz w:val="24"/>
                <w:szCs w:val="24"/>
                <w:lang w:val="en-US" w:eastAsia="zh-CN"/>
              </w:rPr>
              <w:t xml:space="preserve">           </w:t>
            </w:r>
            <w:r>
              <w:rPr>
                <w:rFonts w:hint="eastAsia" w:eastAsiaTheme="minorEastAsia"/>
                <w:sz w:val="24"/>
                <w:szCs w:val="24"/>
                <w:lang w:val="en-US" w:eastAsia="zh-CN"/>
              </w:rPr>
              <w:t>计划写法</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1</w:t>
            </w:r>
            <w:r>
              <w:rPr>
                <w:rFonts w:hint="eastAsia" w:eastAsiaTheme="minorEastAsia"/>
                <w:sz w:val="24"/>
                <w:szCs w:val="24"/>
                <w:lang w:val="en-US" w:eastAsia="zh-CN"/>
              </w:rPr>
              <w:t>、依据</w:t>
            </w:r>
            <w:r>
              <w:rPr>
                <w:rFonts w:hint="default" w:eastAsiaTheme="minorEastAsia"/>
                <w:sz w:val="24"/>
                <w:szCs w:val="24"/>
                <w:lang w:val="en-US" w:eastAsia="zh-CN"/>
              </w:rPr>
              <w:t xml:space="preserve">                 </w:t>
            </w:r>
            <w:r>
              <w:rPr>
                <w:rFonts w:hint="eastAsia" w:eastAsiaTheme="minorEastAsia"/>
                <w:sz w:val="24"/>
                <w:szCs w:val="24"/>
                <w:lang w:val="en-US" w:eastAsia="zh-CN"/>
              </w:rPr>
              <w:t>一般放在前言</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2</w:t>
            </w:r>
            <w:r>
              <w:rPr>
                <w:rFonts w:hint="eastAsia" w:eastAsiaTheme="minorEastAsia"/>
                <w:sz w:val="24"/>
                <w:szCs w:val="24"/>
                <w:lang w:val="en-US" w:eastAsia="zh-CN"/>
              </w:rPr>
              <w:t>、任务</w:t>
            </w:r>
            <w:r>
              <w:rPr>
                <w:rFonts w:hint="default" w:eastAsiaTheme="minorEastAsia"/>
                <w:sz w:val="24"/>
                <w:szCs w:val="24"/>
                <w:lang w:val="en-US" w:eastAsia="zh-CN"/>
              </w:rPr>
              <w:t xml:space="preserve">                 </w:t>
            </w:r>
            <w:r>
              <w:rPr>
                <w:rFonts w:hint="eastAsia" w:eastAsiaTheme="minorEastAsia"/>
                <w:sz w:val="24"/>
                <w:szCs w:val="24"/>
                <w:lang w:val="en-US" w:eastAsia="zh-CN"/>
              </w:rPr>
              <w:t>一般放在主体</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3</w:t>
            </w:r>
            <w:r>
              <w:rPr>
                <w:rFonts w:hint="eastAsia" w:eastAsiaTheme="minorEastAsia"/>
                <w:sz w:val="24"/>
                <w:szCs w:val="24"/>
                <w:lang w:val="en-US" w:eastAsia="zh-CN"/>
              </w:rPr>
              <w:t>、措施或步骤</w:t>
            </w:r>
            <w:r>
              <w:rPr>
                <w:rFonts w:hint="default" w:eastAsiaTheme="minorEastAsia"/>
                <w:sz w:val="24"/>
                <w:szCs w:val="24"/>
                <w:lang w:val="en-US" w:eastAsia="zh-CN"/>
              </w:rPr>
              <w:t xml:space="preserve">     </w:t>
            </w:r>
            <w:r>
              <w:rPr>
                <w:rFonts w:hint="eastAsia" w:eastAsiaTheme="minorEastAsia"/>
                <w:sz w:val="24"/>
                <w:szCs w:val="24"/>
                <w:lang w:val="en-US" w:eastAsia="zh-CN"/>
              </w:rPr>
              <w:t xml:space="preserve">      一般放在主体</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4</w:t>
            </w:r>
            <w:r>
              <w:rPr>
                <w:rFonts w:hint="eastAsia" w:eastAsiaTheme="minorEastAsia"/>
                <w:sz w:val="24"/>
                <w:szCs w:val="24"/>
                <w:lang w:val="en-US" w:eastAsia="zh-CN"/>
              </w:rPr>
              <w:t>、目标</w:t>
            </w:r>
            <w:r>
              <w:rPr>
                <w:rFonts w:hint="default" w:eastAsiaTheme="minorEastAsia"/>
                <w:sz w:val="24"/>
                <w:szCs w:val="24"/>
                <w:lang w:val="en-US" w:eastAsia="zh-CN"/>
              </w:rPr>
              <w:t xml:space="preserve">                 </w:t>
            </w:r>
            <w:r>
              <w:rPr>
                <w:rFonts w:hint="eastAsia" w:eastAsiaTheme="minorEastAsia"/>
                <w:sz w:val="24"/>
                <w:szCs w:val="24"/>
                <w:lang w:val="en-US" w:eastAsia="zh-CN"/>
              </w:rPr>
              <w:t>一般放在前言</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综合而言，</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前言部分：归纳起来：主要写</w:t>
            </w:r>
            <w:r>
              <w:rPr>
                <w:rFonts w:hint="default" w:eastAsiaTheme="minorEastAsia"/>
                <w:sz w:val="24"/>
                <w:szCs w:val="24"/>
                <w:lang w:val="en-US" w:eastAsia="zh-CN"/>
              </w:rPr>
              <w:t>“</w:t>
            </w:r>
            <w:r>
              <w:rPr>
                <w:rFonts w:hint="eastAsia" w:eastAsiaTheme="minorEastAsia"/>
                <w:sz w:val="24"/>
                <w:szCs w:val="24"/>
                <w:lang w:val="en-US" w:eastAsia="zh-CN"/>
              </w:rPr>
              <w:t>为什么做</w:t>
            </w:r>
            <w:r>
              <w:rPr>
                <w:rFonts w:hint="default" w:eastAsiaTheme="minorEastAsia"/>
                <w:sz w:val="24"/>
                <w:szCs w:val="24"/>
                <w:lang w:val="en-US" w:eastAsia="zh-CN"/>
              </w:rPr>
              <w:t>”</w:t>
            </w:r>
            <w:r>
              <w:rPr>
                <w:rFonts w:hint="eastAsia" w:eastAsiaTheme="minorEastAsia"/>
                <w:sz w:val="24"/>
                <w:szCs w:val="24"/>
                <w:lang w:val="en-US" w:eastAsia="zh-CN"/>
              </w:rPr>
              <w:t>，写清制订计划的指导思想和总的要求等。也就是完成计划内容中的</w:t>
            </w:r>
            <w:r>
              <w:rPr>
                <w:rFonts w:hint="default" w:eastAsiaTheme="minorEastAsia"/>
                <w:sz w:val="24"/>
                <w:szCs w:val="24"/>
                <w:lang w:val="en-US" w:eastAsia="zh-CN"/>
              </w:rPr>
              <w:t>“</w:t>
            </w:r>
            <w:r>
              <w:rPr>
                <w:rFonts w:hint="eastAsia" w:eastAsiaTheme="minorEastAsia"/>
                <w:sz w:val="24"/>
                <w:szCs w:val="24"/>
                <w:lang w:val="en-US" w:eastAsia="zh-CN"/>
              </w:rPr>
              <w:t>依据和目标</w:t>
            </w:r>
            <w:r>
              <w:rPr>
                <w:rFonts w:hint="default" w:eastAsiaTheme="minorEastAsia"/>
                <w:sz w:val="24"/>
                <w:szCs w:val="24"/>
                <w:lang w:val="en-US" w:eastAsia="zh-CN"/>
              </w:rPr>
              <w:t>”</w:t>
            </w:r>
            <w:r>
              <w:rPr>
                <w:rFonts w:hint="eastAsia" w:eastAsiaTheme="minorEastAsia"/>
                <w:sz w:val="24"/>
                <w:szCs w:val="24"/>
                <w:lang w:val="en-US" w:eastAsia="zh-CN"/>
              </w:rPr>
              <w:t>。</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主体部分：这是重点。要求写清楚</w:t>
            </w:r>
            <w:r>
              <w:rPr>
                <w:rFonts w:hint="default" w:eastAsiaTheme="minorEastAsia"/>
                <w:sz w:val="24"/>
                <w:szCs w:val="24"/>
                <w:lang w:val="en-US" w:eastAsia="zh-CN"/>
              </w:rPr>
              <w:t>2</w:t>
            </w:r>
            <w:r>
              <w:rPr>
                <w:rFonts w:hint="eastAsia" w:eastAsiaTheme="minorEastAsia"/>
                <w:sz w:val="24"/>
                <w:szCs w:val="24"/>
                <w:lang w:val="en-US" w:eastAsia="zh-CN"/>
              </w:rPr>
              <w:t>个内容：</w:t>
            </w:r>
            <w:r>
              <w:rPr>
                <w:rFonts w:hint="default" w:eastAsiaTheme="minorEastAsia"/>
                <w:sz w:val="24"/>
                <w:szCs w:val="24"/>
                <w:lang w:val="en-US" w:eastAsia="zh-CN"/>
              </w:rPr>
              <w:t>“</w:t>
            </w:r>
            <w:r>
              <w:rPr>
                <w:rFonts w:hint="eastAsia" w:eastAsiaTheme="minorEastAsia"/>
                <w:sz w:val="24"/>
                <w:szCs w:val="24"/>
                <w:lang w:val="en-US" w:eastAsia="zh-CN"/>
              </w:rPr>
              <w:t>要做什么</w:t>
            </w:r>
            <w:r>
              <w:rPr>
                <w:rFonts w:hint="default" w:eastAsiaTheme="minorEastAsia"/>
                <w:sz w:val="24"/>
                <w:szCs w:val="24"/>
                <w:lang w:val="en-US" w:eastAsia="zh-CN"/>
              </w:rPr>
              <w:t>”</w:t>
            </w:r>
            <w:r>
              <w:rPr>
                <w:rFonts w:hint="eastAsia" w:eastAsiaTheme="minorEastAsia"/>
                <w:sz w:val="24"/>
                <w:szCs w:val="24"/>
                <w:lang w:val="en-US" w:eastAsia="zh-CN"/>
              </w:rPr>
              <w:t>、</w:t>
            </w:r>
            <w:r>
              <w:rPr>
                <w:rFonts w:hint="default" w:eastAsiaTheme="minorEastAsia"/>
                <w:sz w:val="24"/>
                <w:szCs w:val="24"/>
                <w:lang w:val="en-US" w:eastAsia="zh-CN"/>
              </w:rPr>
              <w:t>“</w:t>
            </w:r>
            <w:r>
              <w:rPr>
                <w:rFonts w:hint="eastAsia" w:eastAsiaTheme="minorEastAsia"/>
                <w:sz w:val="24"/>
                <w:szCs w:val="24"/>
                <w:lang w:val="en-US" w:eastAsia="zh-CN"/>
              </w:rPr>
              <w:t>怎样去做</w:t>
            </w:r>
            <w:r>
              <w:rPr>
                <w:rFonts w:hint="default" w:eastAsiaTheme="minorEastAsia"/>
                <w:sz w:val="24"/>
                <w:szCs w:val="24"/>
                <w:lang w:val="en-US" w:eastAsia="zh-CN"/>
              </w:rPr>
              <w:t>”</w:t>
            </w:r>
            <w:r>
              <w:rPr>
                <w:rFonts w:hint="eastAsia" w:eastAsiaTheme="minorEastAsia"/>
                <w:sz w:val="24"/>
                <w:szCs w:val="24"/>
                <w:lang w:val="en-US" w:eastAsia="zh-CN"/>
              </w:rPr>
              <w:t>。主要是计划内容中的</w:t>
            </w:r>
            <w:r>
              <w:rPr>
                <w:rFonts w:hint="default" w:eastAsiaTheme="minorEastAsia"/>
                <w:sz w:val="24"/>
                <w:szCs w:val="24"/>
                <w:lang w:val="en-US" w:eastAsia="zh-CN"/>
              </w:rPr>
              <w:t>“</w:t>
            </w:r>
            <w:r>
              <w:rPr>
                <w:rFonts w:hint="eastAsia" w:eastAsiaTheme="minorEastAsia"/>
                <w:sz w:val="24"/>
                <w:szCs w:val="24"/>
                <w:lang w:val="en-US" w:eastAsia="zh-CN"/>
              </w:rPr>
              <w:t>任务或指标</w:t>
            </w:r>
            <w:r>
              <w:rPr>
                <w:rFonts w:hint="default" w:eastAsiaTheme="minorEastAsia"/>
                <w:sz w:val="24"/>
                <w:szCs w:val="24"/>
                <w:lang w:val="en-US" w:eastAsia="zh-CN"/>
              </w:rPr>
              <w:t>”</w:t>
            </w:r>
            <w:r>
              <w:rPr>
                <w:rFonts w:hint="eastAsia" w:eastAsiaTheme="minorEastAsia"/>
                <w:sz w:val="24"/>
                <w:szCs w:val="24"/>
                <w:lang w:val="en-US" w:eastAsia="zh-CN"/>
              </w:rPr>
              <w:t>和</w:t>
            </w:r>
            <w:r>
              <w:rPr>
                <w:rFonts w:hint="default" w:eastAsiaTheme="minorEastAsia"/>
                <w:sz w:val="24"/>
                <w:szCs w:val="24"/>
                <w:lang w:val="en-US" w:eastAsia="zh-CN"/>
              </w:rPr>
              <w:t>“</w:t>
            </w:r>
            <w:r>
              <w:rPr>
                <w:rFonts w:hint="eastAsia" w:eastAsiaTheme="minorEastAsia"/>
                <w:sz w:val="24"/>
                <w:szCs w:val="24"/>
                <w:lang w:val="en-US" w:eastAsia="zh-CN"/>
              </w:rPr>
              <w:t>措施或步骤</w:t>
            </w:r>
            <w:r>
              <w:rPr>
                <w:rFonts w:hint="default" w:eastAsiaTheme="minorEastAsia"/>
                <w:sz w:val="24"/>
                <w:szCs w:val="24"/>
                <w:lang w:val="en-US" w:eastAsia="zh-CN"/>
              </w:rPr>
              <w:t>”</w:t>
            </w:r>
            <w:r>
              <w:rPr>
                <w:rFonts w:hint="eastAsia" w:eastAsiaTheme="minorEastAsia"/>
                <w:sz w:val="24"/>
                <w:szCs w:val="24"/>
                <w:lang w:val="en-US" w:eastAsia="zh-CN"/>
              </w:rPr>
              <w:t>。</w:t>
            </w:r>
          </w:p>
          <w:p>
            <w:pPr>
              <w:ind w:firstLine="480" w:firstLineChars="200"/>
              <w:rPr>
                <w:rFonts w:hint="default" w:eastAsiaTheme="minorEastAsia"/>
                <w:sz w:val="24"/>
                <w:szCs w:val="24"/>
                <w:lang w:val="en-US" w:eastAsia="zh-CN"/>
              </w:rPr>
            </w:pPr>
            <w:r>
              <w:rPr>
                <w:rFonts w:hint="eastAsia" w:eastAsiaTheme="minorEastAsia"/>
                <w:sz w:val="24"/>
                <w:szCs w:val="24"/>
                <w:lang w:val="en-US" w:eastAsia="zh-CN"/>
              </w:rPr>
              <w:t>对这个内容，应该加深了解一个问题：</w:t>
            </w:r>
          </w:p>
          <w:p>
            <w:pPr>
              <w:ind w:firstLine="480" w:firstLineChars="200"/>
              <w:rPr>
                <w:rFonts w:hint="eastAsia" w:eastAsiaTheme="minorEastAsia"/>
                <w:sz w:val="24"/>
                <w:szCs w:val="24"/>
                <w:lang w:val="en-US" w:eastAsia="zh-CN"/>
              </w:rPr>
            </w:pPr>
            <w:r>
              <w:rPr>
                <w:rFonts w:hint="default" w:eastAsiaTheme="minorEastAsia"/>
                <w:sz w:val="24"/>
                <w:szCs w:val="24"/>
                <w:lang w:val="en-US" w:eastAsia="zh-CN"/>
              </w:rPr>
              <w:t>“</w:t>
            </w:r>
            <w:r>
              <w:rPr>
                <w:rFonts w:hint="eastAsia" w:eastAsiaTheme="minorEastAsia"/>
                <w:sz w:val="24"/>
                <w:szCs w:val="24"/>
                <w:lang w:val="en-US" w:eastAsia="zh-CN"/>
              </w:rPr>
              <w:t>任务</w:t>
            </w:r>
            <w:r>
              <w:rPr>
                <w:rFonts w:hint="default" w:eastAsiaTheme="minorEastAsia"/>
                <w:sz w:val="24"/>
                <w:szCs w:val="24"/>
                <w:lang w:val="en-US" w:eastAsia="zh-CN"/>
              </w:rPr>
              <w:t>”</w:t>
            </w:r>
            <w:r>
              <w:rPr>
                <w:rFonts w:hint="eastAsia" w:eastAsiaTheme="minorEastAsia"/>
                <w:sz w:val="24"/>
                <w:szCs w:val="24"/>
                <w:lang w:val="en-US" w:eastAsia="zh-CN"/>
              </w:rPr>
              <w:t>和</w:t>
            </w:r>
            <w:r>
              <w:rPr>
                <w:rFonts w:hint="default" w:eastAsiaTheme="minorEastAsia"/>
                <w:sz w:val="24"/>
                <w:szCs w:val="24"/>
                <w:lang w:val="en-US" w:eastAsia="zh-CN"/>
              </w:rPr>
              <w:t>“</w:t>
            </w:r>
            <w:r>
              <w:rPr>
                <w:rFonts w:hint="eastAsia" w:eastAsiaTheme="minorEastAsia"/>
                <w:sz w:val="24"/>
                <w:szCs w:val="24"/>
                <w:lang w:val="en-US" w:eastAsia="zh-CN"/>
              </w:rPr>
              <w:t>措施</w:t>
            </w:r>
            <w:r>
              <w:rPr>
                <w:rFonts w:hint="default" w:eastAsiaTheme="minorEastAsia"/>
                <w:sz w:val="24"/>
                <w:szCs w:val="24"/>
                <w:lang w:val="en-US" w:eastAsia="zh-CN"/>
              </w:rPr>
              <w:t>”</w:t>
            </w:r>
            <w:r>
              <w:rPr>
                <w:rFonts w:hint="eastAsia" w:eastAsiaTheme="minorEastAsia"/>
                <w:sz w:val="24"/>
                <w:szCs w:val="24"/>
                <w:lang w:val="en-US" w:eastAsia="zh-CN"/>
              </w:rPr>
              <w:t>到底谁是观点？谁是用以证明的材料？谁才是</w:t>
            </w:r>
            <w:r>
              <w:rPr>
                <w:rFonts w:hint="default" w:eastAsiaTheme="minorEastAsia"/>
                <w:sz w:val="24"/>
                <w:szCs w:val="24"/>
                <w:lang w:val="en-US" w:eastAsia="zh-CN"/>
              </w:rPr>
              <w:t>“</w:t>
            </w:r>
            <w:r>
              <w:rPr>
                <w:rFonts w:hint="eastAsia" w:eastAsiaTheme="minorEastAsia"/>
                <w:sz w:val="24"/>
                <w:szCs w:val="24"/>
                <w:lang w:val="en-US" w:eastAsia="zh-CN"/>
              </w:rPr>
              <w:t>撮要标目法</w:t>
            </w:r>
            <w:r>
              <w:rPr>
                <w:rFonts w:hint="default" w:eastAsiaTheme="minorEastAsia"/>
                <w:sz w:val="24"/>
                <w:szCs w:val="24"/>
                <w:lang w:val="en-US" w:eastAsia="zh-CN"/>
              </w:rPr>
              <w:t>”</w:t>
            </w:r>
            <w:r>
              <w:rPr>
                <w:rFonts w:hint="eastAsia" w:eastAsiaTheme="minorEastAsia"/>
                <w:sz w:val="24"/>
                <w:szCs w:val="24"/>
                <w:lang w:val="en-US" w:eastAsia="zh-CN"/>
              </w:rPr>
              <w:t>中的</w:t>
            </w:r>
            <w:r>
              <w:rPr>
                <w:rFonts w:hint="default" w:eastAsiaTheme="minorEastAsia"/>
                <w:sz w:val="24"/>
                <w:szCs w:val="24"/>
                <w:lang w:val="en-US" w:eastAsia="zh-CN"/>
              </w:rPr>
              <w:t>“</w:t>
            </w:r>
            <w:r>
              <w:rPr>
                <w:rFonts w:hint="eastAsia" w:eastAsiaTheme="minorEastAsia"/>
                <w:sz w:val="24"/>
                <w:szCs w:val="24"/>
                <w:lang w:val="en-US" w:eastAsia="zh-CN"/>
              </w:rPr>
              <w:t>目</w:t>
            </w:r>
            <w:r>
              <w:rPr>
                <w:rFonts w:hint="default" w:eastAsiaTheme="minorEastAsia"/>
                <w:sz w:val="24"/>
                <w:szCs w:val="24"/>
                <w:lang w:val="en-US" w:eastAsia="zh-CN"/>
              </w:rPr>
              <w:t>”</w:t>
            </w:r>
            <w:r>
              <w:rPr>
                <w:rFonts w:hint="eastAsia" w:eastAsiaTheme="minorEastAsia"/>
                <w:sz w:val="24"/>
                <w:szCs w:val="24"/>
                <w:lang w:val="en-US" w:eastAsia="zh-CN"/>
              </w:rPr>
              <w:t>呢？</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结尾部分：号召或要求</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3、落款</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主要是署名和日期。若标题已注明单位名称，则可省略署名。</w:t>
            </w:r>
          </w:p>
          <w:p>
            <w:pPr>
              <w:numPr>
                <w:ilvl w:val="0"/>
                <w:numId w:val="11"/>
              </w:numPr>
              <w:ind w:left="0" w:leftChars="0" w:firstLine="0" w:firstLineChars="0"/>
              <w:rPr>
                <w:rFonts w:hint="eastAsia"/>
                <w:sz w:val="24"/>
                <w:szCs w:val="24"/>
                <w:lang w:val="en-US" w:eastAsia="zh-CN"/>
              </w:rPr>
            </w:pPr>
            <w:r>
              <w:rPr>
                <w:rFonts w:hint="eastAsia"/>
                <w:sz w:val="24"/>
                <w:szCs w:val="24"/>
                <w:lang w:val="en-US" w:eastAsia="zh-CN"/>
              </w:rPr>
              <w:t>总结</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按功能分，总结一般分为三种：</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1、汇报性总结：</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主要是下级向上级主管机关所作的某一时期或某项工作的情况汇报。主要目的是让上级了解情况，侧重回顾所做的工作——“做了什么”。</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2、报告性总结：</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主要是领导在大会上所作的某阶段工作的总结性发言。侧重对所作工作的评价——“做得如何”。</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3、经验性总结</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介绍本单位工作中某些先进的有成效的做法与体会。侧重工作的做法介绍——“怎样做的”。</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二、工作总结的写作程序。</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（一）总结的写作程序：</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1、收集资料</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2、分析研究</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3、拟制提纲</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总结的收集资料阶段并不麻烦，因为内容毕竟与写作者有关，难的是分析研究阶段，哪些因素在起作用？起怎样的作用？必须要弄清楚。</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如：要做一个本学期的总结，该怎么做？</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1、应该知道本学期自己主要做了哪些事；</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 xml:space="preserve">2、所做的这些事可以概括为几个方面？ </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3、在所概括的几个方面内容里，做得怎样？</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（二）总结的内容</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要想写总结，当然应该了解其内容。总结的内容一般包括三部分：</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1、基本情况</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2、经验体会</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3、今后打算</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而在这三个内容中，最应该清楚把握的则是：1和2到底有什么关系？它们之间应该如何配合？</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 xml:space="preserve">    （三）总结的写法</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内容包括标题、正文和落款等3部分。</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标题：</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有单标题和双标题两种形式：</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1、单标题：一般包括总结对象、总结内容和文体名称等内容</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如：法律系学习部总结</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 xml:space="preserve">金融系学习部05-06学年系运会总结 </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2、双标题</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包括正标题和副标题，两者的分工是：</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正标题点出中心</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副标题点明对象、内容等，补充正标题未尽事宜</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而应该注意的是——</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无论哪种标题形式，都应该把握住一点——标题要体现总结的范围或基本经验</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正文</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包括前言、主体和结尾三部分内容</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（一）前言：概述工作情况。要紧扣总结的中心</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（二）主体：具体介绍做法、成绩或效果、经验体会等。不同类型的总结在处理上略有不同：</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1、汇报性总结：重在汇报工作情况，让上级了解“做了什么”。</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2、报告性总结：重在引导报告对象，为其打气，因此，侧重先进的介绍和存在的不足。</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3、经验性总结：重在典型的经验，说明这经验是怎样来的。</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（三）结尾</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多是点明工作中的不足及以后努力的方向。</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要求简洁、自然。</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主体部分处理时，还应该充分考虑如下问题：</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 xml:space="preserve">  1、什么是工作总结的点与面，怎样兼顾？</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 xml:space="preserve">  2、工作总结怎样写出特色，避免年年老一套？</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 xml:space="preserve">  3、工作总结是怎样安排内容材料的？</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如：认真阅读下文，体会总结的写法：</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（2）改善服务设施提高服务质量</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 xml:space="preserve">    营业办公室是服务窗口，我十分注重营业室的建设和装修，创造一个良好的办公环境，提高信用社的知名度，增强竞争力。在改善服务设施的同时坚持在优质服务上下功夫，配备茶水服务，对客户坚持文明用语，真正做到来有迎声去有送声，有效增强吸储的竞争力和吸引力，赢得广大储户的信赖和支持，使信用社的在竞争中得到发展和壮大。年终存款额达到7762万元，完成值126%，增长19.5%。 </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落款：</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标题中未标明单位名称的，应在结尾的右下方署名，署名要写全称。</w:t>
            </w:r>
          </w:p>
          <w:p>
            <w:pPr>
              <w:ind w:firstLine="480" w:firstLineChars="200"/>
              <w:rPr>
                <w:rFonts w:hint="eastAsia" w:eastAsiaTheme="minorEastAsia"/>
                <w:sz w:val="24"/>
                <w:szCs w:val="24"/>
                <w:lang w:val="en-US" w:eastAsia="zh-CN"/>
              </w:rPr>
            </w:pPr>
            <w:r>
              <w:rPr>
                <w:rFonts w:hint="eastAsia" w:eastAsiaTheme="minorEastAsia"/>
                <w:sz w:val="24"/>
                <w:szCs w:val="24"/>
                <w:lang w:val="en-US" w:eastAsia="zh-CN"/>
              </w:rPr>
              <w:t>日期则写在单位名称的下面。年月日俱全，一般用汉字。</w:t>
            </w:r>
          </w:p>
          <w:p>
            <w:pPr>
              <w:ind w:firstLine="480" w:firstLineChars="200"/>
              <w:rPr>
                <w:rFonts w:hint="eastAsia" w:eastAsiaTheme="minorEastAsia"/>
                <w:sz w:val="24"/>
                <w:szCs w:val="24"/>
                <w:lang w:val="en-US" w:eastAsia="zh-CN"/>
              </w:rPr>
            </w:pPr>
          </w:p>
          <w:p>
            <w:pPr>
              <w:ind w:firstLine="480" w:firstLineChars="200"/>
              <w:rPr>
                <w:rFonts w:hint="eastAsia" w:eastAsiaTheme="minorEastAsia"/>
                <w:sz w:val="24"/>
                <w:szCs w:val="24"/>
                <w:lang w:val="en-US" w:eastAsia="zh-CN"/>
              </w:rPr>
            </w:pPr>
          </w:p>
          <w:p>
            <w:pPr>
              <w:ind w:firstLine="480" w:firstLineChars="200"/>
              <w:rPr>
                <w:rFonts w:hint="default"/>
                <w:sz w:val="24"/>
                <w:szCs w:val="24"/>
                <w:lang w:val="en-US" w:eastAsia="zh-CN"/>
              </w:rPr>
            </w:pP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总结</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rPr>
                <w:rFonts w:hint="default" w:eastAsiaTheme="minorEastAsia"/>
                <w:sz w:val="24"/>
                <w:szCs w:val="24"/>
                <w:lang w:val="en-US" w:eastAsia="zh-CN"/>
              </w:rPr>
            </w:pPr>
            <w:r>
              <w:rPr>
                <w:rFonts w:hint="eastAsia"/>
                <w:sz w:val="24"/>
                <w:szCs w:val="24"/>
                <w:lang w:val="en-US" w:eastAsia="zh-CN"/>
              </w:rPr>
              <w:t>多读多练，建立起学习兴趣，构建自己的理论体系，形成岗位能力。</w:t>
            </w:r>
          </w:p>
        </w:tc>
        <w:tc>
          <w:tcPr>
            <w:tcW w:w="1521"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课后作业</w:t>
            </w:r>
          </w:p>
        </w:tc>
        <w:tc>
          <w:tcPr>
            <w:tcW w:w="6854" w:type="dxa"/>
            <w:gridSpan w:val="5"/>
            <w:vAlign w:val="center"/>
          </w:tcPr>
          <w:p>
            <w:pPr>
              <w:rPr>
                <w:rFonts w:hint="default"/>
                <w:sz w:val="24"/>
                <w:szCs w:val="24"/>
                <w:lang w:val="en-US"/>
              </w:rPr>
            </w:pPr>
            <w:r>
              <w:rPr>
                <w:rFonts w:hint="eastAsia"/>
                <w:sz w:val="24"/>
                <w:szCs w:val="24"/>
                <w:lang w:val="en-US" w:eastAsia="zh-CN"/>
              </w:rPr>
              <w:t>课后思考与练习题</w:t>
            </w:r>
          </w:p>
        </w:tc>
      </w:tr>
    </w:tbl>
    <w:p/>
    <w:p/>
    <w:p/>
    <w:p/>
    <w:p/>
    <w:p/>
    <w:p/>
    <w:p/>
    <w:p/>
    <w:p/>
    <w:tbl>
      <w:tblPr>
        <w:tblStyle w:val="7"/>
        <w:tblpPr w:leftFromText="180" w:rightFromText="180" w:vertAnchor="text" w:horzAnchor="page" w:tblpX="1792" w:tblpY="6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26"/>
        <w:gridCol w:w="1984"/>
        <w:gridCol w:w="284"/>
        <w:gridCol w:w="93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上课地点</w:t>
            </w:r>
          </w:p>
        </w:tc>
        <w:tc>
          <w:tcPr>
            <w:tcW w:w="4110" w:type="dxa"/>
            <w:gridSpan w:val="2"/>
            <w:vAlign w:val="center"/>
          </w:tcPr>
          <w:p>
            <w:pPr>
              <w:rPr>
                <w:rFonts w:hint="default" w:eastAsiaTheme="minorEastAsia"/>
                <w:sz w:val="24"/>
                <w:szCs w:val="24"/>
                <w:lang w:val="en-US" w:eastAsia="zh-CN"/>
              </w:rPr>
            </w:pPr>
            <w:r>
              <w:rPr>
                <w:rFonts w:hint="eastAsia"/>
                <w:sz w:val="24"/>
                <w:szCs w:val="24"/>
                <w:lang w:val="en-US" w:eastAsia="zh-CN"/>
              </w:rPr>
              <w:t>和润楼A406</w:t>
            </w:r>
          </w:p>
        </w:tc>
        <w:tc>
          <w:tcPr>
            <w:tcW w:w="1223"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学  时</w:t>
            </w:r>
          </w:p>
        </w:tc>
        <w:tc>
          <w:tcPr>
            <w:tcW w:w="1521" w:type="dxa"/>
            <w:vAlign w:val="center"/>
          </w:tcPr>
          <w:p>
            <w:pPr>
              <w:rPr>
                <w:rFonts w:hint="eastAsia" w:eastAsiaTheme="minorEastAsia"/>
                <w:sz w:val="24"/>
                <w:szCs w:val="24"/>
                <w:lang w:val="en-US" w:eastAsia="zh-CN"/>
              </w:rPr>
            </w:pPr>
            <w:r>
              <w:rPr>
                <w:rFonts w:hint="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教学目标</w:t>
            </w:r>
          </w:p>
        </w:tc>
        <w:tc>
          <w:tcPr>
            <w:tcW w:w="2126"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知识目标</w:t>
            </w:r>
          </w:p>
        </w:tc>
        <w:tc>
          <w:tcPr>
            <w:tcW w:w="2268"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能力目标</w:t>
            </w:r>
          </w:p>
        </w:tc>
        <w:tc>
          <w:tcPr>
            <w:tcW w:w="2460"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68" w:type="dxa"/>
            <w:vMerge w:val="continue"/>
            <w:vAlign w:val="center"/>
          </w:tcPr>
          <w:p>
            <w:pPr>
              <w:jc w:val="center"/>
              <w:rPr>
                <w:rFonts w:ascii="华文楷体" w:hAnsi="华文楷体" w:eastAsia="华文楷体"/>
                <w:b/>
                <w:sz w:val="24"/>
                <w:szCs w:val="24"/>
              </w:rPr>
            </w:pPr>
          </w:p>
        </w:tc>
        <w:tc>
          <w:tcPr>
            <w:tcW w:w="2126" w:type="dxa"/>
            <w:vAlign w:val="center"/>
          </w:tcPr>
          <w:p>
            <w:pPr>
              <w:rPr>
                <w:rFonts w:hint="default" w:eastAsiaTheme="minorEastAsia"/>
                <w:sz w:val="24"/>
                <w:szCs w:val="24"/>
                <w:lang w:val="en-US" w:eastAsia="zh-CN"/>
              </w:rPr>
            </w:pPr>
            <w:r>
              <w:rPr>
                <w:rFonts w:hint="eastAsia"/>
                <w:sz w:val="24"/>
                <w:szCs w:val="24"/>
                <w:lang w:val="en-US" w:eastAsia="zh-CN"/>
              </w:rPr>
              <w:t>了解日常应用文写作的特点、规律</w:t>
            </w:r>
          </w:p>
        </w:tc>
        <w:tc>
          <w:tcPr>
            <w:tcW w:w="2268" w:type="dxa"/>
            <w:gridSpan w:val="2"/>
            <w:vAlign w:val="center"/>
          </w:tcPr>
          <w:p>
            <w:pPr>
              <w:rPr>
                <w:rFonts w:hint="default" w:eastAsiaTheme="minorEastAsia"/>
                <w:sz w:val="24"/>
                <w:szCs w:val="24"/>
                <w:lang w:val="en-US" w:eastAsia="zh-CN"/>
              </w:rPr>
            </w:pPr>
            <w:r>
              <w:rPr>
                <w:rFonts w:hint="eastAsia"/>
                <w:sz w:val="24"/>
                <w:szCs w:val="24"/>
                <w:lang w:val="en-US" w:eastAsia="zh-CN"/>
              </w:rPr>
              <w:t>能够撰写、处理日常应用文</w:t>
            </w:r>
          </w:p>
        </w:tc>
        <w:tc>
          <w:tcPr>
            <w:tcW w:w="2460" w:type="dxa"/>
            <w:gridSpan w:val="2"/>
            <w:vAlign w:val="center"/>
          </w:tcPr>
          <w:p>
            <w:pPr>
              <w:rPr>
                <w:rFonts w:hint="default" w:eastAsiaTheme="minorEastAsia"/>
                <w:sz w:val="24"/>
                <w:szCs w:val="24"/>
                <w:lang w:val="en-US" w:eastAsia="zh-CN"/>
              </w:rPr>
            </w:pPr>
            <w:r>
              <w:rPr>
                <w:rFonts w:hint="eastAsia"/>
                <w:sz w:val="24"/>
                <w:szCs w:val="24"/>
                <w:lang w:val="en-US" w:eastAsia="zh-CN"/>
              </w:rPr>
              <w:t>良好的文学素养及职业道德素质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重点难点</w:t>
            </w:r>
          </w:p>
          <w:p>
            <w:pPr>
              <w:jc w:val="center"/>
              <w:rPr>
                <w:rFonts w:ascii="华文楷体" w:hAnsi="华文楷体" w:eastAsia="华文楷体"/>
                <w:b/>
                <w:sz w:val="24"/>
                <w:szCs w:val="24"/>
              </w:rPr>
            </w:pPr>
            <w:r>
              <w:rPr>
                <w:rFonts w:hint="eastAsia" w:ascii="华文楷体" w:hAnsi="华文楷体" w:eastAsia="华文楷体"/>
                <w:b/>
                <w:sz w:val="24"/>
                <w:szCs w:val="24"/>
              </w:rPr>
              <w:t>及解决办法</w:t>
            </w:r>
          </w:p>
        </w:tc>
        <w:tc>
          <w:tcPr>
            <w:tcW w:w="6854" w:type="dxa"/>
            <w:gridSpan w:val="5"/>
            <w:vAlign w:val="center"/>
          </w:tcPr>
          <w:p>
            <w:pPr>
              <w:rPr>
                <w:rFonts w:hint="default"/>
                <w:sz w:val="24"/>
                <w:szCs w:val="24"/>
                <w:lang w:val="en-US" w:eastAsia="zh-CN"/>
              </w:rPr>
            </w:pPr>
            <w:r>
              <w:rPr>
                <w:rFonts w:hint="eastAsia"/>
                <w:sz w:val="24"/>
                <w:szCs w:val="24"/>
                <w:lang w:val="en-US" w:eastAsia="zh-CN"/>
              </w:rPr>
              <w:t>日常应用文写作的特点、规律</w:t>
            </w:r>
          </w:p>
          <w:p>
            <w:pPr>
              <w:rPr>
                <w:rFonts w:hint="default"/>
                <w:sz w:val="24"/>
                <w:szCs w:val="24"/>
                <w:lang w:val="en-US" w:eastAsia="zh-CN"/>
              </w:rPr>
            </w:pPr>
            <w:r>
              <w:rPr>
                <w:rFonts w:hint="eastAsia"/>
                <w:sz w:val="24"/>
                <w:szCs w:val="24"/>
                <w:lang w:val="en-US" w:eastAsia="zh-CN"/>
              </w:rPr>
              <w:t>多读多练，建立学习兴趣。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教学过程</w:t>
            </w:r>
          </w:p>
          <w:p>
            <w:pPr>
              <w:jc w:val="center"/>
              <w:rPr>
                <w:rFonts w:ascii="华文楷体" w:hAnsi="华文楷体" w:eastAsia="华文楷体"/>
                <w:b/>
                <w:sz w:val="24"/>
                <w:szCs w:val="24"/>
              </w:rPr>
            </w:pPr>
            <w:r>
              <w:rPr>
                <w:rFonts w:hint="eastAsia" w:ascii="华文楷体" w:hAnsi="华文楷体" w:eastAsia="华文楷体"/>
                <w:b/>
                <w:sz w:val="24"/>
                <w:szCs w:val="24"/>
              </w:rPr>
              <w:t>与时间分配</w:t>
            </w:r>
          </w:p>
        </w:tc>
        <w:tc>
          <w:tcPr>
            <w:tcW w:w="5333" w:type="dxa"/>
            <w:gridSpan w:val="4"/>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主要教学内容</w:t>
            </w:r>
          </w:p>
        </w:tc>
        <w:tc>
          <w:tcPr>
            <w:tcW w:w="1521"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教学方法</w:t>
            </w:r>
          </w:p>
          <w:p>
            <w:pPr>
              <w:jc w:val="center"/>
              <w:rPr>
                <w:rFonts w:ascii="华文楷体" w:hAnsi="华文楷体" w:eastAsia="华文楷体"/>
                <w:b/>
                <w:sz w:val="24"/>
                <w:szCs w:val="24"/>
              </w:rPr>
            </w:pPr>
            <w:r>
              <w:rPr>
                <w:rFonts w:hint="eastAsia" w:ascii="华文楷体" w:hAnsi="华文楷体" w:eastAsia="华文楷体"/>
                <w:b/>
                <w:sz w:val="24"/>
                <w:szCs w:val="24"/>
              </w:rPr>
              <w:t>与手段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课前学习</w:t>
            </w:r>
          </w:p>
        </w:tc>
        <w:tc>
          <w:tcPr>
            <w:tcW w:w="5333" w:type="dxa"/>
            <w:gridSpan w:val="4"/>
            <w:vAlign w:val="center"/>
          </w:tcPr>
          <w:p>
            <w:pPr>
              <w:rPr>
                <w:rFonts w:hint="default"/>
                <w:sz w:val="24"/>
                <w:szCs w:val="24"/>
                <w:lang w:val="en-US" w:eastAsia="zh-CN"/>
              </w:rPr>
            </w:pPr>
            <w:r>
              <w:rPr>
                <w:rFonts w:hint="eastAsia"/>
                <w:sz w:val="24"/>
                <w:szCs w:val="24"/>
                <w:lang w:val="en-US" w:eastAsia="zh-CN"/>
              </w:rPr>
              <w:t>日常应用文有哪些？</w:t>
            </w: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情境导入</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rPr>
                <w:rFonts w:hint="default" w:eastAsiaTheme="minorEastAsia"/>
                <w:sz w:val="24"/>
                <w:szCs w:val="24"/>
                <w:lang w:val="en-US" w:eastAsia="zh-CN"/>
              </w:rPr>
            </w:pPr>
          </w:p>
          <w:p>
            <w:pPr>
              <w:rPr>
                <w:rFonts w:hint="default" w:eastAsiaTheme="minorEastAsia"/>
                <w:sz w:val="24"/>
                <w:szCs w:val="24"/>
                <w:lang w:val="en-US" w:eastAsia="zh-CN"/>
              </w:rPr>
            </w:pPr>
            <w:r>
              <w:rPr>
                <w:rFonts w:hint="default" w:eastAsiaTheme="minorEastAsia"/>
                <w:sz w:val="24"/>
                <w:szCs w:val="24"/>
                <w:lang w:val="en-US" w:eastAsia="zh-CN"/>
              </w:rPr>
              <w:t>书信类礼仪文书是指日常生活中，用于交流事物和表达一定目的的书信文体，书信类文书是礼仪交往的重要部分。</w:t>
            </w:r>
          </w:p>
          <w:p>
            <w:pPr>
              <w:rPr>
                <w:rFonts w:hint="default" w:eastAsiaTheme="minorEastAsia"/>
                <w:sz w:val="24"/>
                <w:szCs w:val="24"/>
                <w:lang w:val="en-US" w:eastAsia="zh-CN"/>
              </w:rPr>
            </w:pPr>
            <w:r>
              <w:rPr>
                <w:rFonts w:hint="default" w:eastAsiaTheme="minorEastAsia"/>
                <w:sz w:val="24"/>
                <w:szCs w:val="24"/>
                <w:lang w:val="en-US" w:eastAsia="zh-CN"/>
              </w:rPr>
              <w:t>基本特征</w:t>
            </w:r>
          </w:p>
          <w:p>
            <w:pPr>
              <w:rPr>
                <w:rFonts w:hint="default" w:eastAsiaTheme="minorEastAsia"/>
                <w:sz w:val="24"/>
                <w:szCs w:val="24"/>
                <w:lang w:val="en-US" w:eastAsia="zh-CN"/>
              </w:rPr>
            </w:pPr>
            <w:r>
              <w:rPr>
                <w:rFonts w:hint="default" w:eastAsiaTheme="minorEastAsia"/>
                <w:sz w:val="24"/>
                <w:szCs w:val="24"/>
                <w:lang w:val="en-US" w:eastAsia="zh-CN"/>
              </w:rPr>
              <w:t>（1）目的明确，主题单一。</w:t>
            </w:r>
          </w:p>
          <w:p>
            <w:pPr>
              <w:rPr>
                <w:rFonts w:hint="default" w:eastAsiaTheme="minorEastAsia"/>
                <w:sz w:val="24"/>
                <w:szCs w:val="24"/>
                <w:lang w:val="en-US" w:eastAsia="zh-CN"/>
              </w:rPr>
            </w:pPr>
            <w:r>
              <w:rPr>
                <w:rFonts w:hint="default" w:eastAsiaTheme="minorEastAsia"/>
                <w:sz w:val="24"/>
                <w:szCs w:val="24"/>
                <w:lang w:val="en-US" w:eastAsia="zh-CN"/>
              </w:rPr>
              <w:t>（2）内容真实准确。</w:t>
            </w:r>
          </w:p>
          <w:p>
            <w:pPr>
              <w:rPr>
                <w:rFonts w:hint="default" w:eastAsiaTheme="minorEastAsia"/>
                <w:sz w:val="24"/>
                <w:szCs w:val="24"/>
                <w:lang w:val="en-US" w:eastAsia="zh-CN"/>
              </w:rPr>
            </w:pPr>
            <w:r>
              <w:rPr>
                <w:rFonts w:hint="default" w:eastAsiaTheme="minorEastAsia"/>
                <w:sz w:val="24"/>
                <w:szCs w:val="24"/>
                <w:lang w:val="en-US" w:eastAsia="zh-CN"/>
              </w:rPr>
              <w:t>（3）格式固定式。</w:t>
            </w:r>
          </w:p>
          <w:p>
            <w:pPr>
              <w:rPr>
                <w:rFonts w:hint="default" w:eastAsiaTheme="minorEastAsia"/>
                <w:sz w:val="24"/>
                <w:szCs w:val="24"/>
                <w:lang w:val="en-US" w:eastAsia="zh-CN"/>
              </w:rPr>
            </w:pPr>
            <w:r>
              <w:rPr>
                <w:rFonts w:hint="default" w:eastAsiaTheme="minorEastAsia"/>
                <w:sz w:val="24"/>
                <w:szCs w:val="24"/>
                <w:lang w:val="en-US" w:eastAsia="zh-CN"/>
              </w:rPr>
              <w:t>（4）合乎礼节，尊重至上。</w:t>
            </w:r>
          </w:p>
          <w:p>
            <w:pPr>
              <w:rPr>
                <w:rFonts w:hint="default" w:eastAsiaTheme="minorEastAsia"/>
                <w:sz w:val="24"/>
                <w:szCs w:val="24"/>
                <w:lang w:val="en-US" w:eastAsia="zh-CN"/>
              </w:rPr>
            </w:pPr>
            <w:r>
              <w:rPr>
                <w:rFonts w:hint="default" w:eastAsiaTheme="minorEastAsia"/>
                <w:sz w:val="24"/>
                <w:szCs w:val="24"/>
                <w:lang w:val="en-US" w:eastAsia="zh-CN"/>
              </w:rPr>
              <w:t>（5）文字流畅清晰。</w:t>
            </w: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任务实施</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ind w:firstLine="240" w:firstLineChars="100"/>
              <w:rPr>
                <w:rFonts w:hint="default"/>
                <w:sz w:val="24"/>
                <w:szCs w:val="24"/>
                <w:lang w:val="en-US" w:eastAsia="zh-CN"/>
              </w:rPr>
            </w:pPr>
            <w:r>
              <w:rPr>
                <w:rFonts w:hint="default"/>
                <w:sz w:val="24"/>
                <w:szCs w:val="24"/>
                <w:lang w:val="en-US" w:eastAsia="zh-CN"/>
              </w:rPr>
              <w:t>介绍信</w:t>
            </w:r>
          </w:p>
          <w:p>
            <w:pPr>
              <w:ind w:firstLine="240" w:firstLineChars="100"/>
              <w:rPr>
                <w:rFonts w:hint="default"/>
                <w:sz w:val="24"/>
                <w:szCs w:val="24"/>
                <w:lang w:val="en-US" w:eastAsia="zh-CN"/>
              </w:rPr>
            </w:pPr>
            <w:r>
              <w:rPr>
                <w:rFonts w:hint="default"/>
                <w:sz w:val="24"/>
                <w:szCs w:val="24"/>
                <w:lang w:val="en-US" w:eastAsia="zh-CN"/>
              </w:rPr>
              <w:t>1.概念</w:t>
            </w:r>
          </w:p>
          <w:p>
            <w:pPr>
              <w:ind w:firstLine="240" w:firstLineChars="100"/>
              <w:rPr>
                <w:rFonts w:hint="default"/>
                <w:sz w:val="24"/>
                <w:szCs w:val="24"/>
                <w:lang w:val="en-US" w:eastAsia="zh-CN"/>
              </w:rPr>
            </w:pPr>
            <w:r>
              <w:rPr>
                <w:rFonts w:hint="default"/>
                <w:sz w:val="24"/>
                <w:szCs w:val="24"/>
                <w:lang w:val="en-US" w:eastAsia="zh-CN"/>
              </w:rPr>
              <w:t>在日常生活中，本单位介绍人员到有关单位去参观学习、联系工作、商谈事情、出席会议时所写的专用文书。介绍信应注明被介绍人的姓名、职务、接洽事项、接洽单位等。介绍信由所在单位开出，有证明的作用。</w:t>
            </w:r>
          </w:p>
          <w:p>
            <w:pPr>
              <w:ind w:firstLine="240" w:firstLineChars="100"/>
              <w:rPr>
                <w:rFonts w:hint="default"/>
                <w:sz w:val="24"/>
                <w:szCs w:val="24"/>
                <w:lang w:val="en-US" w:eastAsia="zh-CN"/>
              </w:rPr>
            </w:pPr>
            <w:r>
              <w:rPr>
                <w:rFonts w:hint="default"/>
                <w:sz w:val="24"/>
                <w:szCs w:val="24"/>
                <w:lang w:val="en-US" w:eastAsia="zh-CN"/>
              </w:rPr>
              <w:t>2.类型</w:t>
            </w:r>
          </w:p>
          <w:p>
            <w:pPr>
              <w:ind w:firstLine="240" w:firstLineChars="100"/>
              <w:rPr>
                <w:rFonts w:hint="default"/>
                <w:sz w:val="24"/>
                <w:szCs w:val="24"/>
                <w:lang w:val="en-US" w:eastAsia="zh-CN"/>
              </w:rPr>
            </w:pPr>
            <w:r>
              <w:rPr>
                <w:rFonts w:hint="default"/>
                <w:sz w:val="24"/>
                <w:szCs w:val="24"/>
                <w:lang w:val="en-US" w:eastAsia="zh-CN"/>
              </w:rPr>
              <w:t>（1）按照介绍信的形式划分。可分为格式介绍信和书信式介绍信。</w:t>
            </w:r>
          </w:p>
          <w:p>
            <w:pPr>
              <w:ind w:firstLine="240" w:firstLineChars="100"/>
              <w:rPr>
                <w:rFonts w:hint="default"/>
                <w:sz w:val="24"/>
                <w:szCs w:val="24"/>
                <w:lang w:val="en-US" w:eastAsia="zh-CN"/>
              </w:rPr>
            </w:pPr>
            <w:r>
              <w:rPr>
                <w:rFonts w:hint="default"/>
                <w:sz w:val="24"/>
                <w:szCs w:val="24"/>
                <w:lang w:val="en-US" w:eastAsia="zh-CN"/>
              </w:rPr>
              <w:t>格式介绍信是一种更为正规的介绍信，书信式介绍信是根据临时书写的。</w:t>
            </w:r>
          </w:p>
          <w:p>
            <w:pPr>
              <w:numPr>
                <w:ilvl w:val="0"/>
                <w:numId w:val="13"/>
              </w:numPr>
              <w:ind w:firstLine="240" w:firstLineChars="100"/>
              <w:rPr>
                <w:rFonts w:hint="default"/>
                <w:sz w:val="24"/>
                <w:szCs w:val="24"/>
                <w:lang w:val="en-US" w:eastAsia="zh-CN"/>
              </w:rPr>
            </w:pPr>
            <w:r>
              <w:rPr>
                <w:rFonts w:hint="default"/>
                <w:sz w:val="24"/>
                <w:szCs w:val="24"/>
                <w:lang w:val="en-US" w:eastAsia="zh-CN"/>
              </w:rPr>
              <w:t>按照介绍信的使用场合划分。可分为个人介绍信和单位介绍信。</w:t>
            </w:r>
          </w:p>
          <w:p>
            <w:pPr>
              <w:numPr>
                <w:ilvl w:val="0"/>
                <w:numId w:val="0"/>
              </w:numPr>
              <w:rPr>
                <w:rFonts w:hint="default"/>
                <w:sz w:val="24"/>
                <w:szCs w:val="24"/>
                <w:lang w:val="en-US" w:eastAsia="zh-CN"/>
              </w:rPr>
            </w:pPr>
            <w:r>
              <w:rPr>
                <w:rFonts w:hint="default"/>
                <w:sz w:val="24"/>
                <w:szCs w:val="24"/>
                <w:lang w:val="en-US" w:eastAsia="zh-CN"/>
              </w:rPr>
              <w:t xml:space="preserve">普通介绍信 </w:t>
            </w:r>
          </w:p>
          <w:p>
            <w:pPr>
              <w:numPr>
                <w:ilvl w:val="0"/>
                <w:numId w:val="0"/>
              </w:numPr>
              <w:rPr>
                <w:rFonts w:hint="default"/>
                <w:sz w:val="24"/>
                <w:szCs w:val="24"/>
                <w:lang w:val="en-US" w:eastAsia="zh-CN"/>
              </w:rPr>
            </w:pPr>
            <w:r>
              <w:rPr>
                <w:rFonts w:hint="default"/>
                <w:sz w:val="24"/>
                <w:szCs w:val="24"/>
                <w:lang w:val="en-US" w:eastAsia="zh-CN"/>
              </w:rPr>
              <w:t>XX ：</w:t>
            </w:r>
          </w:p>
          <w:p>
            <w:pPr>
              <w:numPr>
                <w:ilvl w:val="0"/>
                <w:numId w:val="0"/>
              </w:numPr>
              <w:rPr>
                <w:rFonts w:hint="default"/>
                <w:sz w:val="24"/>
                <w:szCs w:val="24"/>
                <w:lang w:val="en-US" w:eastAsia="zh-CN"/>
              </w:rPr>
            </w:pPr>
            <w:r>
              <w:rPr>
                <w:rFonts w:hint="default"/>
                <w:sz w:val="24"/>
                <w:szCs w:val="24"/>
                <w:lang w:val="en-US" w:eastAsia="zh-CN"/>
              </w:rPr>
              <w:t xml:space="preserve">       兹介绍我公司## 同志等 人（系我公司 ），前往贵处联系 ，请予以接洽。      </w:t>
            </w:r>
          </w:p>
          <w:p>
            <w:pPr>
              <w:numPr>
                <w:ilvl w:val="0"/>
                <w:numId w:val="0"/>
              </w:numPr>
              <w:rPr>
                <w:rFonts w:hint="default"/>
                <w:sz w:val="24"/>
                <w:szCs w:val="24"/>
                <w:lang w:val="en-US" w:eastAsia="zh-CN"/>
              </w:rPr>
            </w:pPr>
            <w:r>
              <w:rPr>
                <w:rFonts w:hint="default"/>
                <w:sz w:val="24"/>
                <w:szCs w:val="24"/>
                <w:lang w:val="en-US" w:eastAsia="zh-CN"/>
              </w:rPr>
              <w:t xml:space="preserve">此致   </w:t>
            </w:r>
          </w:p>
          <w:p>
            <w:pPr>
              <w:numPr>
                <w:ilvl w:val="0"/>
                <w:numId w:val="0"/>
              </w:numPr>
              <w:rPr>
                <w:rFonts w:hint="default"/>
                <w:sz w:val="24"/>
                <w:szCs w:val="24"/>
                <w:lang w:val="en-US" w:eastAsia="zh-CN"/>
              </w:rPr>
            </w:pPr>
            <w:r>
              <w:rPr>
                <w:rFonts w:hint="default"/>
                <w:sz w:val="24"/>
                <w:szCs w:val="24"/>
                <w:lang w:val="en-US" w:eastAsia="zh-CN"/>
              </w:rPr>
              <w:t xml:space="preserve">       敬礼                           </w:t>
            </w:r>
          </w:p>
          <w:p>
            <w:pPr>
              <w:numPr>
                <w:ilvl w:val="0"/>
                <w:numId w:val="0"/>
              </w:numPr>
              <w:rPr>
                <w:rFonts w:hint="default"/>
                <w:sz w:val="24"/>
                <w:szCs w:val="24"/>
                <w:lang w:val="en-US" w:eastAsia="zh-CN"/>
              </w:rPr>
            </w:pPr>
            <w:r>
              <w:rPr>
                <w:rFonts w:hint="default"/>
                <w:sz w:val="24"/>
                <w:szCs w:val="24"/>
                <w:lang w:val="en-US" w:eastAsia="zh-CN"/>
              </w:rPr>
              <w:t xml:space="preserve">                                         xx公司（盖章） </w:t>
            </w:r>
          </w:p>
          <w:p>
            <w:pPr>
              <w:numPr>
                <w:ilvl w:val="0"/>
                <w:numId w:val="0"/>
              </w:numPr>
              <w:rPr>
                <w:rFonts w:hint="default"/>
                <w:sz w:val="24"/>
                <w:szCs w:val="24"/>
                <w:lang w:val="en-US" w:eastAsia="zh-CN"/>
              </w:rPr>
            </w:pPr>
            <w:r>
              <w:rPr>
                <w:rFonts w:hint="default"/>
                <w:sz w:val="24"/>
                <w:szCs w:val="24"/>
                <w:lang w:val="en-US" w:eastAsia="zh-CN"/>
              </w:rPr>
              <w:t xml:space="preserve">                                           #年#月#日  </w:t>
            </w:r>
          </w:p>
          <w:p>
            <w:pPr>
              <w:numPr>
                <w:ilvl w:val="0"/>
                <w:numId w:val="0"/>
              </w:numPr>
              <w:rPr>
                <w:rFonts w:hint="default"/>
                <w:sz w:val="24"/>
                <w:szCs w:val="24"/>
                <w:lang w:val="en-US" w:eastAsia="zh-CN"/>
              </w:rPr>
            </w:pPr>
            <w:r>
              <w:rPr>
                <w:rFonts w:hint="eastAsia"/>
                <w:sz w:val="24"/>
                <w:szCs w:val="24"/>
                <w:lang w:val="en-US" w:eastAsia="zh-CN"/>
              </w:rPr>
              <w:t>二、</w:t>
            </w:r>
            <w:r>
              <w:rPr>
                <w:rFonts w:hint="default"/>
                <w:sz w:val="24"/>
                <w:szCs w:val="24"/>
                <w:lang w:val="en-US" w:eastAsia="zh-CN"/>
              </w:rPr>
              <w:t>感谢信</w:t>
            </w:r>
          </w:p>
          <w:p>
            <w:pPr>
              <w:numPr>
                <w:ilvl w:val="0"/>
                <w:numId w:val="0"/>
              </w:numPr>
              <w:rPr>
                <w:rFonts w:hint="default"/>
                <w:sz w:val="24"/>
                <w:szCs w:val="24"/>
                <w:lang w:val="en-US" w:eastAsia="zh-CN"/>
              </w:rPr>
            </w:pPr>
            <w:r>
              <w:rPr>
                <w:rFonts w:hint="default"/>
                <w:sz w:val="24"/>
                <w:szCs w:val="24"/>
                <w:lang w:val="en-US" w:eastAsia="zh-CN"/>
              </w:rPr>
              <w:t>1.是为了答谢对方的邀请、支持或帮助而书写的一种书信。</w:t>
            </w:r>
          </w:p>
          <w:p>
            <w:pPr>
              <w:numPr>
                <w:ilvl w:val="0"/>
                <w:numId w:val="0"/>
              </w:numPr>
              <w:rPr>
                <w:rFonts w:hint="default"/>
                <w:sz w:val="24"/>
                <w:szCs w:val="24"/>
                <w:lang w:val="en-US" w:eastAsia="zh-CN"/>
              </w:rPr>
            </w:pPr>
            <w:r>
              <w:rPr>
                <w:rFonts w:hint="default"/>
                <w:sz w:val="24"/>
                <w:szCs w:val="24"/>
                <w:lang w:val="en-US" w:eastAsia="zh-CN"/>
              </w:rPr>
              <w:t>2.特点</w:t>
            </w:r>
          </w:p>
          <w:p>
            <w:pPr>
              <w:numPr>
                <w:ilvl w:val="0"/>
                <w:numId w:val="0"/>
              </w:numPr>
              <w:rPr>
                <w:rFonts w:hint="default"/>
                <w:sz w:val="24"/>
                <w:szCs w:val="24"/>
                <w:lang w:val="en-US" w:eastAsia="zh-CN"/>
              </w:rPr>
            </w:pPr>
            <w:r>
              <w:rPr>
                <w:rFonts w:hint="default"/>
                <w:sz w:val="24"/>
                <w:szCs w:val="24"/>
                <w:lang w:val="en-US" w:eastAsia="zh-CN"/>
              </w:rPr>
              <w:t>（1）情感性</w:t>
            </w:r>
          </w:p>
          <w:p>
            <w:pPr>
              <w:numPr>
                <w:ilvl w:val="0"/>
                <w:numId w:val="0"/>
              </w:numPr>
              <w:rPr>
                <w:rFonts w:hint="default"/>
                <w:sz w:val="24"/>
                <w:szCs w:val="24"/>
                <w:lang w:val="en-US" w:eastAsia="zh-CN"/>
              </w:rPr>
            </w:pPr>
            <w:r>
              <w:rPr>
                <w:rFonts w:hint="default"/>
                <w:sz w:val="24"/>
                <w:szCs w:val="24"/>
                <w:lang w:val="en-US" w:eastAsia="zh-CN"/>
              </w:rPr>
              <w:t>（2）交际性</w:t>
            </w:r>
          </w:p>
          <w:p>
            <w:pPr>
              <w:numPr>
                <w:ilvl w:val="0"/>
                <w:numId w:val="0"/>
              </w:numPr>
              <w:rPr>
                <w:rFonts w:hint="default"/>
                <w:sz w:val="24"/>
                <w:szCs w:val="24"/>
                <w:lang w:val="en-US" w:eastAsia="zh-CN"/>
              </w:rPr>
            </w:pPr>
            <w:r>
              <w:rPr>
                <w:rFonts w:hint="default"/>
                <w:sz w:val="24"/>
                <w:szCs w:val="24"/>
                <w:lang w:val="en-US" w:eastAsia="zh-CN"/>
              </w:rPr>
              <w:t>（3）目标性</w:t>
            </w:r>
          </w:p>
          <w:p>
            <w:pPr>
              <w:numPr>
                <w:ilvl w:val="0"/>
                <w:numId w:val="0"/>
              </w:numPr>
              <w:rPr>
                <w:rFonts w:hint="default"/>
                <w:sz w:val="24"/>
                <w:szCs w:val="24"/>
                <w:lang w:val="en-US" w:eastAsia="zh-CN"/>
              </w:rPr>
            </w:pPr>
            <w:r>
              <w:rPr>
                <w:rFonts w:hint="default"/>
                <w:sz w:val="24"/>
                <w:szCs w:val="24"/>
                <w:lang w:val="en-US" w:eastAsia="zh-CN"/>
              </w:rPr>
              <w:t>3.种类</w:t>
            </w:r>
          </w:p>
          <w:p>
            <w:pPr>
              <w:numPr>
                <w:ilvl w:val="0"/>
                <w:numId w:val="0"/>
              </w:numPr>
              <w:rPr>
                <w:rFonts w:hint="default"/>
                <w:sz w:val="24"/>
                <w:szCs w:val="24"/>
                <w:lang w:val="en-US" w:eastAsia="zh-CN"/>
              </w:rPr>
            </w:pPr>
            <w:r>
              <w:rPr>
                <w:rFonts w:hint="default"/>
                <w:sz w:val="24"/>
                <w:szCs w:val="24"/>
                <w:lang w:val="en-US" w:eastAsia="zh-CN"/>
              </w:rPr>
              <w:t>（1）按照感谢信的发布形式划分：张贴式感谢信和书信式感谢信。</w:t>
            </w:r>
          </w:p>
          <w:p>
            <w:pPr>
              <w:numPr>
                <w:ilvl w:val="0"/>
                <w:numId w:val="0"/>
              </w:numPr>
              <w:rPr>
                <w:rFonts w:hint="default"/>
                <w:sz w:val="24"/>
                <w:szCs w:val="24"/>
                <w:lang w:val="en-US" w:eastAsia="zh-CN"/>
              </w:rPr>
            </w:pPr>
            <w:r>
              <w:rPr>
                <w:rFonts w:hint="default"/>
                <w:sz w:val="24"/>
                <w:szCs w:val="24"/>
                <w:lang w:val="en-US" w:eastAsia="zh-CN"/>
              </w:rPr>
              <w:t xml:space="preserve">（2）按照感谢信的感谢对象划分：个人感谢信和集体感谢感谢信 </w:t>
            </w:r>
          </w:p>
          <w:p>
            <w:pPr>
              <w:numPr>
                <w:ilvl w:val="0"/>
                <w:numId w:val="0"/>
              </w:numPr>
              <w:rPr>
                <w:rFonts w:hint="default"/>
                <w:sz w:val="24"/>
                <w:szCs w:val="24"/>
                <w:lang w:val="en-US" w:eastAsia="zh-CN"/>
              </w:rPr>
            </w:pPr>
            <w:r>
              <w:rPr>
                <w:rFonts w:hint="default"/>
                <w:sz w:val="24"/>
                <w:szCs w:val="24"/>
                <w:lang w:val="en-US" w:eastAsia="zh-CN"/>
              </w:rPr>
              <w:t>甘肃省希望工程全体员工：</w:t>
            </w:r>
          </w:p>
          <w:p>
            <w:pPr>
              <w:numPr>
                <w:ilvl w:val="0"/>
                <w:numId w:val="0"/>
              </w:numPr>
              <w:rPr>
                <w:rFonts w:hint="default"/>
                <w:sz w:val="24"/>
                <w:szCs w:val="24"/>
                <w:lang w:val="en-US" w:eastAsia="zh-CN"/>
              </w:rPr>
            </w:pPr>
            <w:r>
              <w:rPr>
                <w:rFonts w:hint="default"/>
                <w:sz w:val="24"/>
                <w:szCs w:val="24"/>
                <w:lang w:val="en-US" w:eastAsia="zh-CN"/>
              </w:rPr>
              <w:t xml:space="preserve">       希望工程是一项凝聚着千万人爱心的社会公益事业，我省希望工程自一九九一年实施以来，已累计接受社会各类捐款7908万元，资助失辍学青少年93618 人，援建希望小学214所，建成希望网校22所，培训希望小学教师464人，配备“希望书库”、“三辰影库”等503套，取得了显著的社会效益和人才效益。由于贵单位的大力支持，我省参加“首届全国希望小学歌咏大赛”活动得以顺利完成。在此次活动中，我省代表队以优异的成绩获得大赛优秀组织奖，舞蹈《打夯歌》在全国二十九支代表九十三个参赛节目中脱颖而出，被选中参加中央电视台激情广场栏目录制，展示了甘肃希望工程、希望小学师生的成果和风采。 在此，我们对贵单位支持希望工程关爱孩子们健康成长的爱心义举表示衷心的感谢并致以崇高的敬意！希望在自身发展的同时，一如既往地关心支持我省希望工程这项公益事业。</w:t>
            </w:r>
          </w:p>
          <w:p>
            <w:pPr>
              <w:numPr>
                <w:ilvl w:val="0"/>
                <w:numId w:val="0"/>
              </w:numPr>
              <w:rPr>
                <w:rFonts w:hint="default"/>
                <w:sz w:val="24"/>
                <w:szCs w:val="24"/>
                <w:lang w:val="en-US" w:eastAsia="zh-CN"/>
              </w:rPr>
            </w:pPr>
            <w:r>
              <w:rPr>
                <w:rFonts w:hint="default"/>
                <w:sz w:val="24"/>
                <w:szCs w:val="24"/>
                <w:lang w:val="en-US" w:eastAsia="zh-CN"/>
              </w:rPr>
              <w:t xml:space="preserve">                                                                               甘肃省省委办公室（盖章）</w:t>
            </w:r>
          </w:p>
          <w:p>
            <w:pPr>
              <w:numPr>
                <w:ilvl w:val="0"/>
                <w:numId w:val="0"/>
              </w:numPr>
              <w:rPr>
                <w:rFonts w:hint="default"/>
                <w:sz w:val="24"/>
                <w:szCs w:val="24"/>
                <w:lang w:val="en-US" w:eastAsia="zh-CN"/>
              </w:rPr>
            </w:pPr>
            <w:r>
              <w:rPr>
                <w:rFonts w:hint="default"/>
                <w:sz w:val="24"/>
                <w:szCs w:val="24"/>
                <w:lang w:val="en-US" w:eastAsia="zh-CN"/>
              </w:rPr>
              <w:t xml:space="preserve">                                                                                      ##年##月##日</w:t>
            </w:r>
          </w:p>
          <w:p>
            <w:pPr>
              <w:numPr>
                <w:ilvl w:val="0"/>
                <w:numId w:val="11"/>
              </w:numPr>
              <w:ind w:left="0" w:leftChars="0" w:firstLine="0" w:firstLineChars="0"/>
              <w:rPr>
                <w:rFonts w:hint="eastAsia"/>
                <w:sz w:val="24"/>
                <w:szCs w:val="24"/>
                <w:lang w:val="en-US" w:eastAsia="zh-CN"/>
              </w:rPr>
            </w:pPr>
            <w:r>
              <w:rPr>
                <w:rFonts w:hint="eastAsia"/>
                <w:sz w:val="24"/>
                <w:szCs w:val="24"/>
                <w:lang w:val="en-US" w:eastAsia="zh-CN"/>
              </w:rPr>
              <w:t>倡议书</w:t>
            </w:r>
          </w:p>
          <w:p>
            <w:pPr>
              <w:numPr>
                <w:ilvl w:val="0"/>
                <w:numId w:val="0"/>
              </w:numPr>
              <w:ind w:leftChars="0"/>
              <w:rPr>
                <w:rFonts w:hint="default"/>
                <w:sz w:val="24"/>
                <w:szCs w:val="24"/>
                <w:lang w:val="en-US" w:eastAsia="zh-CN"/>
              </w:rPr>
            </w:pPr>
            <w:r>
              <w:rPr>
                <w:rFonts w:hint="default"/>
                <w:sz w:val="24"/>
                <w:szCs w:val="24"/>
                <w:lang w:val="en-US" w:eastAsia="zh-CN"/>
              </w:rPr>
              <w:t>1.概念：是集体或个人为了发动群众和动员社会力量，共同完成某项任务、树立某种风尚、开展某种公益活动而向有关方面和群众提出某种建议的书信。</w:t>
            </w:r>
          </w:p>
          <w:p>
            <w:pPr>
              <w:numPr>
                <w:ilvl w:val="0"/>
                <w:numId w:val="0"/>
              </w:numPr>
              <w:ind w:leftChars="0"/>
              <w:rPr>
                <w:rFonts w:hint="default"/>
                <w:sz w:val="24"/>
                <w:szCs w:val="24"/>
                <w:lang w:val="en-US" w:eastAsia="zh-CN"/>
              </w:rPr>
            </w:pPr>
            <w:r>
              <w:rPr>
                <w:rFonts w:hint="default"/>
                <w:sz w:val="24"/>
                <w:szCs w:val="24"/>
                <w:lang w:val="en-US" w:eastAsia="zh-CN"/>
              </w:rPr>
              <w:t>2.特点：公开性、感染性、时代性。</w:t>
            </w:r>
          </w:p>
          <w:p>
            <w:pPr>
              <w:numPr>
                <w:ilvl w:val="0"/>
                <w:numId w:val="0"/>
              </w:numPr>
              <w:ind w:leftChars="0"/>
              <w:rPr>
                <w:rFonts w:hint="default"/>
                <w:sz w:val="24"/>
                <w:szCs w:val="24"/>
                <w:lang w:val="en-US" w:eastAsia="zh-CN"/>
              </w:rPr>
            </w:pPr>
            <w:r>
              <w:rPr>
                <w:rFonts w:hint="default"/>
                <w:sz w:val="24"/>
                <w:szCs w:val="24"/>
                <w:lang w:val="en-US" w:eastAsia="zh-CN"/>
              </w:rPr>
              <w:t>3.格式（标题+称呼+正文+落款）</w:t>
            </w:r>
          </w:p>
          <w:p>
            <w:pPr>
              <w:numPr>
                <w:ilvl w:val="0"/>
                <w:numId w:val="0"/>
              </w:numPr>
              <w:ind w:leftChars="0"/>
              <w:rPr>
                <w:rFonts w:hint="default"/>
                <w:sz w:val="24"/>
                <w:szCs w:val="24"/>
                <w:lang w:val="en-US" w:eastAsia="zh-CN"/>
              </w:rPr>
            </w:pPr>
            <w:r>
              <w:rPr>
                <w:rFonts w:hint="default"/>
                <w:sz w:val="24"/>
                <w:szCs w:val="24"/>
                <w:lang w:val="en-US" w:eastAsia="zh-CN"/>
              </w:rPr>
              <w:t>（1）标题：“倡议书”、“关于###的倡议书”</w:t>
            </w:r>
          </w:p>
          <w:p>
            <w:pPr>
              <w:numPr>
                <w:ilvl w:val="0"/>
                <w:numId w:val="0"/>
              </w:numPr>
              <w:ind w:leftChars="0"/>
              <w:rPr>
                <w:rFonts w:hint="default"/>
                <w:sz w:val="24"/>
                <w:szCs w:val="24"/>
                <w:lang w:val="en-US" w:eastAsia="zh-CN"/>
              </w:rPr>
            </w:pPr>
            <w:r>
              <w:rPr>
                <w:rFonts w:hint="default"/>
                <w:sz w:val="24"/>
                <w:szCs w:val="24"/>
                <w:lang w:val="en-US" w:eastAsia="zh-CN"/>
              </w:rPr>
              <w:t>（2）称呼：单位或个人，也可以不用称呼。</w:t>
            </w:r>
          </w:p>
          <w:p>
            <w:pPr>
              <w:numPr>
                <w:ilvl w:val="0"/>
                <w:numId w:val="0"/>
              </w:numPr>
              <w:ind w:leftChars="0"/>
              <w:rPr>
                <w:rFonts w:hint="default"/>
                <w:sz w:val="24"/>
                <w:szCs w:val="24"/>
                <w:lang w:val="en-US" w:eastAsia="zh-CN"/>
              </w:rPr>
            </w:pPr>
            <w:r>
              <w:rPr>
                <w:rFonts w:hint="default"/>
                <w:sz w:val="24"/>
                <w:szCs w:val="24"/>
                <w:lang w:val="en-US" w:eastAsia="zh-CN"/>
              </w:rPr>
              <w:t>（3）正文：正文的第一部分写倡议书的背景、倡议的对象、目的和意义。然后是倡议的具体内容和要求，具体些如何开找活动，做哪些事情，倡议事项要写的具体捷星，结尾的重点是倡议者表达愿望或者决心，最后以号召或鼓励的话结束。</w:t>
            </w:r>
          </w:p>
          <w:p>
            <w:pPr>
              <w:numPr>
                <w:ilvl w:val="0"/>
                <w:numId w:val="0"/>
              </w:numPr>
              <w:ind w:leftChars="0"/>
              <w:rPr>
                <w:rFonts w:hint="default"/>
                <w:sz w:val="24"/>
                <w:szCs w:val="24"/>
                <w:lang w:val="en-US" w:eastAsia="zh-CN"/>
              </w:rPr>
            </w:pPr>
            <w:r>
              <w:rPr>
                <w:rFonts w:hint="default"/>
                <w:sz w:val="24"/>
                <w:szCs w:val="24"/>
                <w:lang w:val="en-US" w:eastAsia="zh-CN"/>
              </w:rPr>
              <w:t>（4）落款</w:t>
            </w:r>
          </w:p>
          <w:p>
            <w:pPr>
              <w:numPr>
                <w:ilvl w:val="0"/>
                <w:numId w:val="0"/>
              </w:numPr>
              <w:rPr>
                <w:rFonts w:hint="default"/>
                <w:sz w:val="24"/>
                <w:szCs w:val="24"/>
                <w:lang w:val="en-US" w:eastAsia="zh-CN"/>
              </w:rPr>
            </w:pPr>
          </w:p>
          <w:p>
            <w:pPr>
              <w:ind w:firstLine="240" w:firstLineChars="100"/>
              <w:rPr>
                <w:rFonts w:hint="default"/>
                <w:sz w:val="24"/>
                <w:szCs w:val="24"/>
                <w:lang w:val="en-US" w:eastAsia="zh-CN"/>
              </w:rPr>
            </w:pPr>
          </w:p>
          <w:p>
            <w:pPr>
              <w:ind w:firstLine="240" w:firstLineChars="100"/>
              <w:rPr>
                <w:rFonts w:hint="default"/>
                <w:sz w:val="24"/>
                <w:szCs w:val="24"/>
                <w:lang w:val="en-US" w:eastAsia="zh-CN"/>
              </w:rPr>
            </w:pPr>
            <w:r>
              <w:rPr>
                <w:rFonts w:hint="default"/>
                <w:sz w:val="24"/>
                <w:szCs w:val="24"/>
                <w:lang w:val="en-US" w:eastAsia="zh-CN"/>
              </w:rPr>
              <w:br w:type="page"/>
            </w: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总结</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rPr>
                <w:rFonts w:hint="default" w:eastAsiaTheme="minorEastAsia"/>
                <w:sz w:val="24"/>
                <w:szCs w:val="24"/>
                <w:lang w:val="en-US" w:eastAsia="zh-CN"/>
              </w:rPr>
            </w:pPr>
            <w:r>
              <w:rPr>
                <w:rFonts w:hint="eastAsia"/>
                <w:sz w:val="24"/>
                <w:szCs w:val="24"/>
                <w:lang w:val="en-US" w:eastAsia="zh-CN"/>
              </w:rPr>
              <w:t>本章节讲述日常应用文写作特点及规律，建议学生多读多练，建立自己理论体系，树立学习兴趣。</w:t>
            </w:r>
          </w:p>
        </w:tc>
        <w:tc>
          <w:tcPr>
            <w:tcW w:w="1521"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课后作业</w:t>
            </w:r>
          </w:p>
        </w:tc>
        <w:tc>
          <w:tcPr>
            <w:tcW w:w="6854" w:type="dxa"/>
            <w:gridSpan w:val="5"/>
            <w:vAlign w:val="center"/>
          </w:tcPr>
          <w:p>
            <w:pPr>
              <w:rPr>
                <w:rFonts w:hint="default"/>
                <w:sz w:val="24"/>
                <w:szCs w:val="24"/>
                <w:lang w:val="en-US"/>
              </w:rPr>
            </w:pPr>
            <w:r>
              <w:rPr>
                <w:rFonts w:hint="eastAsia"/>
                <w:sz w:val="24"/>
                <w:szCs w:val="24"/>
                <w:lang w:val="en-US" w:eastAsia="zh-CN"/>
              </w:rPr>
              <w:t>课后思考与练习题</w:t>
            </w:r>
          </w:p>
        </w:tc>
      </w:tr>
    </w:tbl>
    <w:p/>
    <w:p/>
    <w:p/>
    <w:p/>
    <w:p/>
    <w:p/>
    <w:p/>
    <w:p/>
    <w:p/>
    <w:tbl>
      <w:tblPr>
        <w:tblStyle w:val="7"/>
        <w:tblpPr w:leftFromText="180" w:rightFromText="180" w:vertAnchor="text" w:horzAnchor="page" w:tblpX="1792" w:tblpY="6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26"/>
        <w:gridCol w:w="1984"/>
        <w:gridCol w:w="284"/>
        <w:gridCol w:w="93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上课地点</w:t>
            </w:r>
          </w:p>
        </w:tc>
        <w:tc>
          <w:tcPr>
            <w:tcW w:w="4110" w:type="dxa"/>
            <w:gridSpan w:val="2"/>
            <w:vAlign w:val="center"/>
          </w:tcPr>
          <w:p>
            <w:pPr>
              <w:rPr>
                <w:rFonts w:hint="default" w:eastAsiaTheme="minorEastAsia"/>
                <w:sz w:val="24"/>
                <w:szCs w:val="24"/>
                <w:lang w:val="en-US" w:eastAsia="zh-CN"/>
              </w:rPr>
            </w:pPr>
            <w:r>
              <w:rPr>
                <w:rFonts w:hint="eastAsia"/>
                <w:sz w:val="24"/>
                <w:szCs w:val="24"/>
                <w:lang w:val="en-US" w:eastAsia="zh-CN"/>
              </w:rPr>
              <w:t>和润楼A406</w:t>
            </w:r>
          </w:p>
        </w:tc>
        <w:tc>
          <w:tcPr>
            <w:tcW w:w="1223"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学  时</w:t>
            </w:r>
          </w:p>
        </w:tc>
        <w:tc>
          <w:tcPr>
            <w:tcW w:w="1521" w:type="dxa"/>
            <w:vAlign w:val="center"/>
          </w:tcPr>
          <w:p>
            <w:pPr>
              <w:rPr>
                <w:rFonts w:hint="eastAsia" w:eastAsiaTheme="minorEastAsia"/>
                <w:sz w:val="24"/>
                <w:szCs w:val="24"/>
                <w:lang w:val="en-US" w:eastAsia="zh-CN"/>
              </w:rPr>
            </w:pPr>
            <w:r>
              <w:rPr>
                <w:rFonts w:hint="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教学目标</w:t>
            </w:r>
          </w:p>
        </w:tc>
        <w:tc>
          <w:tcPr>
            <w:tcW w:w="2126"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知识目标</w:t>
            </w:r>
          </w:p>
        </w:tc>
        <w:tc>
          <w:tcPr>
            <w:tcW w:w="2268"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能力目标</w:t>
            </w:r>
          </w:p>
        </w:tc>
        <w:tc>
          <w:tcPr>
            <w:tcW w:w="2460"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68" w:type="dxa"/>
            <w:vMerge w:val="continue"/>
            <w:vAlign w:val="center"/>
          </w:tcPr>
          <w:p>
            <w:pPr>
              <w:jc w:val="center"/>
              <w:rPr>
                <w:rFonts w:ascii="华文楷体" w:hAnsi="华文楷体" w:eastAsia="华文楷体"/>
                <w:b/>
                <w:sz w:val="24"/>
                <w:szCs w:val="24"/>
              </w:rPr>
            </w:pPr>
          </w:p>
        </w:tc>
        <w:tc>
          <w:tcPr>
            <w:tcW w:w="2126" w:type="dxa"/>
            <w:vAlign w:val="center"/>
          </w:tcPr>
          <w:p>
            <w:pPr>
              <w:rPr>
                <w:rFonts w:hint="default" w:eastAsiaTheme="minorEastAsia"/>
                <w:sz w:val="24"/>
                <w:szCs w:val="24"/>
                <w:lang w:val="en-US" w:eastAsia="zh-CN"/>
              </w:rPr>
            </w:pPr>
            <w:r>
              <w:rPr>
                <w:rFonts w:hint="eastAsia"/>
                <w:sz w:val="24"/>
                <w:szCs w:val="24"/>
                <w:lang w:val="en-US" w:eastAsia="zh-CN"/>
              </w:rPr>
              <w:t>了解经济新闻写作和经济论文写作特点及规律。</w:t>
            </w:r>
          </w:p>
        </w:tc>
        <w:tc>
          <w:tcPr>
            <w:tcW w:w="2268" w:type="dxa"/>
            <w:gridSpan w:val="2"/>
            <w:vAlign w:val="center"/>
          </w:tcPr>
          <w:p>
            <w:pPr>
              <w:rPr>
                <w:rFonts w:hint="default" w:eastAsiaTheme="minorEastAsia"/>
                <w:sz w:val="24"/>
                <w:szCs w:val="24"/>
                <w:lang w:val="en-US" w:eastAsia="zh-CN"/>
              </w:rPr>
            </w:pPr>
            <w:r>
              <w:rPr>
                <w:rFonts w:hint="eastAsia"/>
                <w:sz w:val="24"/>
                <w:szCs w:val="24"/>
                <w:lang w:val="en-US" w:eastAsia="zh-CN"/>
              </w:rPr>
              <w:t>能够撰处理经济新闻及经济论文</w:t>
            </w:r>
          </w:p>
        </w:tc>
        <w:tc>
          <w:tcPr>
            <w:tcW w:w="2460" w:type="dxa"/>
            <w:gridSpan w:val="2"/>
            <w:vAlign w:val="center"/>
          </w:tcPr>
          <w:p>
            <w:pPr>
              <w:rPr>
                <w:rFonts w:hint="default" w:eastAsiaTheme="minorEastAsia"/>
                <w:sz w:val="24"/>
                <w:szCs w:val="24"/>
                <w:lang w:val="en-US" w:eastAsia="zh-CN"/>
              </w:rPr>
            </w:pPr>
            <w:r>
              <w:rPr>
                <w:rFonts w:hint="eastAsia"/>
                <w:sz w:val="24"/>
                <w:szCs w:val="24"/>
                <w:lang w:val="en-US" w:eastAsia="zh-CN"/>
              </w:rPr>
              <w:t>良好的写作素养及职业道德素养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重点难点</w:t>
            </w:r>
          </w:p>
          <w:p>
            <w:pPr>
              <w:jc w:val="center"/>
              <w:rPr>
                <w:rFonts w:ascii="华文楷体" w:hAnsi="华文楷体" w:eastAsia="华文楷体"/>
                <w:b/>
                <w:sz w:val="24"/>
                <w:szCs w:val="24"/>
              </w:rPr>
            </w:pPr>
            <w:r>
              <w:rPr>
                <w:rFonts w:hint="eastAsia" w:ascii="华文楷体" w:hAnsi="华文楷体" w:eastAsia="华文楷体"/>
                <w:b/>
                <w:sz w:val="24"/>
                <w:szCs w:val="24"/>
              </w:rPr>
              <w:t>及解决办法</w:t>
            </w:r>
          </w:p>
        </w:tc>
        <w:tc>
          <w:tcPr>
            <w:tcW w:w="6854" w:type="dxa"/>
            <w:gridSpan w:val="5"/>
            <w:vAlign w:val="center"/>
          </w:tcPr>
          <w:p>
            <w:pPr>
              <w:rPr>
                <w:rFonts w:hint="eastAsia"/>
                <w:sz w:val="24"/>
                <w:szCs w:val="24"/>
                <w:lang w:val="en-US" w:eastAsia="zh-CN"/>
              </w:rPr>
            </w:pPr>
            <w:r>
              <w:rPr>
                <w:rFonts w:hint="eastAsia"/>
                <w:sz w:val="24"/>
                <w:szCs w:val="24"/>
                <w:lang w:val="en-US" w:eastAsia="zh-CN"/>
              </w:rPr>
              <w:t>经济新闻及经济论文写作</w:t>
            </w:r>
          </w:p>
          <w:p>
            <w:pPr>
              <w:rPr>
                <w:rFonts w:hint="default"/>
                <w:sz w:val="24"/>
                <w:szCs w:val="24"/>
                <w:lang w:val="en-US" w:eastAsia="zh-CN"/>
              </w:rPr>
            </w:pPr>
            <w:r>
              <w:rPr>
                <w:rFonts w:hint="eastAsia"/>
                <w:sz w:val="24"/>
                <w:szCs w:val="24"/>
                <w:lang w:val="en-US" w:eastAsia="zh-CN"/>
              </w:rPr>
              <w:t>多读多练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教学过程</w:t>
            </w:r>
          </w:p>
          <w:p>
            <w:pPr>
              <w:jc w:val="center"/>
              <w:rPr>
                <w:rFonts w:ascii="华文楷体" w:hAnsi="华文楷体" w:eastAsia="华文楷体"/>
                <w:b/>
                <w:sz w:val="24"/>
                <w:szCs w:val="24"/>
              </w:rPr>
            </w:pPr>
            <w:r>
              <w:rPr>
                <w:rFonts w:hint="eastAsia" w:ascii="华文楷体" w:hAnsi="华文楷体" w:eastAsia="华文楷体"/>
                <w:b/>
                <w:sz w:val="24"/>
                <w:szCs w:val="24"/>
              </w:rPr>
              <w:t>与时间分配</w:t>
            </w:r>
          </w:p>
        </w:tc>
        <w:tc>
          <w:tcPr>
            <w:tcW w:w="5333" w:type="dxa"/>
            <w:gridSpan w:val="4"/>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主要教学内容</w:t>
            </w:r>
          </w:p>
        </w:tc>
        <w:tc>
          <w:tcPr>
            <w:tcW w:w="1521"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教学方法</w:t>
            </w:r>
          </w:p>
          <w:p>
            <w:pPr>
              <w:jc w:val="center"/>
              <w:rPr>
                <w:rFonts w:ascii="华文楷体" w:hAnsi="华文楷体" w:eastAsia="华文楷体"/>
                <w:b/>
                <w:sz w:val="24"/>
                <w:szCs w:val="24"/>
              </w:rPr>
            </w:pPr>
            <w:r>
              <w:rPr>
                <w:rFonts w:hint="eastAsia" w:ascii="华文楷体" w:hAnsi="华文楷体" w:eastAsia="华文楷体"/>
                <w:b/>
                <w:sz w:val="24"/>
                <w:szCs w:val="24"/>
              </w:rPr>
              <w:t>与手段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课前学习</w:t>
            </w:r>
          </w:p>
        </w:tc>
        <w:tc>
          <w:tcPr>
            <w:tcW w:w="5333" w:type="dxa"/>
            <w:gridSpan w:val="4"/>
            <w:vAlign w:val="center"/>
          </w:tcPr>
          <w:p>
            <w:pPr>
              <w:rPr>
                <w:rFonts w:hint="default" w:eastAsiaTheme="minorEastAsia"/>
                <w:sz w:val="24"/>
                <w:szCs w:val="24"/>
                <w:lang w:val="en-US" w:eastAsia="zh-CN"/>
              </w:rPr>
            </w:pPr>
            <w:r>
              <w:rPr>
                <w:rFonts w:hint="eastAsia"/>
                <w:sz w:val="24"/>
                <w:szCs w:val="24"/>
                <w:lang w:val="en-US" w:eastAsia="zh-CN"/>
              </w:rPr>
              <w:t>阅读积极新闻报道稿件</w:t>
            </w: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情境导入</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pStyle w:val="2"/>
              <w:spacing w:line="360" w:lineRule="auto"/>
              <w:ind w:left="0" w:leftChars="0"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经济新闻对经营管理工作有重要的作用和意义。</w:t>
            </w:r>
          </w:p>
          <w:p>
            <w:pPr>
              <w:pStyle w:val="2"/>
              <w:spacing w:line="360" w:lineRule="auto"/>
              <w:ind w:left="0" w:leftChars="0"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经济新闻是新闻的一种，是对经济活动中新近发生的、发现的或变动着的具有社会意义和经济价值的事实的及时报道。经济新闻主要反映生产、分配、交换、消费、货币、价格、财政、金融等经济生活各个领域的现状及其发展变化，报道内容十分广泛。随着社会主义市场经济体制的建立和完善，经济新闻在宣传国家经济政策，报道国民经济发展状况，传播经济信息，沟通经济关系等方面，起着越来越大的作用。</w:t>
            </w:r>
          </w:p>
          <w:p>
            <w:pPr>
              <w:rPr>
                <w:rFonts w:hint="default" w:eastAsiaTheme="minorEastAsia"/>
                <w:sz w:val="24"/>
                <w:szCs w:val="24"/>
                <w:lang w:val="en-US" w:eastAsia="zh-CN"/>
              </w:rPr>
            </w:pP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任务实施</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pStyle w:val="2"/>
              <w:numPr>
                <w:ilvl w:val="0"/>
                <w:numId w:val="14"/>
              </w:numPr>
              <w:spacing w:line="360" w:lineRule="auto"/>
              <w:ind w:firstLine="540" w:firstLineChars="225"/>
              <w:rPr>
                <w:rFonts w:hint="eastAsia"/>
                <w:sz w:val="24"/>
                <w:lang w:val="en-US" w:eastAsia="zh-CN"/>
              </w:rPr>
            </w:pPr>
            <w:r>
              <w:rPr>
                <w:rFonts w:hint="eastAsia"/>
                <w:sz w:val="24"/>
                <w:lang w:val="en-US" w:eastAsia="zh-CN"/>
              </w:rPr>
              <w:t>经济新闻写作概述</w:t>
            </w:r>
          </w:p>
          <w:p>
            <w:pPr>
              <w:pStyle w:val="2"/>
              <w:numPr>
                <w:ilvl w:val="0"/>
                <w:numId w:val="0"/>
              </w:numPr>
              <w:spacing w:line="360" w:lineRule="auto"/>
              <w:rPr>
                <w:rFonts w:hint="eastAsia"/>
                <w:sz w:val="24"/>
              </w:rPr>
            </w:pPr>
            <w:r>
              <w:rPr>
                <w:rFonts w:hint="eastAsia"/>
                <w:sz w:val="24"/>
              </w:rPr>
              <w:t>1．经济新闻的涵义</w:t>
            </w:r>
          </w:p>
          <w:p>
            <w:pPr>
              <w:pStyle w:val="2"/>
              <w:spacing w:line="360" w:lineRule="auto"/>
              <w:ind w:firstLine="630"/>
              <w:rPr>
                <w:rFonts w:hint="eastAsia"/>
                <w:sz w:val="24"/>
              </w:rPr>
            </w:pPr>
            <w:r>
              <w:rPr>
                <w:rFonts w:hint="eastAsia"/>
                <w:sz w:val="24"/>
              </w:rPr>
              <w:t>经济新闻是新闻的一种，是对经济活动中新近发生的、发现的或变动着的具有社会意义和经济价值的事实的及时报道。经济新闻主要反映生产、分配、交换、消费、货币、价格、财政、金融等经济生活各个领域的现状及其发展变化，报道内容十分广泛。随着社会主义市场经济体制的建立和完善，经济新闻在宣传国家经济政策，报道国民经济发展状况，传播经济信息，沟通经济关系等方面，起着越来越大的作用。</w:t>
            </w:r>
          </w:p>
          <w:p>
            <w:pPr>
              <w:pStyle w:val="2"/>
              <w:spacing w:line="360" w:lineRule="auto"/>
              <w:ind w:firstLine="480" w:firstLineChars="200"/>
              <w:rPr>
                <w:rFonts w:hint="eastAsia"/>
                <w:sz w:val="24"/>
              </w:rPr>
            </w:pPr>
            <w:r>
              <w:rPr>
                <w:rFonts w:hint="eastAsia"/>
                <w:sz w:val="24"/>
              </w:rPr>
              <w:t>2．经济新闻的种类</w:t>
            </w:r>
          </w:p>
          <w:p>
            <w:pPr>
              <w:pStyle w:val="2"/>
              <w:spacing w:line="360" w:lineRule="auto"/>
              <w:ind w:firstLine="480" w:firstLineChars="200"/>
              <w:rPr>
                <w:rFonts w:hint="eastAsia"/>
                <w:sz w:val="24"/>
              </w:rPr>
            </w:pPr>
            <w:r>
              <w:rPr>
                <w:rFonts w:hint="eastAsia"/>
                <w:sz w:val="24"/>
              </w:rPr>
              <w:t>经济新闻的种类较多，常见的主要有：</w:t>
            </w:r>
          </w:p>
          <w:p>
            <w:pPr>
              <w:pStyle w:val="2"/>
              <w:spacing w:line="360" w:lineRule="auto"/>
              <w:ind w:firstLine="480" w:firstLineChars="200"/>
              <w:rPr>
                <w:rFonts w:hint="eastAsia"/>
                <w:sz w:val="24"/>
              </w:rPr>
            </w:pPr>
            <w:r>
              <w:rPr>
                <w:rFonts w:hint="eastAsia"/>
                <w:sz w:val="24"/>
              </w:rPr>
              <w:t>(1)动态经济新闻</w:t>
            </w:r>
          </w:p>
          <w:p>
            <w:pPr>
              <w:pStyle w:val="2"/>
              <w:spacing w:line="360" w:lineRule="auto"/>
              <w:ind w:firstLine="480" w:firstLineChars="200"/>
              <w:rPr>
                <w:rFonts w:hint="eastAsia"/>
                <w:sz w:val="24"/>
              </w:rPr>
            </w:pPr>
            <w:r>
              <w:rPr>
                <w:rFonts w:hint="eastAsia"/>
                <w:sz w:val="24"/>
              </w:rPr>
              <w:t>这是为及时地反映国内外新近发生的经济事实而写的报道。大到国家重大经济政策的颁布，国内外重大经济事件的发生，小到某一市场某一商品的销售情况，都在其报道范围之内。动态经济新闻使用得最为广泛，具有重要的信息价值。</w:t>
            </w:r>
          </w:p>
          <w:p>
            <w:pPr>
              <w:pStyle w:val="2"/>
              <w:spacing w:line="360" w:lineRule="auto"/>
              <w:ind w:firstLine="480" w:firstLineChars="200"/>
              <w:rPr>
                <w:rFonts w:hint="eastAsia"/>
                <w:sz w:val="24"/>
              </w:rPr>
            </w:pPr>
            <w:r>
              <w:rPr>
                <w:rFonts w:hint="eastAsia"/>
                <w:sz w:val="24"/>
              </w:rPr>
              <w:t>(2)典型经济新闻</w:t>
            </w:r>
          </w:p>
          <w:p>
            <w:pPr>
              <w:pStyle w:val="2"/>
              <w:spacing w:line="360" w:lineRule="auto"/>
              <w:ind w:firstLine="480" w:firstLineChars="200"/>
              <w:rPr>
                <w:rFonts w:hint="eastAsia"/>
                <w:sz w:val="24"/>
              </w:rPr>
            </w:pPr>
            <w:r>
              <w:rPr>
                <w:rFonts w:hint="eastAsia"/>
                <w:sz w:val="24"/>
              </w:rPr>
              <w:t>这是对经济领域中一定时期内比较突出的单位、任务或事物进行重点报道，并从中引起具有普遍意义的经验和教训的新闻文体，它具有较强的针对性和指导性。</w:t>
            </w:r>
          </w:p>
          <w:p>
            <w:pPr>
              <w:pStyle w:val="2"/>
              <w:spacing w:line="360" w:lineRule="auto"/>
              <w:ind w:firstLine="480" w:firstLineChars="200"/>
              <w:rPr>
                <w:rFonts w:hint="eastAsia"/>
                <w:sz w:val="24"/>
              </w:rPr>
            </w:pPr>
            <w:r>
              <w:rPr>
                <w:rFonts w:hint="eastAsia"/>
                <w:sz w:val="24"/>
              </w:rPr>
              <w:t>(3)综合经济新闻</w:t>
            </w:r>
          </w:p>
          <w:p>
            <w:pPr>
              <w:pStyle w:val="2"/>
              <w:spacing w:line="360" w:lineRule="auto"/>
              <w:ind w:firstLine="480" w:firstLineChars="200"/>
              <w:rPr>
                <w:rFonts w:hint="eastAsia"/>
                <w:sz w:val="24"/>
              </w:rPr>
            </w:pPr>
            <w:r>
              <w:rPr>
                <w:rFonts w:hint="eastAsia"/>
                <w:sz w:val="24"/>
              </w:rPr>
              <w:t>这是从各个侧面反映较大范围内或较长时间内的综合经济情况的新闻问题。由于这种新闻涉及面比较广，所用的材料比较多，因此，写作时要注意点面结合，做到既有广度，又有深度。</w:t>
            </w:r>
          </w:p>
          <w:p>
            <w:pPr>
              <w:pStyle w:val="2"/>
              <w:spacing w:line="360" w:lineRule="auto"/>
              <w:ind w:firstLine="480" w:firstLineChars="200"/>
              <w:rPr>
                <w:rFonts w:hint="eastAsia"/>
                <w:sz w:val="24"/>
              </w:rPr>
            </w:pPr>
            <w:r>
              <w:rPr>
                <w:rFonts w:hint="eastAsia"/>
                <w:sz w:val="24"/>
              </w:rPr>
              <w:t>(4)评述经济新闻</w:t>
            </w:r>
          </w:p>
          <w:p>
            <w:pPr>
              <w:pStyle w:val="2"/>
              <w:spacing w:line="360" w:lineRule="auto"/>
              <w:ind w:firstLine="480" w:firstLineChars="200"/>
              <w:rPr>
                <w:rFonts w:hint="eastAsia" w:eastAsiaTheme="minorEastAsia"/>
                <w:sz w:val="24"/>
                <w:lang w:eastAsia="zh-CN"/>
              </w:rPr>
            </w:pPr>
            <w:r>
              <w:rPr>
                <w:rFonts w:hint="eastAsia"/>
                <w:sz w:val="24"/>
              </w:rPr>
              <w:t>这种新闻是就某一经济问题进行评述，说明其价值和意义。它采用夹叙夹议的形式，对经济形势进行分析和展望，对经济动向进行研究，对经营经验进行</w:t>
            </w:r>
            <w:r>
              <w:rPr>
                <w:rFonts w:hint="eastAsia"/>
                <w:sz w:val="24"/>
                <w:lang w:eastAsia="zh-CN"/>
              </w:rPr>
              <w:t>。</w:t>
            </w:r>
          </w:p>
          <w:p>
            <w:pPr>
              <w:pStyle w:val="2"/>
              <w:spacing w:line="360" w:lineRule="auto"/>
              <w:ind w:left="0" w:leftChars="0" w:firstLine="0" w:firstLineChars="0"/>
              <w:rPr>
                <w:rFonts w:hint="eastAsia"/>
                <w:sz w:val="24"/>
              </w:rPr>
            </w:pPr>
            <w:r>
              <w:rPr>
                <w:rFonts w:hint="eastAsia"/>
                <w:sz w:val="24"/>
              </w:rPr>
              <w:t>二、经济新闻的写作</w:t>
            </w:r>
          </w:p>
          <w:p>
            <w:pPr>
              <w:pStyle w:val="2"/>
              <w:spacing w:line="360" w:lineRule="auto"/>
              <w:ind w:firstLine="480" w:firstLineChars="200"/>
              <w:rPr>
                <w:rFonts w:hint="eastAsia"/>
                <w:sz w:val="24"/>
              </w:rPr>
            </w:pPr>
            <w:r>
              <w:rPr>
                <w:rFonts w:hint="eastAsia"/>
                <w:sz w:val="24"/>
              </w:rPr>
              <w:t>经济新闻的结构一般由标题、导语、主题、背景、结尾等5个部分组成。</w:t>
            </w:r>
          </w:p>
          <w:p>
            <w:pPr>
              <w:pStyle w:val="2"/>
              <w:spacing w:line="360" w:lineRule="auto"/>
              <w:ind w:firstLine="480" w:firstLineChars="200"/>
              <w:rPr>
                <w:rFonts w:hint="eastAsia"/>
                <w:sz w:val="24"/>
              </w:rPr>
            </w:pPr>
            <w:r>
              <w:rPr>
                <w:rFonts w:hint="eastAsia"/>
                <w:sz w:val="24"/>
              </w:rPr>
              <w:t>（一）标题</w:t>
            </w:r>
          </w:p>
          <w:p>
            <w:pPr>
              <w:pStyle w:val="2"/>
              <w:spacing w:line="360" w:lineRule="auto"/>
              <w:ind w:firstLine="472" w:firstLineChars="197"/>
              <w:rPr>
                <w:rFonts w:hint="eastAsia"/>
                <w:bCs/>
                <w:sz w:val="24"/>
              </w:rPr>
            </w:pPr>
            <w:r>
              <w:rPr>
                <w:rFonts w:hint="eastAsia"/>
                <w:bCs/>
                <w:sz w:val="24"/>
              </w:rPr>
              <w:t>经济新闻的标题是经济新闻内容的高度概括，它可以帮助读者尽快了解新闻的意义和内容，同时起到吸引读者、先声夺人的作用。</w:t>
            </w:r>
          </w:p>
          <w:p>
            <w:pPr>
              <w:pStyle w:val="2"/>
              <w:spacing w:line="360" w:lineRule="auto"/>
              <w:ind w:firstLine="480" w:firstLineChars="200"/>
              <w:rPr>
                <w:rFonts w:hint="eastAsia"/>
                <w:bCs/>
                <w:sz w:val="24"/>
              </w:rPr>
            </w:pPr>
            <w:r>
              <w:rPr>
                <w:rFonts w:hint="eastAsia"/>
                <w:bCs/>
                <w:sz w:val="24"/>
              </w:rPr>
              <w:t>标题的结构形式：</w:t>
            </w:r>
          </w:p>
          <w:p>
            <w:pPr>
              <w:pStyle w:val="2"/>
              <w:spacing w:line="360" w:lineRule="auto"/>
              <w:ind w:firstLine="480" w:firstLineChars="200"/>
              <w:rPr>
                <w:rFonts w:hint="eastAsia"/>
                <w:bCs/>
                <w:sz w:val="24"/>
              </w:rPr>
            </w:pPr>
            <w:r>
              <w:rPr>
                <w:rFonts w:hint="eastAsia"/>
                <w:bCs/>
                <w:sz w:val="24"/>
              </w:rPr>
              <w:t>1、单行标题：只有正题，将最主要的事实做高度概括。常用于内容比较单一，重要性一般的消息。</w:t>
            </w:r>
          </w:p>
          <w:p>
            <w:pPr>
              <w:pStyle w:val="2"/>
              <w:spacing w:line="360" w:lineRule="auto"/>
              <w:ind w:firstLine="480" w:firstLineChars="200"/>
              <w:rPr>
                <w:bCs/>
                <w:sz w:val="24"/>
              </w:rPr>
            </w:pPr>
            <w:r>
              <w:rPr>
                <w:rFonts w:hint="eastAsia"/>
                <w:bCs/>
                <w:sz w:val="24"/>
              </w:rPr>
              <w:t>2、双行标题：有两种形式：</w:t>
            </w:r>
          </w:p>
          <w:p>
            <w:pPr>
              <w:pStyle w:val="2"/>
              <w:spacing w:line="360" w:lineRule="auto"/>
              <w:ind w:left="720" w:firstLine="0"/>
              <w:rPr>
                <w:rFonts w:hint="eastAsia"/>
                <w:bCs/>
                <w:sz w:val="24"/>
              </w:rPr>
            </w:pPr>
            <w:r>
              <w:rPr>
                <w:rFonts w:hint="eastAsia"/>
                <w:bCs/>
                <w:sz w:val="24"/>
              </w:rPr>
              <w:t>（1）引题+正题</w:t>
            </w:r>
          </w:p>
          <w:p>
            <w:pPr>
              <w:pStyle w:val="2"/>
              <w:spacing w:line="360" w:lineRule="auto"/>
              <w:ind w:left="720" w:firstLine="0"/>
              <w:rPr>
                <w:rFonts w:hint="eastAsia"/>
                <w:bCs/>
                <w:sz w:val="24"/>
              </w:rPr>
            </w:pPr>
            <w:r>
              <w:rPr>
                <w:rFonts w:hint="eastAsia"/>
                <w:bCs/>
                <w:sz w:val="24"/>
              </w:rPr>
              <w:t>（2）正题+辅题</w:t>
            </w:r>
          </w:p>
          <w:p>
            <w:pPr>
              <w:pStyle w:val="2"/>
              <w:spacing w:line="360" w:lineRule="auto"/>
              <w:ind w:firstLine="470" w:firstLineChars="196"/>
              <w:rPr>
                <w:rFonts w:hint="eastAsia"/>
                <w:bCs/>
                <w:sz w:val="24"/>
              </w:rPr>
            </w:pPr>
            <w:r>
              <w:rPr>
                <w:rFonts w:hint="eastAsia"/>
                <w:bCs/>
                <w:sz w:val="24"/>
              </w:rPr>
              <w:t>双行标题应特别注意两个标题的主从相配和虚实互补。应理清主从的逻辑关系应保证内容不重复、不冲突。</w:t>
            </w:r>
          </w:p>
          <w:p>
            <w:pPr>
              <w:pStyle w:val="2"/>
              <w:spacing w:line="360" w:lineRule="auto"/>
              <w:ind w:firstLine="470" w:firstLineChars="196"/>
              <w:rPr>
                <w:bCs/>
                <w:sz w:val="24"/>
              </w:rPr>
            </w:pPr>
            <w:r>
              <w:rPr>
                <w:rFonts w:hint="eastAsia"/>
                <w:bCs/>
                <w:sz w:val="24"/>
              </w:rPr>
              <w:t>3、三行标题：依次由引题、正题、辅题三个内容构成，用于重要的或头绪复杂的新闻。</w:t>
            </w:r>
          </w:p>
          <w:p>
            <w:pPr>
              <w:pStyle w:val="2"/>
              <w:spacing w:line="360" w:lineRule="auto"/>
              <w:ind w:firstLine="0"/>
              <w:rPr>
                <w:rFonts w:hint="eastAsia"/>
                <w:sz w:val="24"/>
              </w:rPr>
            </w:pPr>
            <w:r>
              <w:rPr>
                <w:rFonts w:hint="eastAsia"/>
                <w:sz w:val="24"/>
              </w:rPr>
              <w:t xml:space="preserve">    经济新闻的标题应该新颖、醒目，能反映所报道的经济事实内容。可以根据报道的需要选用合适的标题。   </w:t>
            </w:r>
          </w:p>
          <w:p>
            <w:pPr>
              <w:pStyle w:val="2"/>
              <w:spacing w:line="360" w:lineRule="auto"/>
              <w:rPr>
                <w:rFonts w:hint="eastAsia"/>
                <w:sz w:val="24"/>
              </w:rPr>
            </w:pPr>
            <w:r>
              <w:rPr>
                <w:rFonts w:hint="eastAsia"/>
                <w:sz w:val="24"/>
              </w:rPr>
              <w:t>（二）导语</w:t>
            </w:r>
          </w:p>
          <w:p>
            <w:pPr>
              <w:pStyle w:val="2"/>
              <w:spacing w:line="360" w:lineRule="auto"/>
              <w:rPr>
                <w:rFonts w:hint="eastAsia"/>
                <w:sz w:val="24"/>
              </w:rPr>
            </w:pPr>
            <w:r>
              <w:rPr>
                <w:rFonts w:hint="eastAsia"/>
                <w:sz w:val="24"/>
              </w:rPr>
              <w:t>导语是指新闻的开头部分。它的作用是将最重要、最能吸引人的事实或全文的中心思想概括出来，以便读者迅速了解新闻的主要内容，进而产生阅读兴趣；写作导语常见的形式是：</w:t>
            </w:r>
          </w:p>
          <w:p>
            <w:pPr>
              <w:pStyle w:val="2"/>
              <w:spacing w:line="360" w:lineRule="auto"/>
              <w:rPr>
                <w:rFonts w:hint="eastAsia"/>
                <w:sz w:val="24"/>
              </w:rPr>
            </w:pPr>
            <w:r>
              <w:rPr>
                <w:rFonts w:hint="eastAsia"/>
                <w:sz w:val="24"/>
              </w:rPr>
              <w:t>(1)叙述式</w:t>
            </w:r>
          </w:p>
          <w:p>
            <w:pPr>
              <w:pStyle w:val="2"/>
              <w:spacing w:line="360" w:lineRule="auto"/>
              <w:rPr>
                <w:rFonts w:hint="eastAsia"/>
                <w:sz w:val="24"/>
              </w:rPr>
            </w:pPr>
            <w:r>
              <w:rPr>
                <w:rFonts w:hint="eastAsia"/>
                <w:sz w:val="24"/>
              </w:rPr>
              <w:t>以平易、朴素的叙述方式，概述主要的新闻事实。这种写法多用于动态新闻。例如：</w:t>
            </w:r>
          </w:p>
          <w:p>
            <w:pPr>
              <w:pStyle w:val="2"/>
              <w:spacing w:line="360" w:lineRule="auto"/>
              <w:ind w:firstLine="540" w:firstLineChars="225"/>
              <w:rPr>
                <w:rFonts w:hint="eastAsia"/>
                <w:sz w:val="24"/>
              </w:rPr>
            </w:pPr>
            <w:r>
              <w:rPr>
                <w:rFonts w:hint="eastAsia"/>
                <w:sz w:val="24"/>
              </w:rPr>
              <w:t>在世界经济已经不景气的情况下，发生了“9·11”恐怖主义袭击事件，使世界经济增长受到危害。</w:t>
            </w:r>
          </w:p>
          <w:p>
            <w:pPr>
              <w:pStyle w:val="2"/>
              <w:spacing w:line="360" w:lineRule="auto"/>
              <w:rPr>
                <w:rFonts w:hint="eastAsia"/>
                <w:sz w:val="24"/>
              </w:rPr>
            </w:pPr>
            <w:r>
              <w:rPr>
                <w:rFonts w:hint="eastAsia"/>
                <w:sz w:val="24"/>
              </w:rPr>
              <w:t xml:space="preserve"> (2)描写式</w:t>
            </w:r>
          </w:p>
          <w:p>
            <w:pPr>
              <w:pStyle w:val="2"/>
              <w:spacing w:line="360" w:lineRule="auto"/>
              <w:rPr>
                <w:rFonts w:hint="eastAsia"/>
                <w:sz w:val="24"/>
              </w:rPr>
            </w:pPr>
            <w:r>
              <w:rPr>
                <w:rFonts w:hint="eastAsia"/>
                <w:sz w:val="24"/>
              </w:rPr>
              <w:t xml:space="preserve"> 用形象生动而又简洁的描写方式，突出报道对象的特点，或通过场景描写，渲染气氛，烘托主题。这种写法容易给人留下深刻的印象。例如：</w:t>
            </w:r>
          </w:p>
          <w:p>
            <w:pPr>
              <w:pStyle w:val="2"/>
              <w:spacing w:line="360" w:lineRule="auto"/>
              <w:rPr>
                <w:rFonts w:hint="eastAsia"/>
                <w:sz w:val="24"/>
              </w:rPr>
            </w:pPr>
            <w:r>
              <w:rPr>
                <w:rFonts w:hint="eastAsia"/>
                <w:sz w:val="24"/>
              </w:rPr>
              <w:t xml:space="preserve"> 领带3 000～6 000元／条，衬衫4 000-11 000元／件，T恤7 000元／件，皮鞋1．92万元／双，西装则挂在封闭的壁柜里，标价从每件3万元到6万元不等……本月17日，顶级服装品牌史提芬劳·尼治和它天价的服饰一起来到了成都。</w:t>
            </w:r>
          </w:p>
          <w:p>
            <w:pPr>
              <w:pStyle w:val="2"/>
              <w:spacing w:line="360" w:lineRule="auto"/>
              <w:rPr>
                <w:rFonts w:hint="eastAsia"/>
                <w:sz w:val="24"/>
              </w:rPr>
            </w:pPr>
            <w:r>
              <w:rPr>
                <w:rFonts w:hint="eastAsia"/>
                <w:sz w:val="24"/>
              </w:rPr>
              <w:t xml:space="preserve"> (3)提问式</w:t>
            </w:r>
          </w:p>
          <w:p>
            <w:pPr>
              <w:pStyle w:val="2"/>
              <w:spacing w:line="360" w:lineRule="auto"/>
              <w:rPr>
                <w:rFonts w:hint="eastAsia"/>
                <w:sz w:val="24"/>
              </w:rPr>
            </w:pPr>
            <w:r>
              <w:rPr>
                <w:rFonts w:hint="eastAsia"/>
                <w:sz w:val="24"/>
              </w:rPr>
              <w:t xml:space="preserve"> 先提出一个问题，引起读者的注意和思考，然后在主体部分给出答案。评述经济新闻较多采用这种形式。例如：</w:t>
            </w:r>
          </w:p>
          <w:p>
            <w:pPr>
              <w:pStyle w:val="2"/>
              <w:spacing w:line="360" w:lineRule="auto"/>
              <w:rPr>
                <w:rFonts w:hint="eastAsia"/>
                <w:sz w:val="24"/>
              </w:rPr>
            </w:pPr>
            <w:r>
              <w:rPr>
                <w:rFonts w:hint="eastAsia"/>
                <w:sz w:val="24"/>
              </w:rPr>
              <w:t xml:space="preserve"> 柯达、联合利华、米其林如果这些世界500强企业的名字出现在上海证交所的行情板上，和我们的“老八股”排在一起翻红翻绿时，你是否认为是遥远的梦想?</w:t>
            </w:r>
          </w:p>
          <w:p>
            <w:pPr>
              <w:pStyle w:val="2"/>
              <w:spacing w:line="360" w:lineRule="auto"/>
              <w:rPr>
                <w:rFonts w:hint="eastAsia"/>
                <w:sz w:val="24"/>
              </w:rPr>
            </w:pPr>
            <w:r>
              <w:rPr>
                <w:rFonts w:hint="eastAsia"/>
                <w:sz w:val="24"/>
              </w:rPr>
              <w:t xml:space="preserve"> (4)结论式</w:t>
            </w:r>
          </w:p>
          <w:p>
            <w:pPr>
              <w:pStyle w:val="2"/>
              <w:spacing w:line="360" w:lineRule="auto"/>
              <w:rPr>
                <w:rFonts w:hint="eastAsia"/>
                <w:sz w:val="24"/>
              </w:rPr>
            </w:pPr>
            <w:r>
              <w:rPr>
                <w:rFonts w:hint="eastAsia"/>
                <w:sz w:val="24"/>
              </w:rPr>
              <w:t xml:space="preserve"> 首先明确报道对象的性质，点明事件的结果，再回过头叙述事件的经过，以收到吸引读者的效果。例如：</w:t>
            </w:r>
          </w:p>
          <w:p>
            <w:pPr>
              <w:pStyle w:val="2"/>
              <w:spacing w:line="360" w:lineRule="auto"/>
              <w:rPr>
                <w:rFonts w:hint="eastAsia"/>
                <w:sz w:val="24"/>
              </w:rPr>
            </w:pPr>
            <w:r>
              <w:rPr>
                <w:rFonts w:hint="eastAsia"/>
                <w:sz w:val="24"/>
              </w:rPr>
              <w:t xml:space="preserve"> 中国人民银行行长戴相龙今天在此间指出，中国人民银行没有提出降低人民币利率的方案。</w:t>
            </w:r>
          </w:p>
          <w:p>
            <w:pPr>
              <w:pStyle w:val="2"/>
              <w:spacing w:line="360" w:lineRule="auto"/>
              <w:rPr>
                <w:rFonts w:hint="eastAsia"/>
                <w:sz w:val="24"/>
              </w:rPr>
            </w:pPr>
            <w:r>
              <w:rPr>
                <w:rFonts w:hint="eastAsia"/>
                <w:sz w:val="24"/>
              </w:rPr>
              <w:t>此外，导语常用的写法还有号召式、摘要式、引语式等。不管采用什么写法，导语的写作要做到开门见山，鲜明、简练、生动，达到引入人胜的效果。</w:t>
            </w:r>
          </w:p>
          <w:p>
            <w:pPr>
              <w:pStyle w:val="2"/>
              <w:spacing w:line="360" w:lineRule="auto"/>
              <w:rPr>
                <w:rFonts w:hint="eastAsia"/>
                <w:sz w:val="24"/>
              </w:rPr>
            </w:pPr>
            <w:r>
              <w:rPr>
                <w:rFonts w:hint="eastAsia"/>
                <w:sz w:val="24"/>
              </w:rPr>
              <w:t>（三）主体</w:t>
            </w:r>
          </w:p>
          <w:p>
            <w:pPr>
              <w:pStyle w:val="2"/>
              <w:spacing w:line="360" w:lineRule="auto"/>
              <w:rPr>
                <w:rFonts w:hint="eastAsia"/>
                <w:sz w:val="24"/>
              </w:rPr>
            </w:pPr>
            <w:r>
              <w:rPr>
                <w:rFonts w:hint="eastAsia"/>
                <w:sz w:val="24"/>
              </w:rPr>
              <w:t>主体是新闻的主要部分，是对导语的具体阐述。它的作用是使一则新闻报道的事实充实、详细、完整，让读者了解这则新闻的全部内容。主体部分内容、层次较多。为了使线索清楚井然，可按下面两种顺序来写：</w:t>
            </w:r>
          </w:p>
          <w:p>
            <w:pPr>
              <w:pStyle w:val="2"/>
              <w:spacing w:line="360" w:lineRule="auto"/>
              <w:rPr>
                <w:rFonts w:hint="eastAsia"/>
                <w:sz w:val="24"/>
              </w:rPr>
            </w:pPr>
            <w:r>
              <w:rPr>
                <w:rFonts w:hint="eastAsia"/>
                <w:sz w:val="24"/>
              </w:rPr>
              <w:t xml:space="preserve"> (1)时间顺序</w:t>
            </w:r>
          </w:p>
          <w:p>
            <w:pPr>
              <w:pStyle w:val="2"/>
              <w:spacing w:line="360" w:lineRule="auto"/>
              <w:rPr>
                <w:rFonts w:hint="eastAsia"/>
                <w:sz w:val="24"/>
              </w:rPr>
            </w:pPr>
            <w:r>
              <w:rPr>
                <w:rFonts w:hint="eastAsia"/>
                <w:sz w:val="24"/>
              </w:rPr>
              <w:t xml:space="preserve"> 即按事情发生、发展、结束的先后顺序来组织材料，安排结构。</w:t>
            </w:r>
          </w:p>
          <w:p>
            <w:pPr>
              <w:pStyle w:val="2"/>
              <w:spacing w:line="360" w:lineRule="auto"/>
              <w:rPr>
                <w:rFonts w:hint="eastAsia"/>
                <w:sz w:val="24"/>
              </w:rPr>
            </w:pPr>
            <w:r>
              <w:rPr>
                <w:rFonts w:hint="eastAsia"/>
                <w:sz w:val="24"/>
              </w:rPr>
              <w:t xml:space="preserve"> (2)逻辑顺序</w:t>
            </w:r>
          </w:p>
          <w:p>
            <w:pPr>
              <w:pStyle w:val="2"/>
              <w:spacing w:line="360" w:lineRule="auto"/>
              <w:rPr>
                <w:rFonts w:hint="eastAsia"/>
                <w:sz w:val="24"/>
              </w:rPr>
            </w:pPr>
            <w:r>
              <w:rPr>
                <w:rFonts w:hint="eastAsia"/>
                <w:sz w:val="24"/>
              </w:rPr>
              <w:t xml:space="preserve"> 即按事物的内在联系来组织材料，安排结构。可以根据报道对象的因果关系、主次关系、点面关系或并列关系等来确定写作顺序。</w:t>
            </w:r>
          </w:p>
          <w:p>
            <w:pPr>
              <w:pStyle w:val="2"/>
              <w:spacing w:line="360" w:lineRule="auto"/>
              <w:rPr>
                <w:rFonts w:hint="eastAsia"/>
                <w:sz w:val="24"/>
              </w:rPr>
            </w:pPr>
            <w:r>
              <w:rPr>
                <w:rFonts w:hint="eastAsia"/>
                <w:sz w:val="24"/>
              </w:rPr>
              <w:t xml:space="preserve"> 主体的写作要内容充实，结构严谨，层次分明，条理清楚，既要注意与导语的紧密配合，又要注意不能简单地重复导语部分的内容。</w:t>
            </w:r>
          </w:p>
          <w:p>
            <w:pPr>
              <w:pStyle w:val="2"/>
              <w:spacing w:line="360" w:lineRule="auto"/>
              <w:rPr>
                <w:rFonts w:hint="eastAsia"/>
                <w:sz w:val="24"/>
              </w:rPr>
            </w:pPr>
            <w:r>
              <w:rPr>
                <w:rFonts w:hint="eastAsia"/>
                <w:sz w:val="24"/>
              </w:rPr>
              <w:t xml:space="preserve"> 4．背景</w:t>
            </w:r>
          </w:p>
          <w:p>
            <w:pPr>
              <w:pStyle w:val="2"/>
              <w:spacing w:line="360" w:lineRule="auto"/>
              <w:rPr>
                <w:rFonts w:hint="eastAsia"/>
                <w:sz w:val="24"/>
              </w:rPr>
            </w:pPr>
            <w:r>
              <w:rPr>
                <w:rFonts w:hint="eastAsia"/>
                <w:sz w:val="24"/>
              </w:rPr>
              <w:t xml:space="preserve"> 背景是与新闻事实的产生相联系的历史背景、现实环境及客观条件。交代背景，有助于说明事情发生的原因，揭示事件的性质和意义，增加新闻的知识性和趣味性。</w:t>
            </w:r>
          </w:p>
          <w:p>
            <w:pPr>
              <w:pStyle w:val="2"/>
              <w:spacing w:line="360" w:lineRule="auto"/>
              <w:rPr>
                <w:rFonts w:hint="eastAsia"/>
                <w:sz w:val="24"/>
              </w:rPr>
            </w:pPr>
            <w:r>
              <w:rPr>
                <w:rFonts w:hint="eastAsia"/>
                <w:sz w:val="24"/>
              </w:rPr>
              <w:t xml:space="preserve"> 常见的背景材料有历史背景、地理背景、事物背景等。背景材料可以单独作为一个部分，也可以穿插在其他部分中。背景的写作主要采用对比、说明、阐释等手法，要注重发挥其烘托的作用。</w:t>
            </w:r>
          </w:p>
          <w:p>
            <w:pPr>
              <w:pStyle w:val="2"/>
              <w:spacing w:line="360" w:lineRule="auto"/>
              <w:rPr>
                <w:rFonts w:hint="eastAsia"/>
                <w:sz w:val="24"/>
              </w:rPr>
            </w:pPr>
            <w:r>
              <w:rPr>
                <w:rFonts w:hint="eastAsia"/>
                <w:sz w:val="24"/>
              </w:rPr>
              <w:t xml:space="preserve"> 5．结尾</w:t>
            </w:r>
          </w:p>
          <w:p>
            <w:pPr>
              <w:pStyle w:val="2"/>
              <w:spacing w:line="360" w:lineRule="auto"/>
              <w:rPr>
                <w:rFonts w:hint="eastAsia"/>
                <w:sz w:val="24"/>
              </w:rPr>
            </w:pPr>
            <w:r>
              <w:rPr>
                <w:rFonts w:hint="eastAsia"/>
                <w:sz w:val="24"/>
              </w:rPr>
              <w:t xml:space="preserve"> 结尾是新闻的最后一个部分，它的作用是表现新闻的完整性和结构的逻辑严密性。</w:t>
            </w:r>
          </w:p>
          <w:p>
            <w:pPr>
              <w:pStyle w:val="2"/>
              <w:spacing w:line="360" w:lineRule="auto"/>
              <w:rPr>
                <w:rFonts w:hint="eastAsia"/>
                <w:sz w:val="24"/>
              </w:rPr>
            </w:pPr>
            <w:r>
              <w:rPr>
                <w:rFonts w:hint="eastAsia"/>
                <w:sz w:val="24"/>
              </w:rPr>
              <w:t xml:space="preserve"> 结尾的写法很多，有的抒发感情，发出号召，有的预示结果，引人深思，有的归结全文，以加深印象等。当主体已把该说的话说完，就没有必要再加一个结尾。</w:t>
            </w:r>
          </w:p>
          <w:p>
            <w:pPr>
              <w:pStyle w:val="2"/>
              <w:spacing w:line="360" w:lineRule="auto"/>
              <w:rPr>
                <w:rFonts w:hint="eastAsia"/>
                <w:sz w:val="24"/>
              </w:rPr>
            </w:pPr>
            <w:r>
              <w:rPr>
                <w:rFonts w:hint="eastAsia"/>
                <w:sz w:val="24"/>
              </w:rPr>
              <w:t xml:space="preserve"> 以上五个部分中，背景和结尾并不是新闻结构中必须具备的部分。撰写经济新闻时应根据表达的需要选用合适的结构形式。</w:t>
            </w:r>
          </w:p>
          <w:p>
            <w:pPr>
              <w:pStyle w:val="2"/>
              <w:spacing w:line="360" w:lineRule="auto"/>
              <w:ind w:firstLine="0"/>
              <w:rPr>
                <w:rFonts w:hint="eastAsia"/>
                <w:sz w:val="24"/>
              </w:rPr>
            </w:pPr>
          </w:p>
          <w:p>
            <w:pPr>
              <w:pStyle w:val="2"/>
              <w:spacing w:line="360" w:lineRule="auto"/>
              <w:ind w:firstLine="480" w:firstLineChars="200"/>
              <w:rPr>
                <w:rFonts w:hint="eastAsia"/>
                <w:sz w:val="24"/>
              </w:rPr>
            </w:pPr>
            <w:r>
              <w:rPr>
                <w:rFonts w:hint="eastAsia"/>
                <w:sz w:val="24"/>
              </w:rPr>
              <w:t>三、经济新闻的写作要求</w:t>
            </w:r>
          </w:p>
          <w:p>
            <w:pPr>
              <w:pStyle w:val="2"/>
              <w:spacing w:line="360" w:lineRule="auto"/>
              <w:ind w:firstLine="540" w:firstLineChars="225"/>
              <w:rPr>
                <w:rFonts w:hint="eastAsia"/>
                <w:sz w:val="24"/>
              </w:rPr>
            </w:pPr>
            <w:r>
              <w:rPr>
                <w:rFonts w:hint="eastAsia"/>
                <w:sz w:val="24"/>
              </w:rPr>
              <w:t>1、事实要准确</w:t>
            </w:r>
          </w:p>
          <w:p>
            <w:pPr>
              <w:pStyle w:val="2"/>
              <w:spacing w:line="360" w:lineRule="auto"/>
              <w:ind w:firstLine="540" w:firstLineChars="225"/>
              <w:rPr>
                <w:rFonts w:hint="eastAsia"/>
                <w:sz w:val="24"/>
              </w:rPr>
            </w:pPr>
            <w:r>
              <w:rPr>
                <w:rFonts w:hint="eastAsia"/>
                <w:sz w:val="24"/>
              </w:rPr>
              <w:t>真实是新闻的生命。经济新闻中反映的事件必须确实可靠，所引用的数字准确无误，所做出的判断和评价实事求是。不能道听途说、牵强附会，更不能凭空想象或歪曲。</w:t>
            </w:r>
          </w:p>
          <w:p>
            <w:pPr>
              <w:pStyle w:val="2"/>
              <w:spacing w:line="360" w:lineRule="auto"/>
              <w:rPr>
                <w:rFonts w:hint="eastAsia"/>
                <w:sz w:val="24"/>
              </w:rPr>
            </w:pPr>
            <w:r>
              <w:rPr>
                <w:rFonts w:hint="eastAsia"/>
                <w:sz w:val="24"/>
              </w:rPr>
              <w:t xml:space="preserve"> 2．导向要正确</w:t>
            </w:r>
          </w:p>
          <w:p>
            <w:pPr>
              <w:pStyle w:val="2"/>
              <w:spacing w:line="360" w:lineRule="auto"/>
              <w:rPr>
                <w:rFonts w:hint="eastAsia"/>
                <w:sz w:val="24"/>
              </w:rPr>
            </w:pPr>
            <w:r>
              <w:rPr>
                <w:rFonts w:hint="eastAsia"/>
                <w:sz w:val="24"/>
              </w:rPr>
              <w:t xml:space="preserve"> 经济新闻在报道经济活动、传播经济信息的同时，要体现或反映党和国家经济建设的方针、政策，反映人民群众在经济生活中的愿望、要求和呼声，正确反映舆论，引导舆论。</w:t>
            </w:r>
          </w:p>
          <w:p>
            <w:pPr>
              <w:pStyle w:val="2"/>
              <w:spacing w:line="360" w:lineRule="auto"/>
              <w:rPr>
                <w:rFonts w:hint="eastAsia"/>
                <w:sz w:val="24"/>
              </w:rPr>
            </w:pPr>
            <w:r>
              <w:rPr>
                <w:rFonts w:hint="eastAsia"/>
                <w:sz w:val="24"/>
              </w:rPr>
              <w:t xml:space="preserve"> 3．报道要迅速</w:t>
            </w:r>
          </w:p>
          <w:p>
            <w:pPr>
              <w:pStyle w:val="2"/>
              <w:spacing w:line="360" w:lineRule="auto"/>
              <w:rPr>
                <w:rFonts w:hint="eastAsia"/>
                <w:sz w:val="24"/>
              </w:rPr>
            </w:pPr>
            <w:r>
              <w:rPr>
                <w:rFonts w:hint="eastAsia"/>
                <w:sz w:val="24"/>
              </w:rPr>
              <w:t xml:space="preserve"> 经济新闻具有很强的时效性。要将经济活动中新近发生的新闻事件尽可能快地报道出去，起到对实际工作的指导和推动作用，及时的经济新闻甚至可能对整个经济局势起重大影响。当然，有的经济新闻也有一个报道时机的问题，不一定要快，但一定要选择合适的时机，以便取得最佳报道效果。</w:t>
            </w:r>
          </w:p>
          <w:p>
            <w:pPr>
              <w:pStyle w:val="2"/>
              <w:spacing w:line="360" w:lineRule="auto"/>
              <w:ind w:left="0" w:leftChars="0" w:firstLine="480" w:firstLineChars="200"/>
              <w:rPr>
                <w:rFonts w:hint="eastAsia" w:asciiTheme="minorHAnsi" w:hAnsiTheme="minorHAnsi" w:eastAsiaTheme="minorEastAsia" w:cstheme="minorBidi"/>
                <w:kern w:val="2"/>
                <w:sz w:val="24"/>
                <w:szCs w:val="24"/>
                <w:lang w:val="en-US" w:eastAsia="zh-CN" w:bidi="ar-SA"/>
              </w:rPr>
            </w:pPr>
          </w:p>
          <w:p>
            <w:pPr>
              <w:ind w:firstLine="241" w:firstLineChars="100"/>
              <w:rPr>
                <w:rFonts w:hint="default"/>
                <w:b/>
                <w:bCs/>
                <w:sz w:val="24"/>
                <w:szCs w:val="24"/>
                <w:lang w:val="en-US" w:eastAsia="zh-CN"/>
              </w:rPr>
            </w:pPr>
          </w:p>
        </w:tc>
        <w:tc>
          <w:tcPr>
            <w:tcW w:w="1521" w:type="dxa"/>
            <w:vAlign w:val="center"/>
          </w:tcPr>
          <w:p>
            <w:pPr>
              <w:rPr>
                <w:sz w:val="24"/>
                <w:szCs w:val="24"/>
              </w:rPr>
            </w:pPr>
            <w:r>
              <w:rPr>
                <w:rFonts w:hint="eastAsia"/>
                <w:sz w:val="24"/>
                <w:szCs w:val="24"/>
                <w:lang w:val="en-US" w:eastAsia="zh-CN"/>
              </w:rPr>
              <w:t>讲授法、示范法、讨论法相结合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总结</w:t>
            </w:r>
          </w:p>
          <w:p>
            <w:pPr>
              <w:jc w:val="center"/>
              <w:rPr>
                <w:rFonts w:ascii="华文楷体" w:hAnsi="华文楷体" w:eastAsia="华文楷体"/>
                <w:b/>
                <w:sz w:val="24"/>
                <w:szCs w:val="24"/>
              </w:rPr>
            </w:pPr>
            <w:r>
              <w:rPr>
                <w:rFonts w:hint="eastAsia" w:ascii="华文楷体" w:hAnsi="华文楷体" w:eastAsia="华文楷体"/>
                <w:b/>
                <w:sz w:val="24"/>
                <w:szCs w:val="24"/>
              </w:rPr>
              <w:t>min</w:t>
            </w:r>
          </w:p>
        </w:tc>
        <w:tc>
          <w:tcPr>
            <w:tcW w:w="5333" w:type="dxa"/>
            <w:gridSpan w:val="4"/>
            <w:vAlign w:val="center"/>
          </w:tcPr>
          <w:p>
            <w:pPr>
              <w:rPr>
                <w:rFonts w:hint="default" w:eastAsiaTheme="minorEastAsia"/>
                <w:sz w:val="24"/>
                <w:szCs w:val="24"/>
                <w:lang w:val="en-US" w:eastAsia="zh-CN"/>
              </w:rPr>
            </w:pPr>
            <w:r>
              <w:rPr>
                <w:rFonts w:hint="eastAsia"/>
                <w:sz w:val="24"/>
                <w:szCs w:val="24"/>
                <w:lang w:val="en-US" w:eastAsia="zh-CN"/>
              </w:rPr>
              <w:t>本章节讲述经济应用文写作的特点及规律，建议同学们多读多练，提高写作素养，提高岗位能力。</w:t>
            </w:r>
          </w:p>
        </w:tc>
        <w:tc>
          <w:tcPr>
            <w:tcW w:w="1521"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课后作业</w:t>
            </w:r>
          </w:p>
        </w:tc>
        <w:tc>
          <w:tcPr>
            <w:tcW w:w="6854" w:type="dxa"/>
            <w:gridSpan w:val="5"/>
            <w:vAlign w:val="center"/>
          </w:tcPr>
          <w:p>
            <w:pPr>
              <w:rPr>
                <w:sz w:val="24"/>
                <w:szCs w:val="24"/>
              </w:rPr>
            </w:pPr>
            <w:r>
              <w:rPr>
                <w:rFonts w:hint="eastAsia"/>
                <w:sz w:val="24"/>
                <w:szCs w:val="24"/>
                <w:lang w:val="en-US" w:eastAsia="zh-CN"/>
              </w:rPr>
              <w:t>课后思考与练</w:t>
            </w:r>
          </w:p>
        </w:tc>
      </w:tr>
    </w:tbl>
    <w:p/>
    <w:p/>
    <w:p/>
    <w:p/>
    <w:p>
      <w:pPr>
        <w:jc w:val="center"/>
        <w:rPr>
          <w:b/>
          <w:sz w:val="32"/>
          <w:szCs w:val="32"/>
        </w:rPr>
      </w:pPr>
      <w:r>
        <w:rPr>
          <w:rFonts w:hint="eastAsia"/>
          <w:b/>
          <w:sz w:val="32"/>
          <w:szCs w:val="32"/>
        </w:rPr>
        <w:t>学生成绩登记表及分析表粘贴处</w:t>
      </w: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center"/>
        <w:rPr>
          <w:b/>
          <w:sz w:val="32"/>
          <w:szCs w:val="32"/>
        </w:rPr>
      </w:pPr>
      <w:r>
        <w:rPr>
          <w:rFonts w:hint="eastAsia"/>
          <w:b/>
          <w:sz w:val="32"/>
          <w:szCs w:val="32"/>
        </w:rPr>
        <w:t>课程教学工作总结</w:t>
      </w:r>
    </w:p>
    <w:tbl>
      <w:tblPr>
        <w:tblStyle w:val="6"/>
        <w:tblW w:w="9360" w:type="dxa"/>
        <w:tblInd w:w="-4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7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2" w:hRule="atLeast"/>
        </w:trPr>
        <w:tc>
          <w:tcPr>
            <w:tcW w:w="1894" w:type="dxa"/>
            <w:vAlign w:val="center"/>
          </w:tcPr>
          <w:p>
            <w:pPr>
              <w:spacing w:line="380" w:lineRule="exact"/>
              <w:jc w:val="center"/>
              <w:rPr>
                <w:rFonts w:ascii="方正书宋简体" w:hAnsi="宋体" w:eastAsia="方正书宋简体"/>
                <w:sz w:val="24"/>
              </w:rPr>
            </w:pPr>
            <w:r>
              <w:rPr>
                <w:rFonts w:hint="eastAsia" w:ascii="方正书宋简体" w:hAnsi="宋体" w:eastAsia="方正书宋简体"/>
                <w:sz w:val="24"/>
              </w:rPr>
              <w:t>计划执行情况</w:t>
            </w:r>
          </w:p>
          <w:p>
            <w:pPr>
              <w:spacing w:line="380" w:lineRule="exact"/>
              <w:jc w:val="center"/>
              <w:rPr>
                <w:rFonts w:ascii="方正书宋简体" w:hAnsi="宋体" w:eastAsia="方正书宋简体"/>
                <w:sz w:val="24"/>
              </w:rPr>
            </w:pPr>
            <w:r>
              <w:rPr>
                <w:rFonts w:hint="eastAsia" w:ascii="方正书宋简体" w:hAnsi="宋体" w:eastAsia="方正书宋简体"/>
                <w:sz w:val="24"/>
              </w:rPr>
              <w:t>（教学进度）</w:t>
            </w:r>
          </w:p>
        </w:tc>
        <w:tc>
          <w:tcPr>
            <w:tcW w:w="7466" w:type="dxa"/>
          </w:tcPr>
          <w:p>
            <w:pPr>
              <w:rPr>
                <w:rFonts w:ascii="方正书宋简体" w:eastAsia="方正书宋简体"/>
              </w:rPr>
            </w:pPr>
          </w:p>
          <w:p>
            <w:pPr>
              <w:rPr>
                <w:rFonts w:ascii="方正书宋简体" w:eastAsia="方正书宋简体"/>
              </w:rPr>
            </w:pPr>
          </w:p>
          <w:p>
            <w:pPr>
              <w:rPr>
                <w:rFonts w:ascii="方正书宋简体" w:eastAsia="方正书宋简体"/>
              </w:rPr>
            </w:pPr>
          </w:p>
          <w:p>
            <w:pPr>
              <w:rPr>
                <w:rFonts w:ascii="方正书宋简体" w:eastAsia="方正书宋简体"/>
              </w:rPr>
            </w:pPr>
          </w:p>
          <w:p>
            <w:pPr>
              <w:rPr>
                <w:rFonts w:ascii="方正书宋简体" w:eastAsia="方正书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1" w:hRule="atLeast"/>
        </w:trPr>
        <w:tc>
          <w:tcPr>
            <w:tcW w:w="1894" w:type="dxa"/>
            <w:vAlign w:val="center"/>
          </w:tcPr>
          <w:p>
            <w:pPr>
              <w:spacing w:line="380" w:lineRule="exact"/>
              <w:rPr>
                <w:rFonts w:ascii="方正书宋简体" w:eastAsia="方正书宋简体"/>
                <w:sz w:val="24"/>
              </w:rPr>
            </w:pPr>
            <w:r>
              <w:rPr>
                <w:rFonts w:hint="eastAsia" w:ascii="方正书宋简体" w:eastAsia="方正书宋简体"/>
                <w:sz w:val="24"/>
              </w:rPr>
              <w:t>“教”方面总结</w:t>
            </w:r>
          </w:p>
          <w:p>
            <w:pPr>
              <w:spacing w:line="380" w:lineRule="exact"/>
              <w:rPr>
                <w:rFonts w:ascii="方正书宋简体" w:eastAsia="方正书宋简体"/>
                <w:sz w:val="24"/>
              </w:rPr>
            </w:pPr>
            <w:r>
              <w:rPr>
                <w:rFonts w:hint="eastAsia" w:ascii="方正书宋简体" w:eastAsia="方正书宋简体"/>
                <w:sz w:val="24"/>
              </w:rPr>
              <w:t>（教风教纪、教书育人、教学条件、教学手段、教学方法、高职特色、教学效果等）</w:t>
            </w:r>
          </w:p>
        </w:tc>
        <w:tc>
          <w:tcPr>
            <w:tcW w:w="7466" w:type="dxa"/>
          </w:tcPr>
          <w:p>
            <w:pPr>
              <w:rPr>
                <w:rFonts w:ascii="方正书宋简体" w:eastAsia="方正书宋简体"/>
              </w:rPr>
            </w:pPr>
          </w:p>
          <w:p>
            <w:pPr>
              <w:rPr>
                <w:rFonts w:ascii="方正书宋简体" w:eastAsia="方正书宋简体"/>
              </w:rPr>
            </w:pPr>
          </w:p>
          <w:p>
            <w:pPr>
              <w:rPr>
                <w:rFonts w:ascii="方正书宋简体" w:eastAsia="方正书宋简体"/>
              </w:rPr>
            </w:pPr>
          </w:p>
          <w:p>
            <w:pPr>
              <w:rPr>
                <w:rFonts w:ascii="方正书宋简体" w:eastAsia="方正书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8" w:hRule="atLeast"/>
        </w:trPr>
        <w:tc>
          <w:tcPr>
            <w:tcW w:w="1894" w:type="dxa"/>
            <w:vAlign w:val="center"/>
          </w:tcPr>
          <w:p>
            <w:pPr>
              <w:spacing w:line="380" w:lineRule="exact"/>
              <w:jc w:val="center"/>
              <w:rPr>
                <w:rFonts w:ascii="方正书宋简体" w:eastAsia="方正书宋简体"/>
                <w:spacing w:val="-10"/>
                <w:sz w:val="24"/>
              </w:rPr>
            </w:pPr>
            <w:r>
              <w:rPr>
                <w:rFonts w:hint="eastAsia" w:ascii="方正书宋简体" w:eastAsia="方正书宋简体"/>
                <w:spacing w:val="-10"/>
                <w:sz w:val="24"/>
              </w:rPr>
              <w:t>“学”方面总结</w:t>
            </w:r>
          </w:p>
          <w:p>
            <w:pPr>
              <w:spacing w:line="380" w:lineRule="exact"/>
              <w:jc w:val="center"/>
              <w:rPr>
                <w:rFonts w:ascii="方正书宋简体" w:eastAsia="方正书宋简体"/>
                <w:spacing w:val="-10"/>
                <w:sz w:val="24"/>
              </w:rPr>
            </w:pPr>
            <w:r>
              <w:rPr>
                <w:rFonts w:hint="eastAsia" w:ascii="方正书宋简体" w:eastAsia="方正书宋简体"/>
                <w:spacing w:val="-10"/>
                <w:sz w:val="24"/>
              </w:rPr>
              <w:t>（学生的学习态度、学习纪律、学习基础、学习成绩等）</w:t>
            </w:r>
          </w:p>
        </w:tc>
        <w:tc>
          <w:tcPr>
            <w:tcW w:w="7466" w:type="dxa"/>
          </w:tcPr>
          <w:p>
            <w:pPr>
              <w:rPr>
                <w:rFonts w:ascii="方正书宋简体" w:eastAsia="方正书宋简体"/>
              </w:rPr>
            </w:pPr>
          </w:p>
          <w:p>
            <w:pPr>
              <w:rPr>
                <w:rFonts w:ascii="方正书宋简体" w:eastAsia="方正书宋简体"/>
              </w:rPr>
            </w:pPr>
          </w:p>
          <w:p>
            <w:pPr>
              <w:rPr>
                <w:rFonts w:ascii="方正书宋简体" w:eastAsia="方正书宋简体"/>
              </w:rPr>
            </w:pPr>
          </w:p>
          <w:p>
            <w:pPr>
              <w:rPr>
                <w:rFonts w:ascii="方正书宋简体" w:eastAsia="方正书宋简体"/>
              </w:rPr>
            </w:pPr>
          </w:p>
          <w:p>
            <w:pPr>
              <w:rPr>
                <w:rFonts w:ascii="方正书宋简体" w:eastAsia="方正书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2" w:hRule="atLeast"/>
        </w:trPr>
        <w:tc>
          <w:tcPr>
            <w:tcW w:w="1894" w:type="dxa"/>
            <w:vAlign w:val="center"/>
          </w:tcPr>
          <w:p>
            <w:pPr>
              <w:tabs>
                <w:tab w:val="left" w:pos="3724"/>
              </w:tabs>
              <w:spacing w:line="380" w:lineRule="exact"/>
              <w:jc w:val="center"/>
              <w:rPr>
                <w:rFonts w:ascii="方正书宋简体" w:eastAsia="方正书宋简体"/>
                <w:sz w:val="24"/>
              </w:rPr>
            </w:pPr>
            <w:r>
              <w:rPr>
                <w:rFonts w:hint="eastAsia" w:ascii="方正书宋简体" w:eastAsia="方正书宋简体"/>
                <w:sz w:val="24"/>
              </w:rPr>
              <w:t>经  验</w:t>
            </w:r>
          </w:p>
          <w:p>
            <w:pPr>
              <w:spacing w:line="380" w:lineRule="exact"/>
              <w:jc w:val="center"/>
              <w:rPr>
                <w:rFonts w:ascii="方正书宋简体" w:eastAsia="方正书宋简体"/>
                <w:sz w:val="24"/>
              </w:rPr>
            </w:pPr>
            <w:r>
              <w:rPr>
                <w:rFonts w:hint="eastAsia" w:ascii="方正书宋简体" w:eastAsia="方正书宋简体"/>
                <w:sz w:val="24"/>
              </w:rPr>
              <w:t>与建议</w:t>
            </w:r>
          </w:p>
        </w:tc>
        <w:tc>
          <w:tcPr>
            <w:tcW w:w="7466" w:type="dxa"/>
          </w:tcPr>
          <w:p>
            <w:pPr>
              <w:rPr>
                <w:rFonts w:ascii="方正书宋简体" w:eastAsia="方正书宋简体"/>
              </w:rPr>
            </w:pPr>
          </w:p>
          <w:p>
            <w:pPr>
              <w:rPr>
                <w:rFonts w:ascii="方正书宋简体" w:eastAsia="方正书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36" w:hRule="atLeast"/>
        </w:trPr>
        <w:tc>
          <w:tcPr>
            <w:tcW w:w="9360" w:type="dxa"/>
            <w:gridSpan w:val="2"/>
          </w:tcPr>
          <w:p>
            <w:pPr>
              <w:spacing w:line="480" w:lineRule="exact"/>
              <w:rPr>
                <w:rFonts w:ascii="方正书宋简体" w:eastAsia="方正书宋简体"/>
                <w:sz w:val="24"/>
              </w:rPr>
            </w:pPr>
            <w:r>
              <w:rPr>
                <w:rFonts w:hint="eastAsia" w:ascii="方正书宋简体" w:eastAsia="方正书宋简体"/>
                <w:sz w:val="24"/>
              </w:rPr>
              <w:t>学期课程教学体会与建议：</w:t>
            </w:r>
          </w:p>
          <w:p>
            <w:pPr>
              <w:spacing w:line="480" w:lineRule="exact"/>
              <w:jc w:val="center"/>
              <w:rPr>
                <w:rFonts w:ascii="方正书宋简体" w:eastAsia="方正书宋简体"/>
                <w:sz w:val="24"/>
              </w:rPr>
            </w:pPr>
          </w:p>
          <w:p>
            <w:pPr>
              <w:spacing w:line="480" w:lineRule="exact"/>
              <w:jc w:val="center"/>
              <w:rPr>
                <w:rFonts w:ascii="方正书宋简体" w:eastAsia="方正书宋简体"/>
                <w:sz w:val="24"/>
              </w:rPr>
            </w:pPr>
          </w:p>
          <w:p>
            <w:pPr>
              <w:spacing w:line="480" w:lineRule="exact"/>
              <w:jc w:val="center"/>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ind w:firstLine="5280" w:firstLineChars="2200"/>
              <w:rPr>
                <w:rFonts w:ascii="方正书宋简体" w:eastAsia="方正书宋简体"/>
                <w:sz w:val="24"/>
              </w:rPr>
            </w:pPr>
          </w:p>
          <w:p>
            <w:pPr>
              <w:spacing w:line="480" w:lineRule="exact"/>
              <w:ind w:firstLine="5280" w:firstLineChars="2200"/>
              <w:rPr>
                <w:rFonts w:ascii="方正书宋简体" w:eastAsia="方正书宋简体"/>
                <w:sz w:val="24"/>
              </w:rPr>
            </w:pPr>
          </w:p>
          <w:p>
            <w:pPr>
              <w:spacing w:line="480" w:lineRule="exact"/>
              <w:ind w:firstLine="5280" w:firstLineChars="2200"/>
              <w:rPr>
                <w:rFonts w:ascii="方正书宋简体" w:eastAsia="方正书宋简体"/>
                <w:sz w:val="24"/>
              </w:rPr>
            </w:pPr>
          </w:p>
          <w:p>
            <w:pPr>
              <w:spacing w:line="480" w:lineRule="exact"/>
              <w:ind w:firstLine="5280" w:firstLineChars="2200"/>
              <w:rPr>
                <w:rFonts w:ascii="方正书宋简体" w:eastAsia="方正书宋简体"/>
                <w:sz w:val="24"/>
              </w:rPr>
            </w:pPr>
          </w:p>
          <w:p>
            <w:pPr>
              <w:spacing w:line="480" w:lineRule="exact"/>
              <w:ind w:firstLine="5280" w:firstLineChars="2200"/>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rPr>
                <w:rFonts w:ascii="方正书宋简体" w:eastAsia="方正书宋简体"/>
                <w:sz w:val="24"/>
              </w:rPr>
            </w:pPr>
          </w:p>
          <w:p>
            <w:pPr>
              <w:spacing w:line="480" w:lineRule="exact"/>
              <w:ind w:left="-178" w:leftChars="-85" w:right="1080"/>
              <w:jc w:val="right"/>
              <w:rPr>
                <w:rFonts w:ascii="方正书宋简体" w:eastAsia="方正书宋简体"/>
                <w:sz w:val="24"/>
              </w:rPr>
            </w:pPr>
            <w:r>
              <w:rPr>
                <w:rFonts w:hint="eastAsia" w:ascii="方正书宋简体" w:eastAsia="方正书宋简体"/>
                <w:sz w:val="24"/>
              </w:rPr>
              <w:t>签 名：</w:t>
            </w:r>
          </w:p>
          <w:p>
            <w:pPr>
              <w:spacing w:line="480" w:lineRule="exact"/>
              <w:ind w:firstLine="6960" w:firstLineChars="2900"/>
              <w:rPr>
                <w:rFonts w:ascii="方正书宋简体" w:eastAsia="方正书宋简体"/>
                <w:sz w:val="24"/>
              </w:rPr>
            </w:pPr>
          </w:p>
          <w:p>
            <w:pPr>
              <w:spacing w:line="480" w:lineRule="exact"/>
              <w:ind w:right="480"/>
              <w:jc w:val="right"/>
              <w:rPr>
                <w:rFonts w:ascii="方正书宋简体" w:eastAsia="方正书宋简体"/>
                <w:sz w:val="24"/>
              </w:rPr>
            </w:pPr>
            <w:r>
              <w:rPr>
                <w:rFonts w:hint="eastAsia" w:ascii="方正书宋简体" w:eastAsia="方正书宋简体"/>
                <w:sz w:val="24"/>
              </w:rPr>
              <w:t>年   月   日</w:t>
            </w:r>
          </w:p>
        </w:tc>
      </w:tr>
    </w:tbl>
    <w:p>
      <w:pPr>
        <w:jc w:val="left"/>
        <w:rPr>
          <w:b/>
          <w:sz w:val="32"/>
          <w:szCs w:val="32"/>
        </w:rPr>
      </w:pPr>
    </w:p>
    <w:p>
      <w:pPr>
        <w:jc w:val="left"/>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F660E"/>
    <w:multiLevelType w:val="singleLevel"/>
    <w:tmpl w:val="838F660E"/>
    <w:lvl w:ilvl="0" w:tentative="0">
      <w:start w:val="5"/>
      <w:numFmt w:val="decimal"/>
      <w:lvlText w:val="%1."/>
      <w:lvlJc w:val="left"/>
      <w:pPr>
        <w:tabs>
          <w:tab w:val="left" w:pos="312"/>
        </w:tabs>
      </w:pPr>
    </w:lvl>
  </w:abstractNum>
  <w:abstractNum w:abstractNumId="1">
    <w:nsid w:val="923817F6"/>
    <w:multiLevelType w:val="singleLevel"/>
    <w:tmpl w:val="923817F6"/>
    <w:lvl w:ilvl="0" w:tentative="0">
      <w:start w:val="2"/>
      <w:numFmt w:val="decimal"/>
      <w:suff w:val="nothing"/>
      <w:lvlText w:val="（%1）"/>
      <w:lvlJc w:val="left"/>
    </w:lvl>
  </w:abstractNum>
  <w:abstractNum w:abstractNumId="2">
    <w:nsid w:val="B8C3F10D"/>
    <w:multiLevelType w:val="singleLevel"/>
    <w:tmpl w:val="B8C3F10D"/>
    <w:lvl w:ilvl="0" w:tentative="0">
      <w:start w:val="1"/>
      <w:numFmt w:val="decimal"/>
      <w:suff w:val="nothing"/>
      <w:lvlText w:val="%1、"/>
      <w:lvlJc w:val="left"/>
    </w:lvl>
  </w:abstractNum>
  <w:abstractNum w:abstractNumId="3">
    <w:nsid w:val="C415249B"/>
    <w:multiLevelType w:val="singleLevel"/>
    <w:tmpl w:val="C415249B"/>
    <w:lvl w:ilvl="0" w:tentative="0">
      <w:start w:val="1"/>
      <w:numFmt w:val="decimal"/>
      <w:suff w:val="nothing"/>
      <w:lvlText w:val="%1、"/>
      <w:lvlJc w:val="left"/>
    </w:lvl>
  </w:abstractNum>
  <w:abstractNum w:abstractNumId="4">
    <w:nsid w:val="C55C61D9"/>
    <w:multiLevelType w:val="singleLevel"/>
    <w:tmpl w:val="C55C61D9"/>
    <w:lvl w:ilvl="0" w:tentative="0">
      <w:start w:val="1"/>
      <w:numFmt w:val="decimal"/>
      <w:suff w:val="nothing"/>
      <w:lvlText w:val="%1、"/>
      <w:lvlJc w:val="left"/>
    </w:lvl>
  </w:abstractNum>
  <w:abstractNum w:abstractNumId="5">
    <w:nsid w:val="E5D01536"/>
    <w:multiLevelType w:val="singleLevel"/>
    <w:tmpl w:val="E5D01536"/>
    <w:lvl w:ilvl="0" w:tentative="0">
      <w:start w:val="1"/>
      <w:numFmt w:val="chineseCounting"/>
      <w:suff w:val="nothing"/>
      <w:lvlText w:val="%1、"/>
      <w:lvlJc w:val="left"/>
      <w:rPr>
        <w:rFonts w:hint="eastAsia"/>
      </w:rPr>
    </w:lvl>
  </w:abstractNum>
  <w:abstractNum w:abstractNumId="6">
    <w:nsid w:val="FA1E1C04"/>
    <w:multiLevelType w:val="singleLevel"/>
    <w:tmpl w:val="FA1E1C04"/>
    <w:lvl w:ilvl="0" w:tentative="0">
      <w:start w:val="1"/>
      <w:numFmt w:val="decimal"/>
      <w:suff w:val="nothing"/>
      <w:lvlText w:val="%1、"/>
      <w:lvlJc w:val="left"/>
    </w:lvl>
  </w:abstractNum>
  <w:abstractNum w:abstractNumId="7">
    <w:nsid w:val="0BE1A6DC"/>
    <w:multiLevelType w:val="singleLevel"/>
    <w:tmpl w:val="0BE1A6DC"/>
    <w:lvl w:ilvl="0" w:tentative="0">
      <w:start w:val="1"/>
      <w:numFmt w:val="decimal"/>
      <w:suff w:val="nothing"/>
      <w:lvlText w:val="%1、"/>
      <w:lvlJc w:val="left"/>
    </w:lvl>
  </w:abstractNum>
  <w:abstractNum w:abstractNumId="8">
    <w:nsid w:val="250D2B02"/>
    <w:multiLevelType w:val="multilevel"/>
    <w:tmpl w:val="250D2B02"/>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95E73D0"/>
    <w:multiLevelType w:val="singleLevel"/>
    <w:tmpl w:val="295E73D0"/>
    <w:lvl w:ilvl="0" w:tentative="0">
      <w:start w:val="1"/>
      <w:numFmt w:val="decimal"/>
      <w:suff w:val="nothing"/>
      <w:lvlText w:val="%1、"/>
      <w:lvlJc w:val="left"/>
    </w:lvl>
  </w:abstractNum>
  <w:abstractNum w:abstractNumId="10">
    <w:nsid w:val="4A9F8117"/>
    <w:multiLevelType w:val="singleLevel"/>
    <w:tmpl w:val="4A9F8117"/>
    <w:lvl w:ilvl="0" w:tentative="0">
      <w:start w:val="1"/>
      <w:numFmt w:val="decimal"/>
      <w:suff w:val="nothing"/>
      <w:lvlText w:val="%1、"/>
      <w:lvlJc w:val="left"/>
    </w:lvl>
  </w:abstractNum>
  <w:abstractNum w:abstractNumId="11">
    <w:nsid w:val="4CDE6F1B"/>
    <w:multiLevelType w:val="singleLevel"/>
    <w:tmpl w:val="4CDE6F1B"/>
    <w:lvl w:ilvl="0" w:tentative="0">
      <w:start w:val="1"/>
      <w:numFmt w:val="chineseCounting"/>
      <w:suff w:val="nothing"/>
      <w:lvlText w:val="%1、"/>
      <w:lvlJc w:val="left"/>
      <w:rPr>
        <w:rFonts w:hint="eastAsia"/>
      </w:rPr>
    </w:lvl>
  </w:abstractNum>
  <w:abstractNum w:abstractNumId="12">
    <w:nsid w:val="63241DA9"/>
    <w:multiLevelType w:val="multilevel"/>
    <w:tmpl w:val="63241DA9"/>
    <w:lvl w:ilvl="0" w:tentative="0">
      <w:start w:val="1"/>
      <w:numFmt w:val="decimal"/>
      <w:lvlText w:val="%1、"/>
      <w:lvlJc w:val="left"/>
      <w:pPr>
        <w:tabs>
          <w:tab w:val="left" w:pos="840"/>
        </w:tabs>
        <w:ind w:left="840" w:hanging="360"/>
      </w:pPr>
      <w:rPr>
        <w:rFonts w:hint="default"/>
      </w:rPr>
    </w:lvl>
    <w:lvl w:ilvl="1" w:tentative="0">
      <w:start w:val="1"/>
      <w:numFmt w:val="japaneseCounting"/>
      <w:lvlText w:val="第%2节"/>
      <w:lvlJc w:val="left"/>
      <w:pPr>
        <w:tabs>
          <w:tab w:val="left" w:pos="1620"/>
        </w:tabs>
        <w:ind w:left="1620" w:hanging="72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6E39FD8B"/>
    <w:multiLevelType w:val="singleLevel"/>
    <w:tmpl w:val="6E39FD8B"/>
    <w:lvl w:ilvl="0" w:tentative="0">
      <w:start w:val="1"/>
      <w:numFmt w:val="decimal"/>
      <w:suff w:val="nothing"/>
      <w:lvlText w:val="%1、"/>
      <w:lvlJc w:val="left"/>
    </w:lvl>
  </w:abstractNum>
  <w:num w:numId="1">
    <w:abstractNumId w:val="9"/>
  </w:num>
  <w:num w:numId="2">
    <w:abstractNumId w:val="3"/>
  </w:num>
  <w:num w:numId="3">
    <w:abstractNumId w:val="4"/>
  </w:num>
  <w:num w:numId="4">
    <w:abstractNumId w:val="7"/>
  </w:num>
  <w:num w:numId="5">
    <w:abstractNumId w:val="6"/>
  </w:num>
  <w:num w:numId="6">
    <w:abstractNumId w:val="13"/>
  </w:num>
  <w:num w:numId="7">
    <w:abstractNumId w:val="10"/>
  </w:num>
  <w:num w:numId="8">
    <w:abstractNumId w:val="2"/>
  </w:num>
  <w:num w:numId="9">
    <w:abstractNumId w:val="8"/>
  </w:num>
  <w:num w:numId="10">
    <w:abstractNumId w:val="12"/>
  </w:num>
  <w:num w:numId="11">
    <w:abstractNumId w:val="5"/>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3F"/>
    <w:rsid w:val="00051B33"/>
    <w:rsid w:val="00110574"/>
    <w:rsid w:val="00125694"/>
    <w:rsid w:val="00134B24"/>
    <w:rsid w:val="001503DC"/>
    <w:rsid w:val="00157106"/>
    <w:rsid w:val="001E26DF"/>
    <w:rsid w:val="00205290"/>
    <w:rsid w:val="002861CF"/>
    <w:rsid w:val="0029232F"/>
    <w:rsid w:val="002F4F14"/>
    <w:rsid w:val="00442ED5"/>
    <w:rsid w:val="00495DFE"/>
    <w:rsid w:val="004B08DE"/>
    <w:rsid w:val="0051452E"/>
    <w:rsid w:val="00530DC6"/>
    <w:rsid w:val="005B0D82"/>
    <w:rsid w:val="005C4D3F"/>
    <w:rsid w:val="00614A00"/>
    <w:rsid w:val="00626775"/>
    <w:rsid w:val="00676391"/>
    <w:rsid w:val="00681547"/>
    <w:rsid w:val="007425A1"/>
    <w:rsid w:val="00747A2B"/>
    <w:rsid w:val="00975B1E"/>
    <w:rsid w:val="00A25905"/>
    <w:rsid w:val="00A36A8F"/>
    <w:rsid w:val="00A6694A"/>
    <w:rsid w:val="00A968E0"/>
    <w:rsid w:val="00AA4EB0"/>
    <w:rsid w:val="00AD40B1"/>
    <w:rsid w:val="00AE58FA"/>
    <w:rsid w:val="00BF7548"/>
    <w:rsid w:val="00C12C22"/>
    <w:rsid w:val="00C51B0C"/>
    <w:rsid w:val="00D10C19"/>
    <w:rsid w:val="00D250B6"/>
    <w:rsid w:val="00E14705"/>
    <w:rsid w:val="00E306BA"/>
    <w:rsid w:val="00E47FF7"/>
    <w:rsid w:val="00EE1533"/>
    <w:rsid w:val="00EF70F4"/>
    <w:rsid w:val="00F032BE"/>
    <w:rsid w:val="00F052A7"/>
    <w:rsid w:val="00FA325D"/>
    <w:rsid w:val="00FB0108"/>
    <w:rsid w:val="01E73027"/>
    <w:rsid w:val="042207EF"/>
    <w:rsid w:val="0B6A02FE"/>
    <w:rsid w:val="0BCB0805"/>
    <w:rsid w:val="0DB97014"/>
    <w:rsid w:val="1457686C"/>
    <w:rsid w:val="1CCC7197"/>
    <w:rsid w:val="1F145C6A"/>
    <w:rsid w:val="263D5D53"/>
    <w:rsid w:val="265A2F93"/>
    <w:rsid w:val="2948170A"/>
    <w:rsid w:val="34443736"/>
    <w:rsid w:val="344804EC"/>
    <w:rsid w:val="38525B0E"/>
    <w:rsid w:val="3A692C87"/>
    <w:rsid w:val="3D666D1C"/>
    <w:rsid w:val="4068603E"/>
    <w:rsid w:val="409B0139"/>
    <w:rsid w:val="43E706B5"/>
    <w:rsid w:val="5EB65FA6"/>
    <w:rsid w:val="60C63256"/>
    <w:rsid w:val="62DB2DD9"/>
    <w:rsid w:val="67D256EC"/>
    <w:rsid w:val="6BB54B6A"/>
    <w:rsid w:val="6C793B68"/>
    <w:rsid w:val="6E0B3CD5"/>
    <w:rsid w:val="731800A8"/>
    <w:rsid w:val="7404660E"/>
    <w:rsid w:val="79010C33"/>
    <w:rsid w:val="791E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pPr>
    <w:rPr>
      <w:rFonts w:ascii="宋体" w:hAnsi="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172</Words>
  <Characters>983</Characters>
  <Lines>8</Lines>
  <Paragraphs>2</Paragraphs>
  <TotalTime>2</TotalTime>
  <ScaleCrop>false</ScaleCrop>
  <LinksUpToDate>false</LinksUpToDate>
  <CharactersWithSpaces>1153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2019-02-23T06:34:00Z</dcterms:created>
  <dc:creator>PC</dc:creator>
  <cp:lastModifiedBy>ASUS</cp:lastModifiedBy>
  <cp:lastPrinted>2019-05-23T20:50:00Z</cp:lastPrinted>
  <dcterms:modified xsi:type="dcterms:W3CDTF">2020-08-29T09:05:07Z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